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F2C66" w14:textId="1365B8D0" w:rsidR="000F70F6" w:rsidRPr="001D3FC1" w:rsidRDefault="00DD20C1" w:rsidP="00771CEA">
      <w:pPr>
        <w:pStyle w:val="a4"/>
        <w:spacing w:line="480" w:lineRule="exact"/>
        <w:ind w:right="2"/>
        <w:rPr>
          <w:rFonts w:ascii="標楷體" w:eastAsia="標楷體" w:hAnsi="標楷體"/>
          <w:b/>
          <w:bCs/>
        </w:rPr>
      </w:pPr>
      <w:r w:rsidRPr="001D3FC1">
        <w:rPr>
          <w:rFonts w:ascii="標楷體" w:eastAsia="標楷體" w:hAnsi="標楷體" w:hint="eastAsia"/>
          <w:b/>
          <w:bCs/>
          <w:spacing w:val="-4"/>
        </w:rPr>
        <w:t>202</w:t>
      </w:r>
      <w:r w:rsidR="00A82822">
        <w:rPr>
          <w:rFonts w:ascii="標楷體" w:eastAsia="標楷體" w:hAnsi="標楷體" w:hint="eastAsia"/>
          <w:b/>
          <w:bCs/>
          <w:spacing w:val="-4"/>
        </w:rPr>
        <w:t>4</w:t>
      </w:r>
      <w:r w:rsidRPr="001D3FC1">
        <w:rPr>
          <w:rFonts w:ascii="標楷體" w:eastAsia="標楷體" w:hAnsi="標楷體"/>
          <w:b/>
          <w:bCs/>
          <w:spacing w:val="-5"/>
        </w:rPr>
        <w:t>太平洋盃科技教育競賽實施計畫</w:t>
      </w:r>
    </w:p>
    <w:p w14:paraId="1156F610" w14:textId="3AFD1200" w:rsidR="000F70F6" w:rsidRPr="00994A7B" w:rsidRDefault="00DD20C1" w:rsidP="00771CEA">
      <w:pPr>
        <w:spacing w:line="480" w:lineRule="exact"/>
        <w:ind w:right="2"/>
        <w:jc w:val="right"/>
        <w:rPr>
          <w:rFonts w:ascii="標楷體" w:eastAsia="標楷體" w:hAnsi="標楷體"/>
          <w:sz w:val="28"/>
          <w:szCs w:val="28"/>
        </w:rPr>
      </w:pPr>
      <w:r w:rsidRPr="00994A7B">
        <w:rPr>
          <w:rFonts w:ascii="標楷體" w:eastAsia="標楷體" w:hAnsi="標楷體" w:hint="eastAsia"/>
          <w:spacing w:val="-2"/>
          <w:sz w:val="28"/>
          <w:szCs w:val="28"/>
        </w:rPr>
        <w:t>11</w:t>
      </w:r>
      <w:r w:rsidR="00B27C3D">
        <w:rPr>
          <w:rFonts w:ascii="標楷體" w:eastAsia="標楷體" w:hAnsi="標楷體" w:hint="eastAsia"/>
          <w:spacing w:val="-2"/>
          <w:sz w:val="28"/>
          <w:szCs w:val="28"/>
        </w:rPr>
        <w:t>3</w:t>
      </w:r>
      <w:r w:rsidRPr="00994A7B">
        <w:rPr>
          <w:rFonts w:ascii="標楷體" w:eastAsia="標楷體" w:hAnsi="標楷體" w:hint="eastAsia"/>
          <w:spacing w:val="-2"/>
          <w:sz w:val="28"/>
          <w:szCs w:val="28"/>
        </w:rPr>
        <w:t>.</w:t>
      </w:r>
      <w:r w:rsidR="00B27C3D">
        <w:rPr>
          <w:rFonts w:ascii="標楷體" w:eastAsia="標楷體" w:hAnsi="標楷體" w:hint="eastAsia"/>
          <w:spacing w:val="-2"/>
          <w:sz w:val="28"/>
          <w:szCs w:val="28"/>
        </w:rPr>
        <w:t>10.17</w:t>
      </w:r>
      <w:r w:rsidRPr="00994A7B">
        <w:rPr>
          <w:rFonts w:ascii="標楷體" w:eastAsia="標楷體" w:hAnsi="標楷體"/>
          <w:spacing w:val="-6"/>
          <w:sz w:val="28"/>
          <w:szCs w:val="28"/>
        </w:rPr>
        <w:t>修訂</w:t>
      </w:r>
    </w:p>
    <w:p w14:paraId="574A4144" w14:textId="77777777" w:rsidR="001D3FC1" w:rsidRDefault="001D3FC1" w:rsidP="00771CEA">
      <w:pPr>
        <w:pStyle w:val="a3"/>
        <w:spacing w:line="480" w:lineRule="exact"/>
        <w:ind w:left="120" w:right="2"/>
        <w:jc w:val="both"/>
        <w:rPr>
          <w:rFonts w:ascii="標楷體" w:eastAsia="標楷體" w:hAnsi="標楷體"/>
          <w:spacing w:val="-2"/>
          <w:sz w:val="28"/>
          <w:szCs w:val="28"/>
        </w:rPr>
      </w:pPr>
    </w:p>
    <w:p w14:paraId="07027A75" w14:textId="4455AABF" w:rsidR="00994A7B" w:rsidRDefault="00DD20C1" w:rsidP="00771CEA">
      <w:pPr>
        <w:pStyle w:val="a3"/>
        <w:spacing w:line="480" w:lineRule="exact"/>
        <w:ind w:left="120" w:right="2"/>
        <w:jc w:val="both"/>
        <w:rPr>
          <w:rFonts w:ascii="標楷體" w:eastAsia="標楷體" w:hAnsi="標楷體"/>
          <w:sz w:val="28"/>
          <w:szCs w:val="28"/>
        </w:rPr>
      </w:pPr>
      <w:r w:rsidRPr="00994A7B">
        <w:rPr>
          <w:rFonts w:ascii="標楷體" w:eastAsia="標楷體" w:hAnsi="標楷體"/>
          <w:spacing w:val="-2"/>
          <w:sz w:val="28"/>
          <w:szCs w:val="28"/>
        </w:rPr>
        <w:t>壹、依據：花蓮縣</w:t>
      </w:r>
      <w:r w:rsidRPr="00994A7B">
        <w:rPr>
          <w:rFonts w:ascii="標楷體" w:eastAsia="標楷體" w:hAnsi="標楷體" w:hint="eastAsia"/>
          <w:sz w:val="28"/>
          <w:szCs w:val="28"/>
        </w:rPr>
        <w:t>11</w:t>
      </w:r>
      <w:r w:rsidR="00B27C3D">
        <w:rPr>
          <w:rFonts w:ascii="標楷體" w:eastAsia="標楷體" w:hAnsi="標楷體" w:hint="eastAsia"/>
          <w:sz w:val="28"/>
          <w:szCs w:val="28"/>
        </w:rPr>
        <w:t>3學</w:t>
      </w:r>
      <w:r w:rsidRPr="00994A7B">
        <w:rPr>
          <w:rFonts w:ascii="標楷體" w:eastAsia="標楷體" w:hAnsi="標楷體"/>
          <w:sz w:val="28"/>
          <w:szCs w:val="28"/>
        </w:rPr>
        <w:t>年度資訊教育競賽活動計畫。</w:t>
      </w:r>
    </w:p>
    <w:p w14:paraId="3BBBA956" w14:textId="77777777" w:rsidR="001D3FC1" w:rsidRDefault="001D3FC1" w:rsidP="00771CEA">
      <w:pPr>
        <w:pStyle w:val="a3"/>
        <w:spacing w:line="480" w:lineRule="exact"/>
        <w:ind w:left="120" w:right="2"/>
        <w:jc w:val="both"/>
        <w:rPr>
          <w:rFonts w:ascii="標楷體" w:eastAsia="標楷體" w:hAnsi="標楷體"/>
          <w:spacing w:val="-4"/>
          <w:sz w:val="28"/>
          <w:szCs w:val="28"/>
        </w:rPr>
      </w:pPr>
    </w:p>
    <w:p w14:paraId="502A6F58" w14:textId="56B6BE9E" w:rsidR="000F70F6" w:rsidRPr="00994A7B" w:rsidRDefault="00DD20C1" w:rsidP="00771CEA">
      <w:pPr>
        <w:pStyle w:val="a3"/>
        <w:spacing w:line="480" w:lineRule="exact"/>
        <w:ind w:left="120" w:right="2"/>
        <w:jc w:val="both"/>
        <w:rPr>
          <w:rFonts w:ascii="標楷體" w:eastAsia="標楷體" w:hAnsi="標楷體"/>
          <w:sz w:val="28"/>
          <w:szCs w:val="28"/>
        </w:rPr>
      </w:pPr>
      <w:r w:rsidRPr="00994A7B">
        <w:rPr>
          <w:rFonts w:ascii="標楷體" w:eastAsia="標楷體" w:hAnsi="標楷體"/>
          <w:spacing w:val="-4"/>
          <w:sz w:val="28"/>
          <w:szCs w:val="28"/>
        </w:rPr>
        <w:t>貳、目的</w:t>
      </w:r>
    </w:p>
    <w:p w14:paraId="29853E19" w14:textId="77777777" w:rsidR="00994A7B" w:rsidRDefault="00DD20C1" w:rsidP="00741FD9">
      <w:pPr>
        <w:pStyle w:val="a3"/>
        <w:spacing w:line="480" w:lineRule="exact"/>
        <w:ind w:leftChars="194" w:left="993" w:right="2" w:hangingChars="203" w:hanging="566"/>
        <w:jc w:val="both"/>
        <w:rPr>
          <w:rFonts w:ascii="標楷體" w:eastAsia="標楷體" w:hAnsi="標楷體"/>
          <w:sz w:val="28"/>
          <w:szCs w:val="28"/>
        </w:rPr>
      </w:pPr>
      <w:r w:rsidRPr="00994A7B">
        <w:rPr>
          <w:rFonts w:ascii="標楷體" w:eastAsia="標楷體" w:hAnsi="標楷體"/>
          <w:spacing w:val="-1"/>
          <w:sz w:val="28"/>
          <w:szCs w:val="28"/>
        </w:rPr>
        <w:t>一、提升基礎科技教育，以科技領域數位自造為基礎，結合兒童程式與開</w:t>
      </w:r>
      <w:r w:rsidRPr="00994A7B">
        <w:rPr>
          <w:rFonts w:ascii="標楷體" w:eastAsia="標楷體" w:hAnsi="標楷體"/>
          <w:spacing w:val="-2"/>
          <w:sz w:val="28"/>
          <w:szCs w:val="28"/>
        </w:rPr>
        <w:t>發板的創意創客競賽，藉著開放硬體及兒童程式學習的過程中瞭解控制器、自動控制及電腦程式等知識，提昇整個基礎的科學與科技教育，強化中小學生未來的競爭力。</w:t>
      </w:r>
    </w:p>
    <w:p w14:paraId="6D79E671" w14:textId="77777777" w:rsidR="00994A7B" w:rsidRDefault="00DD20C1" w:rsidP="00741FD9">
      <w:pPr>
        <w:pStyle w:val="a3"/>
        <w:spacing w:line="480" w:lineRule="exact"/>
        <w:ind w:leftChars="194" w:left="991" w:right="2" w:hangingChars="203" w:hanging="564"/>
        <w:jc w:val="both"/>
        <w:rPr>
          <w:rFonts w:ascii="標楷體" w:eastAsia="標楷體" w:hAnsi="標楷體"/>
          <w:sz w:val="28"/>
          <w:szCs w:val="28"/>
        </w:rPr>
      </w:pPr>
      <w:r w:rsidRPr="00994A7B">
        <w:rPr>
          <w:rFonts w:ascii="標楷體" w:eastAsia="標楷體" w:hAnsi="標楷體"/>
          <w:spacing w:val="-2"/>
          <w:sz w:val="28"/>
          <w:szCs w:val="28"/>
        </w:rPr>
        <w:t>二、創客教育融入各領域教學並加強學生思維邏輯及問題解決的能力，推廣領域教學、生活與科技結合的建構式教學理念，讓學生學以致用，以達到啟發學生運算思維及設計思考能力的目標。</w:t>
      </w:r>
    </w:p>
    <w:p w14:paraId="2F11A2F4" w14:textId="77777777" w:rsidR="00994A7B" w:rsidRDefault="00DD20C1" w:rsidP="00741FD9">
      <w:pPr>
        <w:pStyle w:val="a3"/>
        <w:spacing w:line="480" w:lineRule="exact"/>
        <w:ind w:leftChars="194" w:left="991" w:right="2" w:hangingChars="203" w:hanging="564"/>
        <w:jc w:val="both"/>
        <w:rPr>
          <w:rFonts w:ascii="標楷體" w:eastAsia="標楷體" w:hAnsi="標楷體"/>
          <w:sz w:val="28"/>
          <w:szCs w:val="28"/>
        </w:rPr>
      </w:pPr>
      <w:r w:rsidRPr="00994A7B">
        <w:rPr>
          <w:rFonts w:ascii="標楷體" w:eastAsia="標楷體" w:hAnsi="標楷體"/>
          <w:spacing w:val="-2"/>
          <w:sz w:val="28"/>
          <w:szCs w:val="28"/>
        </w:rPr>
        <w:t>三、強化學生整合運用能力，培養學生整合平台、技術、各組分工，運用各種科技工具、軟硬體技術，結合程式語言解決問題，並透過解說闡述理念與功能，強化口語表達能力。</w:t>
      </w:r>
    </w:p>
    <w:p w14:paraId="6018FB4E" w14:textId="221FF6A4" w:rsidR="00994A7B" w:rsidRDefault="00DD20C1" w:rsidP="00741FD9">
      <w:pPr>
        <w:pStyle w:val="a3"/>
        <w:spacing w:line="480" w:lineRule="exact"/>
        <w:ind w:leftChars="194" w:left="991" w:right="2" w:hangingChars="203" w:hanging="564"/>
        <w:jc w:val="both"/>
        <w:rPr>
          <w:rFonts w:ascii="標楷體" w:eastAsia="標楷體" w:hAnsi="標楷體"/>
          <w:sz w:val="28"/>
          <w:szCs w:val="28"/>
        </w:rPr>
      </w:pPr>
      <w:r w:rsidRPr="00994A7B">
        <w:rPr>
          <w:rFonts w:ascii="標楷體" w:eastAsia="標楷體" w:hAnsi="標楷體"/>
          <w:spacing w:val="-2"/>
          <w:sz w:val="28"/>
          <w:szCs w:val="28"/>
        </w:rPr>
        <w:t>四、鼓勵各領域教師加入，開發教材教具與教學教案，讓教學現場更加多元化，學生更喜愛科技課程，促進各領域教師運用科技融入解決問題。</w:t>
      </w:r>
    </w:p>
    <w:p w14:paraId="28AA3B8D" w14:textId="77777777" w:rsidR="00994A7B" w:rsidRDefault="00DD20C1" w:rsidP="00741FD9">
      <w:pPr>
        <w:pStyle w:val="a3"/>
        <w:spacing w:line="480" w:lineRule="exact"/>
        <w:ind w:leftChars="194" w:left="991" w:right="2" w:hangingChars="203" w:hanging="564"/>
        <w:jc w:val="both"/>
        <w:rPr>
          <w:rFonts w:ascii="標楷體" w:eastAsia="標楷體" w:hAnsi="標楷體"/>
          <w:sz w:val="28"/>
          <w:szCs w:val="28"/>
        </w:rPr>
      </w:pPr>
      <w:r w:rsidRPr="00994A7B">
        <w:rPr>
          <w:rFonts w:ascii="標楷體" w:eastAsia="標楷體" w:hAnsi="標楷體"/>
          <w:spacing w:val="-2"/>
          <w:sz w:val="28"/>
          <w:szCs w:val="28"/>
        </w:rPr>
        <w:t>五、透過科技創客競賽，提升花蓮地區師生解決問題的能力，期能使花蓮地區師生對科技教育能有更深入一層的認知與體會。</w:t>
      </w:r>
    </w:p>
    <w:p w14:paraId="31D4D7E1" w14:textId="77777777" w:rsidR="00994A7B" w:rsidRDefault="00DD20C1" w:rsidP="00741FD9">
      <w:pPr>
        <w:pStyle w:val="a3"/>
        <w:spacing w:line="480" w:lineRule="exact"/>
        <w:ind w:leftChars="194" w:left="991" w:right="2" w:hangingChars="203" w:hanging="564"/>
        <w:jc w:val="both"/>
        <w:rPr>
          <w:rFonts w:ascii="標楷體" w:eastAsia="標楷體" w:hAnsi="標楷體"/>
          <w:sz w:val="28"/>
          <w:szCs w:val="28"/>
        </w:rPr>
      </w:pPr>
      <w:r w:rsidRPr="00994A7B">
        <w:rPr>
          <w:rFonts w:ascii="標楷體" w:eastAsia="標楷體" w:hAnsi="標楷體"/>
          <w:spacing w:val="-2"/>
          <w:sz w:val="28"/>
          <w:szCs w:val="28"/>
        </w:rPr>
        <w:t>六、展現宜花東地區科技教育之成果，並提供宜花東地區的師生能在此一領域互相觀摩與交流以促進本縣科技教育的進步及發展。</w:t>
      </w:r>
    </w:p>
    <w:p w14:paraId="6DBE5CBD" w14:textId="1F0FE748" w:rsidR="000F70F6" w:rsidRDefault="00DD20C1" w:rsidP="00741FD9">
      <w:pPr>
        <w:pStyle w:val="a3"/>
        <w:spacing w:line="480" w:lineRule="exact"/>
        <w:ind w:leftChars="194" w:left="991" w:right="2" w:hangingChars="203" w:hanging="564"/>
        <w:jc w:val="both"/>
        <w:rPr>
          <w:rFonts w:ascii="標楷體" w:eastAsia="標楷體" w:hAnsi="標楷體"/>
          <w:sz w:val="28"/>
          <w:szCs w:val="28"/>
        </w:rPr>
      </w:pPr>
      <w:r w:rsidRPr="00994A7B">
        <w:rPr>
          <w:rFonts w:ascii="標楷體" w:eastAsia="標楷體" w:hAnsi="標楷體"/>
          <w:spacing w:val="-2"/>
          <w:sz w:val="28"/>
          <w:szCs w:val="28"/>
        </w:rPr>
        <w:t>七、提升宜花東的師生學以致用，科技賦能之行動力與展現舞台，提升利</w:t>
      </w:r>
      <w:r w:rsidRPr="00994A7B">
        <w:rPr>
          <w:rFonts w:ascii="標楷體" w:eastAsia="標楷體" w:hAnsi="標楷體"/>
          <w:sz w:val="28"/>
          <w:szCs w:val="28"/>
        </w:rPr>
        <w:t>用科技實際解決問題及關注</w:t>
      </w:r>
      <w:r w:rsidRPr="00994A7B">
        <w:rPr>
          <w:rFonts w:ascii="標楷體" w:eastAsia="標楷體" w:hAnsi="標楷體" w:hint="eastAsia"/>
          <w:sz w:val="28"/>
          <w:szCs w:val="28"/>
        </w:rPr>
        <w:t>SDGS</w:t>
      </w:r>
      <w:r w:rsidRPr="00994A7B">
        <w:rPr>
          <w:rFonts w:ascii="標楷體" w:eastAsia="標楷體" w:hAnsi="標楷體"/>
          <w:sz w:val="28"/>
          <w:szCs w:val="28"/>
        </w:rPr>
        <w:t>永續發展之實作能力。</w:t>
      </w:r>
    </w:p>
    <w:p w14:paraId="40287B84" w14:textId="521D5B01" w:rsidR="00D73E29" w:rsidRPr="001572A9" w:rsidRDefault="00D73E29" w:rsidP="00741FD9">
      <w:pPr>
        <w:pStyle w:val="a3"/>
        <w:spacing w:line="480" w:lineRule="exact"/>
        <w:ind w:leftChars="194" w:left="995" w:right="2" w:hangingChars="203" w:hanging="568"/>
        <w:jc w:val="both"/>
        <w:rPr>
          <w:rFonts w:ascii="標楷體" w:eastAsia="標楷體" w:hAnsi="標楷體"/>
          <w:color w:val="FF0000"/>
          <w:spacing w:val="-2"/>
          <w:sz w:val="28"/>
          <w:szCs w:val="28"/>
        </w:rPr>
      </w:pPr>
      <w:r w:rsidRPr="001572A9">
        <w:rPr>
          <w:rFonts w:ascii="標楷體" w:eastAsia="標楷體" w:hAnsi="標楷體" w:hint="eastAsia"/>
          <w:color w:val="FF0000"/>
          <w:sz w:val="28"/>
          <w:szCs w:val="28"/>
        </w:rPr>
        <w:t>八</w:t>
      </w:r>
      <w:r w:rsidR="00A77910" w:rsidRPr="001572A9">
        <w:rPr>
          <w:rFonts w:ascii="標楷體" w:eastAsia="標楷體" w:hAnsi="標楷體"/>
          <w:color w:val="FF0000"/>
          <w:spacing w:val="-2"/>
          <w:sz w:val="28"/>
          <w:szCs w:val="28"/>
        </w:rPr>
        <w:t>、</w:t>
      </w:r>
      <w:r w:rsidR="001572A9" w:rsidRPr="001572A9">
        <w:rPr>
          <w:rFonts w:ascii="標楷體" w:eastAsia="標楷體" w:hAnsi="標楷體" w:hint="eastAsia"/>
          <w:color w:val="FF0000"/>
          <w:spacing w:val="-2"/>
          <w:sz w:val="28"/>
          <w:szCs w:val="28"/>
        </w:rPr>
        <w:t>透過</w:t>
      </w:r>
      <w:r w:rsidR="001572A9" w:rsidRPr="001572A9">
        <w:rPr>
          <w:rFonts w:ascii="標楷體" w:eastAsia="標楷體" w:hAnsi="標楷體"/>
          <w:color w:val="FF0000"/>
          <w:spacing w:val="-2"/>
          <w:sz w:val="28"/>
          <w:szCs w:val="28"/>
        </w:rPr>
        <w:t>PAIA</w:t>
      </w:r>
      <w:r w:rsidR="001572A9" w:rsidRPr="001572A9">
        <w:rPr>
          <w:rFonts w:ascii="標楷體" w:eastAsia="標楷體" w:hAnsi="標楷體" w:hint="eastAsia"/>
          <w:color w:val="FF0000"/>
          <w:spacing w:val="-2"/>
          <w:sz w:val="28"/>
          <w:szCs w:val="28"/>
        </w:rPr>
        <w:t>平台，讓學生掌握未來趨勢中的關鍵技術</w:t>
      </w:r>
      <w:r w:rsidR="001572A9" w:rsidRPr="001572A9">
        <w:rPr>
          <w:rFonts w:ascii="標楷體" w:eastAsia="標楷體" w:hAnsi="標楷體"/>
          <w:color w:val="FF0000"/>
          <w:spacing w:val="-2"/>
          <w:sz w:val="28"/>
          <w:szCs w:val="28"/>
        </w:rPr>
        <w:t>—</w:t>
      </w:r>
      <w:r w:rsidR="001572A9" w:rsidRPr="001572A9">
        <w:rPr>
          <w:rFonts w:ascii="標楷體" w:eastAsia="標楷體" w:hAnsi="標楷體" w:hint="eastAsia"/>
          <w:color w:val="FF0000"/>
          <w:spacing w:val="-2"/>
          <w:sz w:val="28"/>
          <w:szCs w:val="28"/>
        </w:rPr>
        <w:t>人工智慧。學生將在實際競賽中學習</w:t>
      </w:r>
      <w:r w:rsidR="001572A9" w:rsidRPr="001572A9">
        <w:rPr>
          <w:rFonts w:ascii="標楷體" w:eastAsia="標楷體" w:hAnsi="標楷體"/>
          <w:color w:val="FF0000"/>
          <w:spacing w:val="-2"/>
          <w:sz w:val="28"/>
          <w:szCs w:val="28"/>
        </w:rPr>
        <w:t>AI</w:t>
      </w:r>
      <w:r w:rsidR="001572A9" w:rsidRPr="001572A9">
        <w:rPr>
          <w:rFonts w:ascii="標楷體" w:eastAsia="標楷體" w:hAnsi="標楷體" w:hint="eastAsia"/>
          <w:color w:val="FF0000"/>
          <w:spacing w:val="-2"/>
          <w:sz w:val="28"/>
          <w:szCs w:val="28"/>
        </w:rPr>
        <w:t>的核心原理，包括數據的蒐集、過濾、模型的訓練與應用，進而在競技中深化對</w:t>
      </w:r>
      <w:r w:rsidR="001572A9" w:rsidRPr="001572A9">
        <w:rPr>
          <w:rFonts w:ascii="標楷體" w:eastAsia="標楷體" w:hAnsi="標楷體"/>
          <w:color w:val="FF0000"/>
          <w:spacing w:val="-2"/>
          <w:sz w:val="28"/>
          <w:szCs w:val="28"/>
        </w:rPr>
        <w:t>AI</w:t>
      </w:r>
      <w:r w:rsidR="001572A9" w:rsidRPr="001572A9">
        <w:rPr>
          <w:rFonts w:ascii="標楷體" w:eastAsia="標楷體" w:hAnsi="標楷體" w:hint="eastAsia"/>
          <w:color w:val="FF0000"/>
          <w:spacing w:val="-2"/>
          <w:sz w:val="28"/>
          <w:szCs w:val="28"/>
        </w:rPr>
        <w:t>技術的理解，並強化其實踐與應用能力，為未來的科技發展奠定基礎。</w:t>
      </w:r>
    </w:p>
    <w:p w14:paraId="27CF0851" w14:textId="77777777" w:rsidR="00994A7B" w:rsidRDefault="00DD20C1" w:rsidP="00771CEA">
      <w:pPr>
        <w:pStyle w:val="a3"/>
        <w:spacing w:line="480" w:lineRule="exact"/>
        <w:ind w:left="119" w:right="2"/>
        <w:jc w:val="both"/>
        <w:rPr>
          <w:rFonts w:ascii="標楷體" w:eastAsia="標楷體" w:hAnsi="標楷體"/>
          <w:sz w:val="28"/>
          <w:szCs w:val="28"/>
        </w:rPr>
      </w:pPr>
      <w:r w:rsidRPr="00994A7B">
        <w:rPr>
          <w:rFonts w:ascii="標楷體" w:eastAsia="標楷體" w:hAnsi="標楷體"/>
          <w:spacing w:val="-2"/>
          <w:sz w:val="28"/>
          <w:szCs w:val="28"/>
        </w:rPr>
        <w:lastRenderedPageBreak/>
        <w:t>參、辦理單位</w:t>
      </w:r>
    </w:p>
    <w:p w14:paraId="396F3678" w14:textId="77777777" w:rsidR="00994A7B"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994A7B">
        <w:rPr>
          <w:rFonts w:ascii="標楷體" w:eastAsia="標楷體" w:hAnsi="標楷體"/>
          <w:spacing w:val="-1"/>
          <w:sz w:val="28"/>
          <w:szCs w:val="28"/>
        </w:rPr>
        <w:t>一、指導單位：花蓮縣政府</w:t>
      </w:r>
    </w:p>
    <w:p w14:paraId="03C29629" w14:textId="696D3EE8" w:rsidR="00994A7B"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二、主辦單位：花蓮縣政府教育處、慈濟大學</w:t>
      </w:r>
    </w:p>
    <w:p w14:paraId="156C89D5" w14:textId="77777777" w:rsidR="00994A7B"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三、承辦單位：花蓮縣立花崗國民中學</w:t>
      </w:r>
    </w:p>
    <w:p w14:paraId="46AEDDA6" w14:textId="66FAC8D0" w:rsidR="00994A7B"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四、協辦單位：國立花蓮高級工業職業學校</w:t>
      </w:r>
      <w:r w:rsidR="00CE379F" w:rsidRPr="00741FD9">
        <w:rPr>
          <w:rFonts w:ascii="標楷體" w:eastAsia="標楷體" w:hAnsi="標楷體" w:hint="eastAsia"/>
          <w:spacing w:val="-1"/>
          <w:sz w:val="28"/>
          <w:szCs w:val="28"/>
        </w:rPr>
        <w:t>、PAIA科技股份有限公司</w:t>
      </w:r>
    </w:p>
    <w:p w14:paraId="346E6C89" w14:textId="77777777" w:rsidR="00771CEA" w:rsidRDefault="00771CEA" w:rsidP="00771CEA">
      <w:pPr>
        <w:pStyle w:val="a3"/>
        <w:spacing w:line="480" w:lineRule="exact"/>
        <w:ind w:left="119" w:right="2"/>
        <w:jc w:val="both"/>
        <w:rPr>
          <w:rFonts w:ascii="標楷體" w:eastAsia="標楷體" w:hAnsi="標楷體"/>
          <w:spacing w:val="-2"/>
          <w:sz w:val="28"/>
          <w:szCs w:val="28"/>
        </w:rPr>
      </w:pPr>
    </w:p>
    <w:p w14:paraId="1B28B95F" w14:textId="7EFC69A9" w:rsidR="000F70F6" w:rsidRPr="00994A7B" w:rsidRDefault="00DD20C1" w:rsidP="00771CEA">
      <w:pPr>
        <w:pStyle w:val="a3"/>
        <w:spacing w:line="480" w:lineRule="exact"/>
        <w:ind w:left="119" w:right="2"/>
        <w:jc w:val="both"/>
        <w:rPr>
          <w:rFonts w:ascii="標楷體" w:eastAsia="標楷體" w:hAnsi="標楷體"/>
          <w:sz w:val="28"/>
          <w:szCs w:val="28"/>
        </w:rPr>
      </w:pPr>
      <w:r w:rsidRPr="00994A7B">
        <w:rPr>
          <w:rFonts w:ascii="標楷體" w:eastAsia="標楷體" w:hAnsi="標楷體"/>
          <w:spacing w:val="-2"/>
          <w:sz w:val="28"/>
          <w:szCs w:val="28"/>
        </w:rPr>
        <w:t>肆、競賽內容</w:t>
      </w:r>
    </w:p>
    <w:p w14:paraId="28775B81" w14:textId="77777777" w:rsidR="00994A7B"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 xml:space="preserve">一、對象：花蓮、宜蘭及台東縣各級學校師生及設籍於此三縣之社會人士皆可報名，競賽組別分為國小組、國中組、高中大專院校組、社會組及教師組，若報名隊伍數低於 </w:t>
      </w:r>
      <w:r w:rsidRPr="00741FD9">
        <w:rPr>
          <w:rFonts w:ascii="標楷體" w:eastAsia="標楷體" w:hAnsi="標楷體" w:hint="eastAsia"/>
          <w:spacing w:val="-1"/>
          <w:sz w:val="28"/>
          <w:szCs w:val="28"/>
        </w:rPr>
        <w:t xml:space="preserve">6 </w:t>
      </w:r>
      <w:r w:rsidRPr="00741FD9">
        <w:rPr>
          <w:rFonts w:ascii="標楷體" w:eastAsia="標楷體" w:hAnsi="標楷體"/>
          <w:spacing w:val="-1"/>
          <w:sz w:val="28"/>
          <w:szCs w:val="28"/>
        </w:rPr>
        <w:t>隊以下得採取併組方式進行評分，若有併組需求，於競賽前一週公告。</w:t>
      </w:r>
    </w:p>
    <w:p w14:paraId="5D25DB33" w14:textId="77777777" w:rsidR="00971D1D"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二、</w:t>
      </w:r>
      <w:r w:rsidR="00CE379F" w:rsidRPr="00741FD9">
        <w:rPr>
          <w:rFonts w:ascii="標楷體" w:eastAsia="標楷體" w:hAnsi="標楷體" w:hint="eastAsia"/>
          <w:color w:val="FF0000"/>
          <w:spacing w:val="-1"/>
          <w:sz w:val="28"/>
          <w:szCs w:val="28"/>
        </w:rPr>
        <w:t>各組</w:t>
      </w:r>
      <w:r w:rsidRPr="00741FD9">
        <w:rPr>
          <w:rFonts w:ascii="標楷體" w:eastAsia="標楷體" w:hAnsi="標楷體"/>
          <w:spacing w:val="-1"/>
          <w:sz w:val="28"/>
          <w:szCs w:val="28"/>
        </w:rPr>
        <w:t>人數：</w:t>
      </w:r>
    </w:p>
    <w:tbl>
      <w:tblPr>
        <w:tblStyle w:val="a7"/>
        <w:tblW w:w="0" w:type="auto"/>
        <w:tblInd w:w="706" w:type="dxa"/>
        <w:tblLook w:val="04A0" w:firstRow="1" w:lastRow="0" w:firstColumn="1" w:lastColumn="0" w:noHBand="0" w:noVBand="1"/>
      </w:tblPr>
      <w:tblGrid>
        <w:gridCol w:w="3797"/>
        <w:gridCol w:w="4561"/>
      </w:tblGrid>
      <w:tr w:rsidR="00971D1D" w14:paraId="78521A12" w14:textId="77777777" w:rsidTr="00741FD9">
        <w:trPr>
          <w:trHeight w:val="955"/>
        </w:trPr>
        <w:tc>
          <w:tcPr>
            <w:tcW w:w="3797" w:type="dxa"/>
            <w:vAlign w:val="center"/>
          </w:tcPr>
          <w:p w14:paraId="76E4FE1A" w14:textId="77777777" w:rsidR="00971D1D" w:rsidRDefault="00971D1D" w:rsidP="00971D1D">
            <w:pPr>
              <w:pStyle w:val="a3"/>
              <w:spacing w:line="480" w:lineRule="exact"/>
              <w:ind w:left="0" w:right="2"/>
              <w:jc w:val="both"/>
              <w:rPr>
                <w:rFonts w:ascii="標楷體" w:eastAsia="標楷體" w:hAnsi="標楷體"/>
                <w:spacing w:val="-3"/>
                <w:sz w:val="28"/>
                <w:szCs w:val="28"/>
              </w:rPr>
            </w:pPr>
            <w:r>
              <w:rPr>
                <w:rFonts w:ascii="標楷體" w:eastAsia="標楷體" w:hAnsi="標楷體" w:hint="eastAsia"/>
                <w:spacing w:val="-3"/>
                <w:sz w:val="28"/>
                <w:szCs w:val="28"/>
              </w:rPr>
              <w:t>1.</w:t>
            </w:r>
            <w:r w:rsidRPr="00994A7B">
              <w:rPr>
                <w:rFonts w:ascii="標楷體" w:eastAsia="標楷體" w:hAnsi="標楷體"/>
                <w:spacing w:val="-3"/>
                <w:sz w:val="28"/>
                <w:szCs w:val="28"/>
              </w:rPr>
              <w:t>創意創客組</w:t>
            </w:r>
          </w:p>
        </w:tc>
        <w:tc>
          <w:tcPr>
            <w:tcW w:w="4561" w:type="dxa"/>
            <w:vMerge w:val="restart"/>
            <w:vAlign w:val="center"/>
          </w:tcPr>
          <w:p w14:paraId="49F52162" w14:textId="7C2BD78C" w:rsidR="00971D1D" w:rsidRDefault="00971D1D" w:rsidP="00971D1D">
            <w:pPr>
              <w:pStyle w:val="a3"/>
              <w:spacing w:line="480" w:lineRule="exact"/>
              <w:ind w:left="0" w:right="2"/>
              <w:jc w:val="both"/>
              <w:rPr>
                <w:rFonts w:ascii="標楷體" w:eastAsia="標楷體" w:hAnsi="標楷體"/>
                <w:spacing w:val="-3"/>
                <w:sz w:val="28"/>
                <w:szCs w:val="28"/>
              </w:rPr>
            </w:pPr>
            <w:r w:rsidRPr="00994A7B">
              <w:rPr>
                <w:rFonts w:ascii="標楷體" w:eastAsia="標楷體" w:hAnsi="標楷體"/>
                <w:spacing w:val="-3"/>
                <w:sz w:val="28"/>
                <w:szCs w:val="28"/>
              </w:rPr>
              <w:t>國小組</w:t>
            </w:r>
            <w:r>
              <w:rPr>
                <w:rFonts w:ascii="標楷體" w:eastAsia="標楷體" w:hAnsi="標楷體" w:hint="eastAsia"/>
                <w:spacing w:val="-3"/>
                <w:sz w:val="28"/>
                <w:szCs w:val="28"/>
              </w:rPr>
              <w:t>：</w:t>
            </w:r>
            <w:r w:rsidRPr="00994A7B">
              <w:rPr>
                <w:rFonts w:ascii="標楷體" w:eastAsia="標楷體" w:hAnsi="標楷體"/>
                <w:spacing w:val="-3"/>
                <w:sz w:val="28"/>
                <w:szCs w:val="28"/>
              </w:rPr>
              <w:t>每隊</w:t>
            </w:r>
            <w:r w:rsidR="00345603">
              <w:rPr>
                <w:rFonts w:ascii="標楷體" w:eastAsia="標楷體" w:hAnsi="標楷體"/>
                <w:spacing w:val="-3"/>
                <w:sz w:val="28"/>
                <w:szCs w:val="28"/>
              </w:rPr>
              <w:t xml:space="preserve"> </w:t>
            </w:r>
            <w:r w:rsidRPr="00994A7B">
              <w:rPr>
                <w:rFonts w:ascii="標楷體" w:eastAsia="標楷體" w:hAnsi="標楷體" w:hint="eastAsia"/>
                <w:spacing w:val="-2"/>
                <w:sz w:val="28"/>
                <w:szCs w:val="28"/>
              </w:rPr>
              <w:t>2~3</w:t>
            </w:r>
            <w:r w:rsidRPr="00994A7B">
              <w:rPr>
                <w:rFonts w:ascii="標楷體" w:eastAsia="標楷體" w:hAnsi="標楷體" w:hint="eastAsia"/>
                <w:spacing w:val="-28"/>
                <w:sz w:val="28"/>
                <w:szCs w:val="28"/>
              </w:rPr>
              <w:t xml:space="preserve"> </w:t>
            </w:r>
            <w:r w:rsidRPr="00994A7B">
              <w:rPr>
                <w:rFonts w:ascii="標楷體" w:eastAsia="標楷體" w:hAnsi="標楷體"/>
                <w:spacing w:val="-3"/>
                <w:sz w:val="28"/>
                <w:szCs w:val="28"/>
              </w:rPr>
              <w:t>人</w:t>
            </w:r>
          </w:p>
          <w:p w14:paraId="5C0E82D8" w14:textId="441B74A7" w:rsidR="00971D1D" w:rsidRDefault="00971D1D" w:rsidP="00971D1D">
            <w:pPr>
              <w:pStyle w:val="a3"/>
              <w:spacing w:line="480" w:lineRule="exact"/>
              <w:ind w:left="0" w:right="2"/>
              <w:jc w:val="both"/>
              <w:rPr>
                <w:rFonts w:ascii="標楷體" w:eastAsia="標楷體" w:hAnsi="標楷體"/>
                <w:spacing w:val="2"/>
                <w:sz w:val="28"/>
                <w:szCs w:val="28"/>
              </w:rPr>
            </w:pPr>
            <w:r w:rsidRPr="00994A7B">
              <w:rPr>
                <w:rFonts w:ascii="標楷體" w:eastAsia="標楷體" w:hAnsi="標楷體"/>
                <w:spacing w:val="-3"/>
                <w:sz w:val="28"/>
                <w:szCs w:val="28"/>
              </w:rPr>
              <w:t>國中組</w:t>
            </w:r>
            <w:r>
              <w:rPr>
                <w:rFonts w:ascii="標楷體" w:eastAsia="標楷體" w:hAnsi="標楷體" w:hint="eastAsia"/>
                <w:spacing w:val="-3"/>
                <w:sz w:val="28"/>
                <w:szCs w:val="28"/>
              </w:rPr>
              <w:t>：</w:t>
            </w:r>
            <w:r w:rsidRPr="00994A7B">
              <w:rPr>
                <w:rFonts w:ascii="標楷體" w:eastAsia="標楷體" w:hAnsi="標楷體"/>
                <w:spacing w:val="-3"/>
                <w:sz w:val="28"/>
                <w:szCs w:val="28"/>
              </w:rPr>
              <w:t>每隊</w:t>
            </w:r>
            <w:r w:rsidR="00345603">
              <w:rPr>
                <w:rFonts w:ascii="標楷體" w:eastAsia="標楷體" w:hAnsi="標楷體"/>
                <w:spacing w:val="-3"/>
                <w:sz w:val="28"/>
                <w:szCs w:val="28"/>
              </w:rPr>
              <w:t xml:space="preserve"> </w:t>
            </w:r>
            <w:r w:rsidRPr="00994A7B">
              <w:rPr>
                <w:rFonts w:ascii="標楷體" w:eastAsia="標楷體" w:hAnsi="標楷體" w:hint="eastAsia"/>
                <w:spacing w:val="-2"/>
                <w:sz w:val="28"/>
                <w:szCs w:val="28"/>
              </w:rPr>
              <w:t>2~3</w:t>
            </w:r>
            <w:r w:rsidR="00345603">
              <w:rPr>
                <w:rFonts w:ascii="標楷體" w:eastAsia="標楷體" w:hAnsi="標楷體" w:hint="eastAsia"/>
                <w:spacing w:val="-2"/>
                <w:sz w:val="28"/>
                <w:szCs w:val="28"/>
              </w:rPr>
              <w:t xml:space="preserve"> </w:t>
            </w:r>
            <w:r w:rsidRPr="00994A7B">
              <w:rPr>
                <w:rFonts w:ascii="標楷體" w:eastAsia="標楷體" w:hAnsi="標楷體"/>
                <w:spacing w:val="2"/>
                <w:sz w:val="28"/>
                <w:szCs w:val="28"/>
              </w:rPr>
              <w:t>人</w:t>
            </w:r>
          </w:p>
          <w:p w14:paraId="33BE74EE" w14:textId="6C56FFC9" w:rsidR="00971D1D" w:rsidRDefault="00971D1D" w:rsidP="00971D1D">
            <w:pPr>
              <w:pStyle w:val="a3"/>
              <w:spacing w:line="480" w:lineRule="exact"/>
              <w:ind w:left="0" w:right="2"/>
              <w:jc w:val="both"/>
              <w:rPr>
                <w:rFonts w:ascii="標楷體" w:eastAsia="標楷體" w:hAnsi="標楷體"/>
                <w:spacing w:val="4"/>
                <w:sz w:val="28"/>
                <w:szCs w:val="28"/>
              </w:rPr>
            </w:pPr>
            <w:r w:rsidRPr="00994A7B">
              <w:rPr>
                <w:rFonts w:ascii="標楷體" w:eastAsia="標楷體" w:hAnsi="標楷體"/>
                <w:spacing w:val="2"/>
                <w:sz w:val="28"/>
                <w:szCs w:val="28"/>
              </w:rPr>
              <w:t>高中大專組</w:t>
            </w:r>
            <w:r>
              <w:rPr>
                <w:rFonts w:ascii="標楷體" w:eastAsia="標楷體" w:hAnsi="標楷體" w:hint="eastAsia"/>
                <w:spacing w:val="2"/>
                <w:sz w:val="28"/>
                <w:szCs w:val="28"/>
              </w:rPr>
              <w:t>：</w:t>
            </w:r>
            <w:r w:rsidRPr="00994A7B">
              <w:rPr>
                <w:rFonts w:ascii="標楷體" w:eastAsia="標楷體" w:hAnsi="標楷體"/>
                <w:spacing w:val="2"/>
                <w:sz w:val="28"/>
                <w:szCs w:val="28"/>
              </w:rPr>
              <w:t>每隊</w:t>
            </w:r>
            <w:r w:rsidR="00345603">
              <w:rPr>
                <w:rFonts w:ascii="標楷體" w:eastAsia="標楷體" w:hAnsi="標楷體"/>
                <w:spacing w:val="2"/>
                <w:sz w:val="28"/>
                <w:szCs w:val="28"/>
              </w:rPr>
              <w:t xml:space="preserve"> </w:t>
            </w:r>
            <w:r w:rsidRPr="00994A7B">
              <w:rPr>
                <w:rFonts w:ascii="標楷體" w:eastAsia="標楷體" w:hAnsi="標楷體" w:hint="eastAsia"/>
                <w:sz w:val="28"/>
                <w:szCs w:val="28"/>
              </w:rPr>
              <w:t>1~5</w:t>
            </w:r>
            <w:r w:rsidRPr="00994A7B">
              <w:rPr>
                <w:rFonts w:ascii="標楷體" w:eastAsia="標楷體" w:hAnsi="標楷體" w:hint="eastAsia"/>
                <w:spacing w:val="-30"/>
                <w:sz w:val="28"/>
                <w:szCs w:val="28"/>
              </w:rPr>
              <w:t xml:space="preserve"> </w:t>
            </w:r>
            <w:r w:rsidRPr="00994A7B">
              <w:rPr>
                <w:rFonts w:ascii="標楷體" w:eastAsia="標楷體" w:hAnsi="標楷體"/>
                <w:spacing w:val="4"/>
                <w:sz w:val="28"/>
                <w:szCs w:val="28"/>
              </w:rPr>
              <w:t>人</w:t>
            </w:r>
          </w:p>
          <w:p w14:paraId="2C98ADD9" w14:textId="682501E8" w:rsidR="00971D1D" w:rsidRDefault="00971D1D" w:rsidP="00971D1D">
            <w:pPr>
              <w:pStyle w:val="a3"/>
              <w:spacing w:line="480" w:lineRule="exact"/>
              <w:ind w:left="0" w:right="2"/>
              <w:jc w:val="both"/>
              <w:rPr>
                <w:rFonts w:ascii="標楷體" w:eastAsia="標楷體" w:hAnsi="標楷體"/>
                <w:spacing w:val="-3"/>
                <w:sz w:val="28"/>
                <w:szCs w:val="28"/>
              </w:rPr>
            </w:pPr>
            <w:r w:rsidRPr="00994A7B">
              <w:rPr>
                <w:rFonts w:ascii="標楷體" w:eastAsia="標楷體" w:hAnsi="標楷體"/>
                <w:spacing w:val="4"/>
                <w:sz w:val="28"/>
                <w:szCs w:val="28"/>
              </w:rPr>
              <w:t>指導老師</w:t>
            </w:r>
            <w:r>
              <w:rPr>
                <w:rFonts w:ascii="標楷體" w:eastAsia="標楷體" w:hAnsi="標楷體" w:hint="eastAsia"/>
                <w:spacing w:val="4"/>
                <w:sz w:val="28"/>
                <w:szCs w:val="28"/>
              </w:rPr>
              <w:t>：每隊</w:t>
            </w:r>
            <w:r w:rsidR="00345603">
              <w:rPr>
                <w:rFonts w:ascii="標楷體" w:eastAsia="標楷體" w:hAnsi="標楷體" w:hint="eastAsia"/>
                <w:spacing w:val="4"/>
                <w:sz w:val="28"/>
                <w:szCs w:val="28"/>
              </w:rPr>
              <w:t xml:space="preserve"> </w:t>
            </w:r>
            <w:r w:rsidRPr="00994A7B">
              <w:rPr>
                <w:rFonts w:ascii="標楷體" w:eastAsia="標楷體" w:hAnsi="標楷體" w:hint="eastAsia"/>
                <w:sz w:val="28"/>
                <w:szCs w:val="28"/>
              </w:rPr>
              <w:t>1~2</w:t>
            </w:r>
            <w:r w:rsidR="00345603">
              <w:rPr>
                <w:rFonts w:ascii="標楷體" w:eastAsia="標楷體" w:hAnsi="標楷體" w:hint="eastAsia"/>
                <w:sz w:val="28"/>
                <w:szCs w:val="28"/>
              </w:rPr>
              <w:t xml:space="preserve"> </w:t>
            </w:r>
            <w:r w:rsidRPr="00994A7B">
              <w:rPr>
                <w:rFonts w:ascii="標楷體" w:eastAsia="標楷體" w:hAnsi="標楷體"/>
                <w:sz w:val="28"/>
                <w:szCs w:val="28"/>
              </w:rPr>
              <w:t>人</w:t>
            </w:r>
          </w:p>
        </w:tc>
      </w:tr>
      <w:tr w:rsidR="00971D1D" w14:paraId="474DD1BD" w14:textId="77777777" w:rsidTr="00741FD9">
        <w:trPr>
          <w:trHeight w:val="955"/>
        </w:trPr>
        <w:tc>
          <w:tcPr>
            <w:tcW w:w="3797" w:type="dxa"/>
            <w:vAlign w:val="center"/>
          </w:tcPr>
          <w:p w14:paraId="00BF263E" w14:textId="77777777" w:rsidR="00971D1D" w:rsidRDefault="00971D1D" w:rsidP="00971D1D">
            <w:pPr>
              <w:pStyle w:val="a3"/>
              <w:spacing w:line="480" w:lineRule="exact"/>
              <w:ind w:left="0" w:right="2"/>
              <w:jc w:val="both"/>
              <w:rPr>
                <w:rFonts w:ascii="標楷體" w:eastAsia="標楷體" w:hAnsi="標楷體"/>
                <w:spacing w:val="-3"/>
                <w:sz w:val="28"/>
                <w:szCs w:val="28"/>
              </w:rPr>
            </w:pPr>
            <w:r>
              <w:rPr>
                <w:rFonts w:ascii="標楷體" w:eastAsia="標楷體" w:hAnsi="標楷體" w:hint="eastAsia"/>
                <w:spacing w:val="-3"/>
                <w:sz w:val="28"/>
                <w:szCs w:val="28"/>
              </w:rPr>
              <w:t>2.</w:t>
            </w:r>
            <w:r w:rsidRPr="00994A7B">
              <w:rPr>
                <w:rFonts w:ascii="標楷體" w:eastAsia="標楷體" w:hAnsi="標楷體"/>
                <w:spacing w:val="-3"/>
                <w:sz w:val="28"/>
                <w:szCs w:val="28"/>
              </w:rPr>
              <w:t>物聯網創客組</w:t>
            </w:r>
          </w:p>
        </w:tc>
        <w:tc>
          <w:tcPr>
            <w:tcW w:w="4561" w:type="dxa"/>
            <w:vMerge/>
            <w:vAlign w:val="center"/>
          </w:tcPr>
          <w:p w14:paraId="402ADC2F" w14:textId="77777777" w:rsidR="00971D1D" w:rsidRDefault="00971D1D" w:rsidP="00971D1D">
            <w:pPr>
              <w:pStyle w:val="a3"/>
              <w:spacing w:line="480" w:lineRule="exact"/>
              <w:ind w:left="0" w:right="2"/>
              <w:jc w:val="both"/>
              <w:rPr>
                <w:rFonts w:ascii="標楷體" w:eastAsia="標楷體" w:hAnsi="標楷體"/>
                <w:spacing w:val="-3"/>
                <w:sz w:val="28"/>
                <w:szCs w:val="28"/>
              </w:rPr>
            </w:pPr>
          </w:p>
        </w:tc>
      </w:tr>
      <w:tr w:rsidR="00971D1D" w14:paraId="3B23DBAC" w14:textId="77777777" w:rsidTr="00741FD9">
        <w:tc>
          <w:tcPr>
            <w:tcW w:w="3797" w:type="dxa"/>
            <w:vAlign w:val="center"/>
          </w:tcPr>
          <w:p w14:paraId="0F741CB9" w14:textId="452AE540" w:rsidR="00971D1D" w:rsidRDefault="00971D1D" w:rsidP="00971D1D">
            <w:pPr>
              <w:pStyle w:val="a3"/>
              <w:spacing w:line="480" w:lineRule="exact"/>
              <w:ind w:left="0" w:right="2"/>
              <w:jc w:val="both"/>
              <w:rPr>
                <w:rFonts w:ascii="標楷體" w:eastAsia="標楷體" w:hAnsi="標楷體"/>
                <w:spacing w:val="-3"/>
                <w:sz w:val="28"/>
                <w:szCs w:val="28"/>
              </w:rPr>
            </w:pPr>
            <w:r>
              <w:rPr>
                <w:rFonts w:ascii="標楷體" w:eastAsia="標楷體" w:hAnsi="標楷體" w:hint="eastAsia"/>
                <w:sz w:val="28"/>
                <w:szCs w:val="28"/>
              </w:rPr>
              <w:t>3.</w:t>
            </w:r>
            <w:r w:rsidRPr="00994A7B">
              <w:rPr>
                <w:rFonts w:ascii="標楷體" w:eastAsia="標楷體" w:hAnsi="標楷體"/>
                <w:sz w:val="28"/>
                <w:szCs w:val="28"/>
              </w:rPr>
              <w:t>領域教具創客開發組</w:t>
            </w:r>
          </w:p>
        </w:tc>
        <w:tc>
          <w:tcPr>
            <w:tcW w:w="4561" w:type="dxa"/>
            <w:vMerge w:val="restart"/>
            <w:vAlign w:val="center"/>
          </w:tcPr>
          <w:p w14:paraId="70D28A66" w14:textId="55B87287" w:rsidR="00971D1D" w:rsidRDefault="00971D1D" w:rsidP="00971D1D">
            <w:pPr>
              <w:pStyle w:val="a3"/>
              <w:spacing w:line="480" w:lineRule="exact"/>
              <w:ind w:left="0" w:right="2"/>
              <w:jc w:val="both"/>
              <w:rPr>
                <w:rFonts w:ascii="標楷體" w:eastAsia="標楷體" w:hAnsi="標楷體"/>
                <w:spacing w:val="3"/>
                <w:sz w:val="28"/>
                <w:szCs w:val="28"/>
              </w:rPr>
            </w:pPr>
            <w:r>
              <w:rPr>
                <w:rFonts w:ascii="標楷體" w:eastAsia="標楷體" w:hAnsi="標楷體" w:hint="eastAsia"/>
                <w:spacing w:val="1"/>
                <w:sz w:val="28"/>
                <w:szCs w:val="28"/>
              </w:rPr>
              <w:t>大專以下，</w:t>
            </w:r>
            <w:r w:rsidRPr="00994A7B">
              <w:rPr>
                <w:rFonts w:ascii="標楷體" w:eastAsia="標楷體" w:hAnsi="標楷體"/>
                <w:spacing w:val="1"/>
                <w:sz w:val="28"/>
                <w:szCs w:val="28"/>
              </w:rPr>
              <w:t>每隊</w:t>
            </w:r>
            <w:r w:rsidR="00345603">
              <w:rPr>
                <w:rFonts w:ascii="標楷體" w:eastAsia="標楷體" w:hAnsi="標楷體"/>
                <w:spacing w:val="1"/>
                <w:sz w:val="28"/>
                <w:szCs w:val="28"/>
              </w:rPr>
              <w:t xml:space="preserve"> </w:t>
            </w:r>
            <w:r w:rsidRPr="00994A7B">
              <w:rPr>
                <w:rFonts w:ascii="標楷體" w:eastAsia="標楷體" w:hAnsi="標楷體" w:hint="eastAsia"/>
                <w:sz w:val="28"/>
                <w:szCs w:val="28"/>
              </w:rPr>
              <w:t>1~3</w:t>
            </w:r>
            <w:r w:rsidR="00345603">
              <w:rPr>
                <w:rFonts w:ascii="標楷體" w:eastAsia="標楷體" w:hAnsi="標楷體" w:hint="eastAsia"/>
                <w:sz w:val="28"/>
                <w:szCs w:val="28"/>
              </w:rPr>
              <w:t xml:space="preserve"> </w:t>
            </w:r>
            <w:r w:rsidRPr="00994A7B">
              <w:rPr>
                <w:rFonts w:ascii="標楷體" w:eastAsia="標楷體" w:hAnsi="標楷體"/>
                <w:spacing w:val="3"/>
                <w:sz w:val="28"/>
                <w:szCs w:val="28"/>
              </w:rPr>
              <w:t>人</w:t>
            </w:r>
          </w:p>
          <w:p w14:paraId="747EAF9C" w14:textId="4B48CD47" w:rsidR="00971D1D" w:rsidRDefault="00971D1D" w:rsidP="00345603">
            <w:pPr>
              <w:pStyle w:val="a3"/>
              <w:spacing w:line="480" w:lineRule="exact"/>
              <w:ind w:left="0" w:right="2"/>
              <w:jc w:val="both"/>
              <w:rPr>
                <w:rFonts w:ascii="標楷體" w:eastAsia="標楷體" w:hAnsi="標楷體"/>
                <w:spacing w:val="-3"/>
                <w:sz w:val="28"/>
                <w:szCs w:val="28"/>
              </w:rPr>
            </w:pPr>
            <w:r w:rsidRPr="00994A7B">
              <w:rPr>
                <w:rFonts w:ascii="標楷體" w:eastAsia="標楷體" w:hAnsi="標楷體"/>
                <w:spacing w:val="3"/>
                <w:sz w:val="28"/>
                <w:szCs w:val="28"/>
              </w:rPr>
              <w:t>指導老師</w:t>
            </w:r>
            <w:r>
              <w:rPr>
                <w:rFonts w:ascii="標楷體" w:eastAsia="標楷體" w:hAnsi="標楷體" w:hint="eastAsia"/>
                <w:spacing w:val="3"/>
                <w:sz w:val="28"/>
                <w:szCs w:val="28"/>
              </w:rPr>
              <w:t>每隊</w:t>
            </w:r>
            <w:r w:rsidR="00345603">
              <w:rPr>
                <w:rFonts w:ascii="標楷體" w:eastAsia="標楷體" w:hAnsi="標楷體" w:hint="eastAsia"/>
                <w:spacing w:val="3"/>
                <w:sz w:val="28"/>
                <w:szCs w:val="28"/>
              </w:rPr>
              <w:t xml:space="preserve"> </w:t>
            </w:r>
            <w:r w:rsidRPr="00994A7B">
              <w:rPr>
                <w:rFonts w:ascii="標楷體" w:eastAsia="標楷體" w:hAnsi="標楷體" w:hint="eastAsia"/>
                <w:sz w:val="28"/>
                <w:szCs w:val="28"/>
              </w:rPr>
              <w:t>2</w:t>
            </w:r>
            <w:r w:rsidR="00345603">
              <w:rPr>
                <w:rFonts w:ascii="標楷體" w:eastAsia="標楷體" w:hAnsi="標楷體" w:hint="eastAsia"/>
                <w:sz w:val="28"/>
                <w:szCs w:val="28"/>
              </w:rPr>
              <w:t xml:space="preserve"> </w:t>
            </w:r>
            <w:r w:rsidRPr="00994A7B">
              <w:rPr>
                <w:rFonts w:ascii="標楷體" w:eastAsia="標楷體" w:hAnsi="標楷體"/>
                <w:sz w:val="28"/>
                <w:szCs w:val="28"/>
              </w:rPr>
              <w:t>人</w:t>
            </w:r>
          </w:p>
        </w:tc>
      </w:tr>
      <w:tr w:rsidR="00971D1D" w14:paraId="6CBECD7B" w14:textId="77777777" w:rsidTr="00741FD9">
        <w:tc>
          <w:tcPr>
            <w:tcW w:w="3797" w:type="dxa"/>
            <w:vAlign w:val="center"/>
          </w:tcPr>
          <w:p w14:paraId="69AF33D1" w14:textId="1C7415C1" w:rsidR="00971D1D" w:rsidRPr="00994A7B" w:rsidRDefault="00971D1D" w:rsidP="00971D1D">
            <w:pPr>
              <w:pStyle w:val="a3"/>
              <w:spacing w:line="480" w:lineRule="exact"/>
              <w:ind w:left="0" w:right="2"/>
              <w:jc w:val="both"/>
              <w:rPr>
                <w:rFonts w:ascii="標楷體" w:eastAsia="標楷體" w:hAnsi="標楷體"/>
                <w:sz w:val="28"/>
                <w:szCs w:val="28"/>
              </w:rPr>
            </w:pPr>
            <w:r>
              <w:rPr>
                <w:rFonts w:ascii="標楷體" w:eastAsia="標楷體" w:hAnsi="標楷體" w:hint="eastAsia"/>
                <w:spacing w:val="1"/>
                <w:sz w:val="28"/>
                <w:szCs w:val="28"/>
              </w:rPr>
              <w:t>4.</w:t>
            </w:r>
            <w:r w:rsidRPr="00994A7B">
              <w:rPr>
                <w:rFonts w:ascii="標楷體" w:eastAsia="標楷體" w:hAnsi="標楷體"/>
                <w:spacing w:val="1"/>
                <w:sz w:val="28"/>
                <w:szCs w:val="28"/>
              </w:rPr>
              <w:t>創客教學課程模組開發組</w:t>
            </w:r>
          </w:p>
        </w:tc>
        <w:tc>
          <w:tcPr>
            <w:tcW w:w="4561" w:type="dxa"/>
            <w:vMerge/>
            <w:vAlign w:val="center"/>
          </w:tcPr>
          <w:p w14:paraId="0163CD12" w14:textId="77777777" w:rsidR="00971D1D" w:rsidRDefault="00971D1D" w:rsidP="00971D1D">
            <w:pPr>
              <w:pStyle w:val="a3"/>
              <w:spacing w:line="480" w:lineRule="exact"/>
              <w:ind w:left="0" w:right="2"/>
              <w:jc w:val="both"/>
              <w:rPr>
                <w:rFonts w:ascii="標楷體" w:eastAsia="標楷體" w:hAnsi="標楷體"/>
                <w:spacing w:val="-3"/>
                <w:sz w:val="28"/>
                <w:szCs w:val="28"/>
              </w:rPr>
            </w:pPr>
          </w:p>
        </w:tc>
      </w:tr>
      <w:tr w:rsidR="00971D1D" w14:paraId="709C3403" w14:textId="77777777" w:rsidTr="00741FD9">
        <w:tc>
          <w:tcPr>
            <w:tcW w:w="3797" w:type="dxa"/>
            <w:vAlign w:val="center"/>
          </w:tcPr>
          <w:p w14:paraId="6BD44A85" w14:textId="5D286B06" w:rsidR="00971D1D" w:rsidRPr="00994A7B" w:rsidRDefault="00971D1D" w:rsidP="00971D1D">
            <w:pPr>
              <w:pStyle w:val="a3"/>
              <w:spacing w:line="480" w:lineRule="exact"/>
              <w:ind w:left="0" w:right="2"/>
              <w:jc w:val="both"/>
              <w:rPr>
                <w:rFonts w:ascii="標楷體" w:eastAsia="標楷體" w:hAnsi="標楷體"/>
                <w:spacing w:val="1"/>
                <w:sz w:val="28"/>
                <w:szCs w:val="28"/>
              </w:rPr>
            </w:pPr>
            <w:r>
              <w:rPr>
                <w:rFonts w:ascii="標楷體" w:eastAsia="標楷體" w:hAnsi="標楷體" w:hint="eastAsia"/>
                <w:sz w:val="28"/>
                <w:szCs w:val="28"/>
              </w:rPr>
              <w:t>5.</w:t>
            </w:r>
            <w:r w:rsidRPr="00994A7B">
              <w:rPr>
                <w:rFonts w:ascii="標楷體" w:eastAsia="標楷體" w:hAnsi="標楷體"/>
                <w:sz w:val="28"/>
                <w:szCs w:val="28"/>
              </w:rPr>
              <w:t>軟體創</w:t>
            </w:r>
            <w:r w:rsidRPr="00994A7B">
              <w:rPr>
                <w:rFonts w:ascii="標楷體" w:eastAsia="標楷體" w:hAnsi="標楷體"/>
                <w:spacing w:val="-2"/>
                <w:sz w:val="28"/>
                <w:szCs w:val="28"/>
              </w:rPr>
              <w:t>客組</w:t>
            </w:r>
          </w:p>
        </w:tc>
        <w:tc>
          <w:tcPr>
            <w:tcW w:w="4561" w:type="dxa"/>
            <w:vAlign w:val="center"/>
          </w:tcPr>
          <w:p w14:paraId="23133748" w14:textId="5FE9C9C8" w:rsidR="00971D1D" w:rsidRDefault="00971D1D" w:rsidP="00971D1D">
            <w:pPr>
              <w:pStyle w:val="a3"/>
              <w:spacing w:line="480" w:lineRule="exact"/>
              <w:ind w:left="0" w:right="2"/>
              <w:jc w:val="both"/>
              <w:rPr>
                <w:rFonts w:ascii="標楷體" w:eastAsia="標楷體" w:hAnsi="標楷體"/>
                <w:spacing w:val="3"/>
                <w:sz w:val="28"/>
                <w:szCs w:val="28"/>
              </w:rPr>
            </w:pPr>
            <w:r>
              <w:rPr>
                <w:rFonts w:ascii="標楷體" w:eastAsia="標楷體" w:hAnsi="標楷體" w:hint="eastAsia"/>
                <w:spacing w:val="1"/>
                <w:sz w:val="28"/>
                <w:szCs w:val="28"/>
              </w:rPr>
              <w:t>大專以下，</w:t>
            </w:r>
            <w:r w:rsidRPr="00994A7B">
              <w:rPr>
                <w:rFonts w:ascii="標楷體" w:eastAsia="標楷體" w:hAnsi="標楷體"/>
                <w:spacing w:val="-2"/>
                <w:sz w:val="28"/>
                <w:szCs w:val="28"/>
              </w:rPr>
              <w:t>每隊</w:t>
            </w:r>
            <w:r w:rsidR="00345603">
              <w:rPr>
                <w:rFonts w:ascii="標楷體" w:eastAsia="標楷體" w:hAnsi="標楷體"/>
                <w:spacing w:val="-2"/>
                <w:sz w:val="28"/>
                <w:szCs w:val="28"/>
              </w:rPr>
              <w:t xml:space="preserve"> </w:t>
            </w:r>
            <w:r w:rsidRPr="00994A7B">
              <w:rPr>
                <w:rFonts w:ascii="標楷體" w:eastAsia="標楷體" w:hAnsi="標楷體" w:hint="eastAsia"/>
                <w:sz w:val="28"/>
                <w:szCs w:val="28"/>
              </w:rPr>
              <w:t>1~5</w:t>
            </w:r>
            <w:r w:rsidR="00345603">
              <w:rPr>
                <w:rFonts w:ascii="標楷體" w:eastAsia="標楷體" w:hAnsi="標楷體" w:hint="eastAsia"/>
                <w:sz w:val="28"/>
                <w:szCs w:val="28"/>
              </w:rPr>
              <w:t xml:space="preserve"> </w:t>
            </w:r>
            <w:r w:rsidRPr="00994A7B">
              <w:rPr>
                <w:rFonts w:ascii="標楷體" w:eastAsia="標楷體" w:hAnsi="標楷體"/>
                <w:spacing w:val="3"/>
                <w:sz w:val="28"/>
                <w:szCs w:val="28"/>
              </w:rPr>
              <w:t>人</w:t>
            </w:r>
          </w:p>
          <w:p w14:paraId="4A3BBBB0" w14:textId="34778D2E" w:rsidR="00971D1D" w:rsidRDefault="00971D1D" w:rsidP="00971D1D">
            <w:pPr>
              <w:pStyle w:val="a3"/>
              <w:spacing w:line="480" w:lineRule="exact"/>
              <w:ind w:left="0" w:right="2"/>
              <w:jc w:val="both"/>
              <w:rPr>
                <w:rFonts w:ascii="標楷體" w:eastAsia="標楷體" w:hAnsi="標楷體"/>
                <w:spacing w:val="-3"/>
                <w:sz w:val="28"/>
                <w:szCs w:val="28"/>
              </w:rPr>
            </w:pPr>
            <w:r w:rsidRPr="00994A7B">
              <w:rPr>
                <w:rFonts w:ascii="標楷體" w:eastAsia="標楷體" w:hAnsi="標楷體"/>
                <w:spacing w:val="3"/>
                <w:sz w:val="28"/>
                <w:szCs w:val="28"/>
              </w:rPr>
              <w:t>指導教師</w:t>
            </w:r>
            <w:r>
              <w:rPr>
                <w:rFonts w:ascii="標楷體" w:eastAsia="標楷體" w:hAnsi="標楷體" w:hint="eastAsia"/>
                <w:spacing w:val="3"/>
                <w:sz w:val="28"/>
                <w:szCs w:val="28"/>
              </w:rPr>
              <w:t>：每隊</w:t>
            </w:r>
            <w:r w:rsidR="00345603">
              <w:rPr>
                <w:rFonts w:ascii="標楷體" w:eastAsia="標楷體" w:hAnsi="標楷體" w:hint="eastAsia"/>
                <w:spacing w:val="3"/>
                <w:sz w:val="28"/>
                <w:szCs w:val="28"/>
              </w:rPr>
              <w:t xml:space="preserve"> </w:t>
            </w:r>
            <w:r w:rsidRPr="00994A7B">
              <w:rPr>
                <w:rFonts w:ascii="標楷體" w:eastAsia="標楷體" w:hAnsi="標楷體" w:hint="eastAsia"/>
                <w:sz w:val="28"/>
                <w:szCs w:val="28"/>
              </w:rPr>
              <w:t>1~2</w:t>
            </w:r>
            <w:r w:rsidR="00345603">
              <w:rPr>
                <w:rFonts w:ascii="標楷體" w:eastAsia="標楷體" w:hAnsi="標楷體" w:hint="eastAsia"/>
                <w:sz w:val="28"/>
                <w:szCs w:val="28"/>
              </w:rPr>
              <w:t xml:space="preserve"> </w:t>
            </w:r>
            <w:r w:rsidRPr="00994A7B">
              <w:rPr>
                <w:rFonts w:ascii="標楷體" w:eastAsia="標楷體" w:hAnsi="標楷體"/>
                <w:spacing w:val="2"/>
                <w:sz w:val="28"/>
                <w:szCs w:val="28"/>
              </w:rPr>
              <w:t>人</w:t>
            </w:r>
          </w:p>
        </w:tc>
      </w:tr>
      <w:tr w:rsidR="00971D1D" w14:paraId="307F4CBA" w14:textId="77777777" w:rsidTr="00741FD9">
        <w:tc>
          <w:tcPr>
            <w:tcW w:w="3797" w:type="dxa"/>
            <w:vAlign w:val="center"/>
          </w:tcPr>
          <w:p w14:paraId="18437C15" w14:textId="4EA2A24F" w:rsidR="00971D1D" w:rsidRPr="00994A7B" w:rsidRDefault="00971D1D" w:rsidP="00971D1D">
            <w:pPr>
              <w:pStyle w:val="a3"/>
              <w:spacing w:line="480" w:lineRule="exact"/>
              <w:ind w:left="0" w:right="2"/>
              <w:jc w:val="both"/>
              <w:rPr>
                <w:rFonts w:ascii="標楷體" w:eastAsia="標楷體" w:hAnsi="標楷體"/>
                <w:sz w:val="28"/>
                <w:szCs w:val="28"/>
              </w:rPr>
            </w:pPr>
            <w:r>
              <w:rPr>
                <w:rFonts w:ascii="標楷體" w:eastAsia="標楷體" w:hAnsi="標楷體" w:hint="eastAsia"/>
                <w:spacing w:val="2"/>
                <w:sz w:val="28"/>
                <w:szCs w:val="28"/>
              </w:rPr>
              <w:t>6.</w:t>
            </w:r>
            <w:r w:rsidRPr="00994A7B">
              <w:rPr>
                <w:rFonts w:ascii="標楷體" w:eastAsia="標楷體" w:hAnsi="標楷體"/>
                <w:spacing w:val="2"/>
                <w:sz w:val="28"/>
                <w:szCs w:val="28"/>
              </w:rPr>
              <w:t>科技賦能組</w:t>
            </w:r>
          </w:p>
        </w:tc>
        <w:tc>
          <w:tcPr>
            <w:tcW w:w="4561" w:type="dxa"/>
            <w:vAlign w:val="center"/>
          </w:tcPr>
          <w:p w14:paraId="5FFFCB2E" w14:textId="2077F928" w:rsidR="00971D1D" w:rsidRDefault="00971D1D" w:rsidP="00971D1D">
            <w:pPr>
              <w:pStyle w:val="a3"/>
              <w:spacing w:line="480" w:lineRule="exact"/>
              <w:ind w:left="0" w:right="2"/>
              <w:jc w:val="both"/>
              <w:rPr>
                <w:rFonts w:ascii="標楷體" w:eastAsia="標楷體" w:hAnsi="標楷體"/>
                <w:spacing w:val="3"/>
                <w:sz w:val="28"/>
                <w:szCs w:val="28"/>
              </w:rPr>
            </w:pPr>
            <w:r>
              <w:rPr>
                <w:rFonts w:ascii="標楷體" w:eastAsia="標楷體" w:hAnsi="標楷體" w:hint="eastAsia"/>
                <w:spacing w:val="1"/>
                <w:sz w:val="28"/>
                <w:szCs w:val="28"/>
              </w:rPr>
              <w:t>不限年段，</w:t>
            </w:r>
            <w:r w:rsidRPr="00994A7B">
              <w:rPr>
                <w:rFonts w:ascii="標楷體" w:eastAsia="標楷體" w:hAnsi="標楷體"/>
                <w:spacing w:val="-2"/>
                <w:sz w:val="28"/>
                <w:szCs w:val="28"/>
              </w:rPr>
              <w:t>每隊</w:t>
            </w:r>
            <w:r w:rsidR="00345603">
              <w:rPr>
                <w:rFonts w:ascii="標楷體" w:eastAsia="標楷體" w:hAnsi="標楷體"/>
                <w:spacing w:val="-2"/>
                <w:sz w:val="28"/>
                <w:szCs w:val="28"/>
              </w:rPr>
              <w:t xml:space="preserve"> </w:t>
            </w:r>
            <w:r w:rsidRPr="00994A7B">
              <w:rPr>
                <w:rFonts w:ascii="標楷體" w:eastAsia="標楷體" w:hAnsi="標楷體" w:hint="eastAsia"/>
                <w:sz w:val="28"/>
                <w:szCs w:val="28"/>
              </w:rPr>
              <w:t>1~5</w:t>
            </w:r>
            <w:r w:rsidR="00345603">
              <w:rPr>
                <w:rFonts w:ascii="標楷體" w:eastAsia="標楷體" w:hAnsi="標楷體" w:hint="eastAsia"/>
                <w:sz w:val="28"/>
                <w:szCs w:val="28"/>
              </w:rPr>
              <w:t xml:space="preserve"> </w:t>
            </w:r>
            <w:r w:rsidRPr="00994A7B">
              <w:rPr>
                <w:rFonts w:ascii="標楷體" w:eastAsia="標楷體" w:hAnsi="標楷體"/>
                <w:spacing w:val="3"/>
                <w:sz w:val="28"/>
                <w:szCs w:val="28"/>
              </w:rPr>
              <w:t>人</w:t>
            </w:r>
          </w:p>
          <w:p w14:paraId="6FFBF8A9" w14:textId="0F008CC4" w:rsidR="00971D1D" w:rsidRPr="00994A7B" w:rsidRDefault="00971D1D" w:rsidP="00971D1D">
            <w:pPr>
              <w:pStyle w:val="a3"/>
              <w:spacing w:line="480" w:lineRule="exact"/>
              <w:ind w:left="0" w:right="2"/>
              <w:jc w:val="both"/>
              <w:rPr>
                <w:rFonts w:ascii="標楷體" w:eastAsia="標楷體" w:hAnsi="標楷體"/>
                <w:spacing w:val="-2"/>
                <w:sz w:val="28"/>
                <w:szCs w:val="28"/>
              </w:rPr>
            </w:pPr>
            <w:r w:rsidRPr="00994A7B">
              <w:rPr>
                <w:rFonts w:ascii="標楷體" w:eastAsia="標楷體" w:hAnsi="標楷體"/>
                <w:spacing w:val="3"/>
                <w:sz w:val="28"/>
                <w:szCs w:val="28"/>
              </w:rPr>
              <w:t>指導教師</w:t>
            </w:r>
            <w:r>
              <w:rPr>
                <w:rFonts w:ascii="標楷體" w:eastAsia="標楷體" w:hAnsi="標楷體" w:hint="eastAsia"/>
                <w:spacing w:val="3"/>
                <w:sz w:val="28"/>
                <w:szCs w:val="28"/>
              </w:rPr>
              <w:t>：每隊</w:t>
            </w:r>
            <w:r w:rsidR="00345603">
              <w:rPr>
                <w:rFonts w:ascii="標楷體" w:eastAsia="標楷體" w:hAnsi="標楷體" w:hint="eastAsia"/>
                <w:spacing w:val="3"/>
                <w:sz w:val="28"/>
                <w:szCs w:val="28"/>
              </w:rPr>
              <w:t xml:space="preserve"> </w:t>
            </w:r>
            <w:r w:rsidRPr="00994A7B">
              <w:rPr>
                <w:rFonts w:ascii="標楷體" w:eastAsia="標楷體" w:hAnsi="標楷體" w:hint="eastAsia"/>
                <w:sz w:val="28"/>
                <w:szCs w:val="28"/>
              </w:rPr>
              <w:t>1~2</w:t>
            </w:r>
            <w:r w:rsidR="00345603">
              <w:rPr>
                <w:rFonts w:ascii="標楷體" w:eastAsia="標楷體" w:hAnsi="標楷體" w:hint="eastAsia"/>
                <w:sz w:val="28"/>
                <w:szCs w:val="28"/>
              </w:rPr>
              <w:t xml:space="preserve"> </w:t>
            </w:r>
            <w:r w:rsidRPr="00994A7B">
              <w:rPr>
                <w:rFonts w:ascii="標楷體" w:eastAsia="標楷體" w:hAnsi="標楷體"/>
                <w:spacing w:val="2"/>
                <w:sz w:val="28"/>
                <w:szCs w:val="28"/>
              </w:rPr>
              <w:t>人</w:t>
            </w:r>
          </w:p>
        </w:tc>
      </w:tr>
      <w:tr w:rsidR="00971D1D" w14:paraId="08765A7F" w14:textId="77777777" w:rsidTr="00741FD9">
        <w:tc>
          <w:tcPr>
            <w:tcW w:w="3797" w:type="dxa"/>
            <w:vAlign w:val="center"/>
          </w:tcPr>
          <w:p w14:paraId="3659F567" w14:textId="4C508D1D" w:rsidR="00971D1D" w:rsidRPr="00994A7B" w:rsidRDefault="00971D1D" w:rsidP="00971D1D">
            <w:pPr>
              <w:pStyle w:val="a3"/>
              <w:spacing w:line="480" w:lineRule="exact"/>
              <w:ind w:left="0" w:right="2"/>
              <w:jc w:val="both"/>
              <w:rPr>
                <w:rFonts w:ascii="標楷體" w:eastAsia="標楷體" w:hAnsi="標楷體"/>
                <w:spacing w:val="2"/>
                <w:sz w:val="28"/>
                <w:szCs w:val="28"/>
              </w:rPr>
            </w:pPr>
            <w:r>
              <w:rPr>
                <w:rFonts w:ascii="標楷體" w:eastAsia="標楷體" w:hAnsi="標楷體" w:hint="eastAsia"/>
                <w:color w:val="FF0000"/>
                <w:sz w:val="28"/>
                <w:szCs w:val="28"/>
              </w:rPr>
              <w:t>7.</w:t>
            </w:r>
            <w:r w:rsidRPr="00CE379F">
              <w:rPr>
                <w:rFonts w:ascii="標楷體" w:eastAsia="標楷體" w:hAnsi="標楷體" w:hint="eastAsia"/>
                <w:color w:val="FF0000"/>
                <w:sz w:val="28"/>
                <w:szCs w:val="28"/>
              </w:rPr>
              <w:t>魷來魷去：AI競技決戰場</w:t>
            </w:r>
          </w:p>
        </w:tc>
        <w:tc>
          <w:tcPr>
            <w:tcW w:w="4561" w:type="dxa"/>
            <w:vAlign w:val="center"/>
          </w:tcPr>
          <w:p w14:paraId="646109F7" w14:textId="36AF1EB8" w:rsidR="00971D1D" w:rsidRDefault="00D02E30" w:rsidP="00971D1D">
            <w:pPr>
              <w:pStyle w:val="a3"/>
              <w:spacing w:line="480" w:lineRule="exact"/>
              <w:ind w:left="0" w:right="2"/>
              <w:jc w:val="both"/>
              <w:rPr>
                <w:rFonts w:ascii="標楷體" w:eastAsia="標楷體" w:hAnsi="標楷體"/>
                <w:color w:val="FF0000"/>
                <w:sz w:val="28"/>
                <w:szCs w:val="28"/>
              </w:rPr>
            </w:pPr>
            <w:r>
              <w:rPr>
                <w:rFonts w:ascii="標楷體" w:eastAsia="標楷體" w:hAnsi="標楷體" w:hint="eastAsia"/>
                <w:color w:val="FF0000"/>
                <w:spacing w:val="1"/>
                <w:sz w:val="28"/>
                <w:szCs w:val="28"/>
              </w:rPr>
              <w:t>國小組：</w:t>
            </w:r>
            <w:r w:rsidR="00971D1D" w:rsidRPr="00CE379F">
              <w:rPr>
                <w:rFonts w:ascii="標楷體" w:eastAsia="標楷體" w:hAnsi="標楷體"/>
                <w:color w:val="FF0000"/>
                <w:spacing w:val="1"/>
                <w:sz w:val="28"/>
                <w:szCs w:val="28"/>
              </w:rPr>
              <w:t>每隊</w:t>
            </w:r>
            <w:r w:rsidR="00971D1D" w:rsidRPr="00CE379F">
              <w:rPr>
                <w:rFonts w:ascii="標楷體" w:eastAsia="標楷體" w:hAnsi="標楷體" w:hint="eastAsia"/>
                <w:color w:val="FF0000"/>
                <w:sz w:val="28"/>
                <w:szCs w:val="28"/>
              </w:rPr>
              <w:t>1</w:t>
            </w:r>
            <w:r w:rsidR="00971D1D" w:rsidRPr="00CE379F">
              <w:rPr>
                <w:rFonts w:ascii="標楷體" w:eastAsia="標楷體" w:hAnsi="標楷體"/>
                <w:color w:val="FF0000"/>
                <w:spacing w:val="3"/>
                <w:sz w:val="28"/>
                <w:szCs w:val="28"/>
              </w:rPr>
              <w:t>人，指導老師</w:t>
            </w:r>
            <w:r w:rsidR="00971D1D" w:rsidRPr="00CE379F">
              <w:rPr>
                <w:rFonts w:ascii="標楷體" w:eastAsia="標楷體" w:hAnsi="標楷體" w:hint="eastAsia"/>
                <w:color w:val="FF0000"/>
                <w:sz w:val="28"/>
                <w:szCs w:val="28"/>
              </w:rPr>
              <w:t>1</w:t>
            </w:r>
            <w:r w:rsidR="00971D1D" w:rsidRPr="00CE379F">
              <w:rPr>
                <w:rFonts w:ascii="標楷體" w:eastAsia="標楷體" w:hAnsi="標楷體"/>
                <w:color w:val="FF0000"/>
                <w:sz w:val="28"/>
                <w:szCs w:val="28"/>
              </w:rPr>
              <w:t>人</w:t>
            </w:r>
          </w:p>
          <w:p w14:paraId="3428489C" w14:textId="1104B1F6" w:rsidR="00D02E30" w:rsidRPr="00994A7B" w:rsidRDefault="00D02E30" w:rsidP="00971D1D">
            <w:pPr>
              <w:pStyle w:val="a3"/>
              <w:spacing w:line="480" w:lineRule="exact"/>
              <w:ind w:left="0" w:right="2"/>
              <w:jc w:val="both"/>
              <w:rPr>
                <w:rFonts w:ascii="標楷體" w:eastAsia="標楷體" w:hAnsi="標楷體"/>
                <w:spacing w:val="-2"/>
                <w:sz w:val="28"/>
                <w:szCs w:val="28"/>
              </w:rPr>
            </w:pPr>
            <w:r>
              <w:rPr>
                <w:rFonts w:ascii="標楷體" w:eastAsia="標楷體" w:hAnsi="標楷體" w:hint="eastAsia"/>
                <w:color w:val="FF0000"/>
                <w:spacing w:val="1"/>
                <w:sz w:val="28"/>
                <w:szCs w:val="28"/>
              </w:rPr>
              <w:t>國中組：</w:t>
            </w:r>
            <w:r w:rsidRPr="00CE379F">
              <w:rPr>
                <w:rFonts w:ascii="標楷體" w:eastAsia="標楷體" w:hAnsi="標楷體"/>
                <w:color w:val="FF0000"/>
                <w:spacing w:val="1"/>
                <w:sz w:val="28"/>
                <w:szCs w:val="28"/>
              </w:rPr>
              <w:t>每隊</w:t>
            </w:r>
            <w:r w:rsidRPr="00CE379F">
              <w:rPr>
                <w:rFonts w:ascii="標楷體" w:eastAsia="標楷體" w:hAnsi="標楷體" w:hint="eastAsia"/>
                <w:color w:val="FF0000"/>
                <w:sz w:val="28"/>
                <w:szCs w:val="28"/>
              </w:rPr>
              <w:t>1</w:t>
            </w:r>
            <w:r w:rsidRPr="00CE379F">
              <w:rPr>
                <w:rFonts w:ascii="標楷體" w:eastAsia="標楷體" w:hAnsi="標楷體"/>
                <w:color w:val="FF0000"/>
                <w:spacing w:val="3"/>
                <w:sz w:val="28"/>
                <w:szCs w:val="28"/>
              </w:rPr>
              <w:t>人，指導老師</w:t>
            </w:r>
            <w:r w:rsidRPr="00CE379F">
              <w:rPr>
                <w:rFonts w:ascii="標楷體" w:eastAsia="標楷體" w:hAnsi="標楷體" w:hint="eastAsia"/>
                <w:color w:val="FF0000"/>
                <w:sz w:val="28"/>
                <w:szCs w:val="28"/>
              </w:rPr>
              <w:t>1</w:t>
            </w:r>
            <w:r w:rsidRPr="00CE379F">
              <w:rPr>
                <w:rFonts w:ascii="標楷體" w:eastAsia="標楷體" w:hAnsi="標楷體"/>
                <w:color w:val="FF0000"/>
                <w:sz w:val="28"/>
                <w:szCs w:val="28"/>
              </w:rPr>
              <w:t>人</w:t>
            </w:r>
          </w:p>
        </w:tc>
      </w:tr>
    </w:tbl>
    <w:p w14:paraId="3B836941" w14:textId="1811C0DD" w:rsidR="00994A7B"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bookmarkStart w:id="0" w:name="_GoBack"/>
      <w:r w:rsidRPr="00741FD9">
        <w:rPr>
          <w:rFonts w:ascii="標楷體" w:eastAsia="標楷體" w:hAnsi="標楷體"/>
          <w:spacing w:val="-1"/>
          <w:sz w:val="28"/>
          <w:szCs w:val="28"/>
        </w:rPr>
        <w:t>三、日期：</w:t>
      </w:r>
      <w:r w:rsidRPr="00741FD9">
        <w:rPr>
          <w:rFonts w:ascii="標楷體" w:eastAsia="標楷體" w:hAnsi="標楷體" w:hint="eastAsia"/>
          <w:spacing w:val="-1"/>
          <w:sz w:val="28"/>
          <w:szCs w:val="28"/>
        </w:rPr>
        <w:t>11</w:t>
      </w:r>
      <w:r w:rsidR="00B27C3D" w:rsidRPr="00741FD9">
        <w:rPr>
          <w:rFonts w:ascii="標楷體" w:eastAsia="標楷體" w:hAnsi="標楷體" w:hint="eastAsia"/>
          <w:spacing w:val="-1"/>
          <w:sz w:val="28"/>
          <w:szCs w:val="28"/>
        </w:rPr>
        <w:t>3</w:t>
      </w:r>
      <w:r w:rsidRPr="00741FD9">
        <w:rPr>
          <w:rFonts w:ascii="標楷體" w:eastAsia="標楷體" w:hAnsi="標楷體" w:hint="eastAsia"/>
          <w:spacing w:val="-1"/>
          <w:sz w:val="28"/>
          <w:szCs w:val="28"/>
        </w:rPr>
        <w:t xml:space="preserve"> </w:t>
      </w:r>
      <w:r w:rsidRPr="00741FD9">
        <w:rPr>
          <w:rFonts w:ascii="標楷體" w:eastAsia="標楷體" w:hAnsi="標楷體"/>
          <w:spacing w:val="-1"/>
          <w:sz w:val="28"/>
          <w:szCs w:val="28"/>
        </w:rPr>
        <w:t xml:space="preserve">年 </w:t>
      </w:r>
      <w:r w:rsidRPr="00741FD9">
        <w:rPr>
          <w:rFonts w:ascii="標楷體" w:eastAsia="標楷體" w:hAnsi="標楷體" w:hint="eastAsia"/>
          <w:spacing w:val="-1"/>
          <w:sz w:val="28"/>
          <w:szCs w:val="28"/>
        </w:rPr>
        <w:t xml:space="preserve">12 </w:t>
      </w:r>
      <w:r w:rsidRPr="00994A7B">
        <w:rPr>
          <w:rFonts w:ascii="標楷體" w:eastAsia="標楷體" w:hAnsi="標楷體"/>
          <w:spacing w:val="-1"/>
          <w:sz w:val="28"/>
          <w:szCs w:val="28"/>
        </w:rPr>
        <w:t xml:space="preserve">月 </w:t>
      </w:r>
      <w:r w:rsidRPr="00741FD9">
        <w:rPr>
          <w:rFonts w:ascii="標楷體" w:eastAsia="標楷體" w:hAnsi="標楷體" w:hint="eastAsia"/>
          <w:spacing w:val="-1"/>
          <w:sz w:val="28"/>
          <w:szCs w:val="28"/>
        </w:rPr>
        <w:t>2</w:t>
      </w:r>
      <w:r w:rsidR="00B27C3D" w:rsidRPr="00741FD9">
        <w:rPr>
          <w:rFonts w:ascii="標楷體" w:eastAsia="標楷體" w:hAnsi="標楷體" w:hint="eastAsia"/>
          <w:spacing w:val="-1"/>
          <w:sz w:val="28"/>
          <w:szCs w:val="28"/>
        </w:rPr>
        <w:t>8</w:t>
      </w:r>
      <w:r w:rsidRPr="00741FD9">
        <w:rPr>
          <w:rFonts w:ascii="標楷體" w:eastAsia="標楷體" w:hAnsi="標楷體" w:hint="eastAsia"/>
          <w:spacing w:val="-1"/>
          <w:sz w:val="28"/>
          <w:szCs w:val="28"/>
        </w:rPr>
        <w:t xml:space="preserve"> </w:t>
      </w:r>
      <w:r w:rsidRPr="00741FD9">
        <w:rPr>
          <w:rFonts w:ascii="標楷體" w:eastAsia="標楷體" w:hAnsi="標楷體"/>
          <w:spacing w:val="-1"/>
          <w:sz w:val="28"/>
          <w:szCs w:val="28"/>
        </w:rPr>
        <w:t>日</w:t>
      </w:r>
      <w:r w:rsidRPr="00741FD9">
        <w:rPr>
          <w:rFonts w:ascii="標楷體" w:eastAsia="標楷體" w:hAnsi="標楷體" w:hint="eastAsia"/>
          <w:spacing w:val="-1"/>
          <w:sz w:val="28"/>
          <w:szCs w:val="28"/>
        </w:rPr>
        <w:t>(</w:t>
      </w:r>
      <w:r w:rsidR="00741FD9">
        <w:rPr>
          <w:rFonts w:ascii="標楷體" w:eastAsia="標楷體" w:hAnsi="標楷體" w:hint="eastAsia"/>
          <w:spacing w:val="-1"/>
          <w:sz w:val="28"/>
          <w:szCs w:val="28"/>
        </w:rPr>
        <w:t>星期</w:t>
      </w:r>
      <w:r w:rsidRPr="00741FD9">
        <w:rPr>
          <w:rFonts w:ascii="標楷體" w:eastAsia="標楷體" w:hAnsi="標楷體"/>
          <w:spacing w:val="-1"/>
          <w:sz w:val="28"/>
          <w:szCs w:val="28"/>
        </w:rPr>
        <w:t>六</w:t>
      </w:r>
      <w:r w:rsidRPr="00741FD9">
        <w:rPr>
          <w:rFonts w:ascii="標楷體" w:eastAsia="標楷體" w:hAnsi="標楷體" w:hint="eastAsia"/>
          <w:spacing w:val="-1"/>
          <w:sz w:val="28"/>
          <w:szCs w:val="28"/>
        </w:rPr>
        <w:t>)</w:t>
      </w:r>
      <w:r w:rsidRPr="00741FD9">
        <w:rPr>
          <w:rFonts w:ascii="標楷體" w:eastAsia="標楷體" w:hAnsi="標楷體"/>
          <w:spacing w:val="-1"/>
          <w:sz w:val="28"/>
          <w:szCs w:val="28"/>
        </w:rPr>
        <w:t xml:space="preserve">上午 </w:t>
      </w:r>
      <w:r w:rsidRPr="00741FD9">
        <w:rPr>
          <w:rFonts w:ascii="標楷體" w:eastAsia="標楷體" w:hAnsi="標楷體" w:hint="eastAsia"/>
          <w:spacing w:val="-1"/>
          <w:sz w:val="28"/>
          <w:szCs w:val="28"/>
        </w:rPr>
        <w:t xml:space="preserve">9 </w:t>
      </w:r>
      <w:r w:rsidRPr="00741FD9">
        <w:rPr>
          <w:rFonts w:ascii="標楷體" w:eastAsia="標楷體" w:hAnsi="標楷體"/>
          <w:spacing w:val="-1"/>
          <w:sz w:val="28"/>
          <w:szCs w:val="28"/>
        </w:rPr>
        <w:t>時。</w:t>
      </w:r>
    </w:p>
    <w:p w14:paraId="7834BBB7" w14:textId="6E294DDD" w:rsidR="00994A7B"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四、地點：花崗國中活動中心</w:t>
      </w:r>
      <w:r w:rsidRPr="00741FD9">
        <w:rPr>
          <w:rFonts w:ascii="標楷體" w:eastAsia="標楷體" w:hAnsi="標楷體" w:hint="eastAsia"/>
          <w:spacing w:val="-1"/>
          <w:sz w:val="28"/>
          <w:szCs w:val="28"/>
        </w:rPr>
        <w:t>(</w:t>
      </w:r>
      <w:r w:rsidRPr="00741FD9">
        <w:rPr>
          <w:rFonts w:ascii="標楷體" w:eastAsia="標楷體" w:hAnsi="標楷體"/>
          <w:spacing w:val="-1"/>
          <w:sz w:val="28"/>
          <w:szCs w:val="28"/>
        </w:rPr>
        <w:t>籃球場旁</w:t>
      </w:r>
      <w:r w:rsidRPr="00741FD9">
        <w:rPr>
          <w:rFonts w:ascii="標楷體" w:eastAsia="標楷體" w:hAnsi="標楷體" w:hint="eastAsia"/>
          <w:spacing w:val="-1"/>
          <w:sz w:val="28"/>
          <w:szCs w:val="28"/>
        </w:rPr>
        <w:t>)</w:t>
      </w:r>
      <w:r w:rsidR="00A77910" w:rsidRPr="00741FD9">
        <w:rPr>
          <w:rFonts w:ascii="標楷體" w:eastAsia="標楷體" w:hAnsi="標楷體" w:hint="eastAsia"/>
          <w:spacing w:val="-1"/>
          <w:sz w:val="28"/>
          <w:szCs w:val="28"/>
        </w:rPr>
        <w:t>及</w:t>
      </w:r>
      <w:r w:rsidR="00EF1C35" w:rsidRPr="00741FD9">
        <w:rPr>
          <w:rFonts w:ascii="標楷體" w:eastAsia="標楷體" w:hAnsi="標楷體" w:hint="eastAsia"/>
          <w:spacing w:val="-1"/>
          <w:sz w:val="28"/>
          <w:szCs w:val="28"/>
        </w:rPr>
        <w:t>A棟3F</w:t>
      </w:r>
      <w:r w:rsidR="00A77910" w:rsidRPr="00741FD9">
        <w:rPr>
          <w:rFonts w:ascii="標楷體" w:eastAsia="標楷體" w:hAnsi="標楷體" w:hint="eastAsia"/>
          <w:spacing w:val="-1"/>
          <w:sz w:val="28"/>
          <w:szCs w:val="28"/>
        </w:rPr>
        <w:t>資科教室</w:t>
      </w:r>
      <w:r w:rsidRPr="00741FD9">
        <w:rPr>
          <w:rFonts w:ascii="標楷體" w:eastAsia="標楷體" w:hAnsi="標楷體"/>
          <w:spacing w:val="-1"/>
          <w:sz w:val="28"/>
          <w:szCs w:val="28"/>
        </w:rPr>
        <w:t>。</w:t>
      </w:r>
    </w:p>
    <w:bookmarkEnd w:id="0"/>
    <w:p w14:paraId="42188612" w14:textId="16B8D8C4" w:rsidR="000F70F6"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五、選手報到及開放佈置時間：</w:t>
      </w:r>
      <w:r w:rsidRPr="00741FD9">
        <w:rPr>
          <w:rFonts w:ascii="標楷體" w:eastAsia="標楷體" w:hAnsi="標楷體" w:hint="eastAsia"/>
          <w:spacing w:val="-1"/>
          <w:sz w:val="28"/>
          <w:szCs w:val="28"/>
        </w:rPr>
        <w:t>11</w:t>
      </w:r>
      <w:r w:rsidR="00B27C3D" w:rsidRPr="00741FD9">
        <w:rPr>
          <w:rFonts w:ascii="標楷體" w:eastAsia="標楷體" w:hAnsi="標楷體" w:hint="eastAsia"/>
          <w:spacing w:val="-1"/>
          <w:sz w:val="28"/>
          <w:szCs w:val="28"/>
        </w:rPr>
        <w:t>3</w:t>
      </w:r>
      <w:r w:rsidRPr="00741FD9">
        <w:rPr>
          <w:rFonts w:ascii="標楷體" w:eastAsia="標楷體" w:hAnsi="標楷體" w:hint="eastAsia"/>
          <w:spacing w:val="-1"/>
          <w:sz w:val="28"/>
          <w:szCs w:val="28"/>
        </w:rPr>
        <w:t xml:space="preserve"> </w:t>
      </w:r>
      <w:r w:rsidRPr="00741FD9">
        <w:rPr>
          <w:rFonts w:ascii="標楷體" w:eastAsia="標楷體" w:hAnsi="標楷體"/>
          <w:spacing w:val="-1"/>
          <w:sz w:val="28"/>
          <w:szCs w:val="28"/>
        </w:rPr>
        <w:t xml:space="preserve">年 </w:t>
      </w:r>
      <w:r w:rsidRPr="00741FD9">
        <w:rPr>
          <w:rFonts w:ascii="標楷體" w:eastAsia="標楷體" w:hAnsi="標楷體" w:hint="eastAsia"/>
          <w:spacing w:val="-1"/>
          <w:sz w:val="28"/>
          <w:szCs w:val="28"/>
        </w:rPr>
        <w:t xml:space="preserve">12 </w:t>
      </w:r>
      <w:r w:rsidRPr="00741FD9">
        <w:rPr>
          <w:rFonts w:ascii="標楷體" w:eastAsia="標楷體" w:hAnsi="標楷體"/>
          <w:spacing w:val="-1"/>
          <w:sz w:val="28"/>
          <w:szCs w:val="28"/>
        </w:rPr>
        <w:t xml:space="preserve">月 </w:t>
      </w:r>
      <w:r w:rsidR="00B27C3D" w:rsidRPr="00741FD9">
        <w:rPr>
          <w:rFonts w:ascii="標楷體" w:eastAsia="標楷體" w:hAnsi="標楷體" w:hint="eastAsia"/>
          <w:spacing w:val="-1"/>
          <w:sz w:val="28"/>
          <w:szCs w:val="28"/>
        </w:rPr>
        <w:t>28</w:t>
      </w:r>
      <w:r w:rsidRPr="00741FD9">
        <w:rPr>
          <w:rFonts w:ascii="標楷體" w:eastAsia="標楷體" w:hAnsi="標楷體" w:hint="eastAsia"/>
          <w:spacing w:val="-1"/>
          <w:sz w:val="28"/>
          <w:szCs w:val="28"/>
        </w:rPr>
        <w:t xml:space="preserve"> </w:t>
      </w:r>
      <w:r w:rsidRPr="00741FD9">
        <w:rPr>
          <w:rFonts w:ascii="標楷體" w:eastAsia="標楷體" w:hAnsi="標楷體"/>
          <w:spacing w:val="-1"/>
          <w:sz w:val="28"/>
          <w:szCs w:val="28"/>
        </w:rPr>
        <w:t>日</w:t>
      </w:r>
      <w:r w:rsidRPr="00741FD9">
        <w:rPr>
          <w:rFonts w:ascii="標楷體" w:eastAsia="標楷體" w:hAnsi="標楷體" w:hint="eastAsia"/>
          <w:spacing w:val="-1"/>
          <w:sz w:val="28"/>
          <w:szCs w:val="28"/>
        </w:rPr>
        <w:t>(</w:t>
      </w:r>
      <w:r w:rsidR="00741FD9">
        <w:rPr>
          <w:rFonts w:ascii="標楷體" w:eastAsia="標楷體" w:hAnsi="標楷體" w:hint="eastAsia"/>
          <w:spacing w:val="-1"/>
          <w:sz w:val="28"/>
          <w:szCs w:val="28"/>
        </w:rPr>
        <w:t>時期</w:t>
      </w:r>
      <w:r w:rsidRPr="00741FD9">
        <w:rPr>
          <w:rFonts w:ascii="標楷體" w:eastAsia="標楷體" w:hAnsi="標楷體"/>
          <w:spacing w:val="-1"/>
          <w:sz w:val="28"/>
          <w:szCs w:val="28"/>
        </w:rPr>
        <w:t>六</w:t>
      </w:r>
      <w:r w:rsidRPr="00741FD9">
        <w:rPr>
          <w:rFonts w:ascii="標楷體" w:eastAsia="標楷體" w:hAnsi="標楷體" w:hint="eastAsia"/>
          <w:spacing w:val="-1"/>
          <w:sz w:val="28"/>
          <w:szCs w:val="28"/>
        </w:rPr>
        <w:t>)</w:t>
      </w:r>
      <w:r w:rsidRPr="00741FD9">
        <w:rPr>
          <w:rFonts w:ascii="標楷體" w:eastAsia="標楷體" w:hAnsi="標楷體"/>
          <w:spacing w:val="-1"/>
          <w:sz w:val="28"/>
          <w:szCs w:val="28"/>
        </w:rPr>
        <w:t xml:space="preserve">上午 </w:t>
      </w:r>
      <w:r w:rsidRPr="00741FD9">
        <w:rPr>
          <w:rFonts w:ascii="標楷體" w:eastAsia="標楷體" w:hAnsi="標楷體" w:hint="eastAsia"/>
          <w:spacing w:val="-1"/>
          <w:sz w:val="28"/>
          <w:szCs w:val="28"/>
        </w:rPr>
        <w:t xml:space="preserve">8 </w:t>
      </w:r>
      <w:r w:rsidRPr="00741FD9">
        <w:rPr>
          <w:rFonts w:ascii="標楷體" w:eastAsia="標楷體" w:hAnsi="標楷體"/>
          <w:spacing w:val="-1"/>
          <w:sz w:val="28"/>
          <w:szCs w:val="28"/>
        </w:rPr>
        <w:t xml:space="preserve">時至 </w:t>
      </w:r>
      <w:r w:rsidRPr="00741FD9">
        <w:rPr>
          <w:rFonts w:ascii="標楷體" w:eastAsia="標楷體" w:hAnsi="標楷體" w:hint="eastAsia"/>
          <w:spacing w:val="-1"/>
          <w:sz w:val="28"/>
          <w:szCs w:val="28"/>
        </w:rPr>
        <w:t xml:space="preserve">9 </w:t>
      </w:r>
      <w:r w:rsidRPr="00741FD9">
        <w:rPr>
          <w:rFonts w:ascii="標楷體" w:eastAsia="標楷體" w:hAnsi="標楷體"/>
          <w:spacing w:val="-1"/>
          <w:sz w:val="28"/>
          <w:szCs w:val="28"/>
        </w:rPr>
        <w:t>時。</w:t>
      </w:r>
    </w:p>
    <w:p w14:paraId="6ECD86D7" w14:textId="77777777" w:rsidR="00F46640" w:rsidRDefault="00F46640" w:rsidP="00771CEA">
      <w:pPr>
        <w:pStyle w:val="a3"/>
        <w:spacing w:line="480" w:lineRule="exact"/>
        <w:ind w:left="602" w:right="2" w:hanging="483"/>
        <w:jc w:val="both"/>
        <w:rPr>
          <w:rFonts w:ascii="標楷體" w:eastAsia="標楷體" w:hAnsi="標楷體"/>
          <w:spacing w:val="-2"/>
          <w:sz w:val="28"/>
          <w:szCs w:val="28"/>
        </w:rPr>
      </w:pPr>
    </w:p>
    <w:p w14:paraId="4745A97C" w14:textId="77777777" w:rsidR="00994A7B" w:rsidRDefault="00DD20C1" w:rsidP="00771CEA">
      <w:pPr>
        <w:pStyle w:val="a3"/>
        <w:spacing w:line="480" w:lineRule="exact"/>
        <w:ind w:left="602" w:right="2" w:hanging="483"/>
        <w:jc w:val="both"/>
        <w:rPr>
          <w:rFonts w:ascii="標楷體" w:eastAsia="標楷體" w:hAnsi="標楷體"/>
          <w:spacing w:val="-2"/>
          <w:sz w:val="28"/>
          <w:szCs w:val="28"/>
        </w:rPr>
      </w:pPr>
      <w:r w:rsidRPr="00994A7B">
        <w:rPr>
          <w:rFonts w:ascii="標楷體" w:eastAsia="標楷體" w:hAnsi="標楷體"/>
          <w:spacing w:val="-2"/>
          <w:sz w:val="28"/>
          <w:szCs w:val="28"/>
        </w:rPr>
        <w:lastRenderedPageBreak/>
        <w:t>伍、競賽主題與類別</w:t>
      </w:r>
    </w:p>
    <w:p w14:paraId="379BD9B7" w14:textId="5580BFA9" w:rsidR="000F70F6"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一、創意創客組</w:t>
      </w:r>
    </w:p>
    <w:p w14:paraId="70FC0CDB" w14:textId="5683D3E3" w:rsidR="000F70F6" w:rsidRPr="00994A7B" w:rsidRDefault="00DD20C1" w:rsidP="00771CEA">
      <w:pPr>
        <w:pStyle w:val="a3"/>
        <w:spacing w:line="480" w:lineRule="exact"/>
        <w:ind w:left="827"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一</w:t>
      </w:r>
      <w:r w:rsidRPr="00994A7B">
        <w:rPr>
          <w:rFonts w:ascii="標楷體" w:eastAsia="標楷體" w:hAnsi="標楷體" w:hint="eastAsia"/>
          <w:sz w:val="28"/>
          <w:szCs w:val="28"/>
        </w:rPr>
        <w:t>)</w:t>
      </w:r>
      <w:r w:rsidRPr="00994A7B">
        <w:rPr>
          <w:rFonts w:ascii="標楷體" w:eastAsia="標楷體" w:hAnsi="標楷體"/>
          <w:sz w:val="28"/>
          <w:szCs w:val="28"/>
        </w:rPr>
        <w:t>參加者為</w:t>
      </w:r>
      <w:r w:rsidRPr="00994A7B">
        <w:rPr>
          <w:rFonts w:ascii="標楷體" w:eastAsia="標楷體" w:hAnsi="標楷體" w:hint="eastAsia"/>
          <w:sz w:val="28"/>
          <w:szCs w:val="28"/>
        </w:rPr>
        <w:t>:</w:t>
      </w:r>
      <w:r w:rsidRPr="00994A7B">
        <w:rPr>
          <w:rFonts w:ascii="標楷體" w:eastAsia="標楷體" w:hAnsi="標楷體"/>
          <w:spacing w:val="-1"/>
          <w:sz w:val="28"/>
          <w:szCs w:val="28"/>
        </w:rPr>
        <w:t>國小組、國中組、高中大專組。</w:t>
      </w:r>
    </w:p>
    <w:p w14:paraId="1086236D" w14:textId="1A647D24" w:rsidR="000F70F6" w:rsidRPr="00994A7B" w:rsidRDefault="00DD20C1" w:rsidP="00771CEA">
      <w:pPr>
        <w:pStyle w:val="a3"/>
        <w:spacing w:line="480" w:lineRule="exact"/>
        <w:ind w:left="827"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二</w:t>
      </w:r>
      <w:r w:rsidRPr="00994A7B">
        <w:rPr>
          <w:rFonts w:ascii="標楷體" w:eastAsia="標楷體" w:hAnsi="標楷體" w:hint="eastAsia"/>
          <w:sz w:val="28"/>
          <w:szCs w:val="28"/>
        </w:rPr>
        <w:t>)</w:t>
      </w:r>
      <w:r w:rsidRPr="00994A7B">
        <w:rPr>
          <w:rFonts w:ascii="標楷體" w:eastAsia="標楷體" w:hAnsi="標楷體"/>
          <w:spacing w:val="-2"/>
          <w:sz w:val="28"/>
          <w:szCs w:val="28"/>
        </w:rPr>
        <w:t>必需使用開發板。</w:t>
      </w:r>
    </w:p>
    <w:p w14:paraId="0509B570" w14:textId="1C21811B" w:rsidR="000F70F6" w:rsidRPr="00994A7B" w:rsidRDefault="00DD20C1" w:rsidP="00771CEA">
      <w:pPr>
        <w:pStyle w:val="a3"/>
        <w:spacing w:line="480" w:lineRule="exact"/>
        <w:ind w:left="827"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三</w:t>
      </w:r>
      <w:r w:rsidRPr="00994A7B">
        <w:rPr>
          <w:rFonts w:ascii="標楷體" w:eastAsia="標楷體" w:hAnsi="標楷體" w:hint="eastAsia"/>
          <w:sz w:val="28"/>
          <w:szCs w:val="28"/>
        </w:rPr>
        <w:t>)</w:t>
      </w:r>
      <w:r w:rsidRPr="00994A7B">
        <w:rPr>
          <w:rFonts w:ascii="標楷體" w:eastAsia="標楷體" w:hAnsi="標楷體"/>
          <w:spacing w:val="-1"/>
          <w:sz w:val="28"/>
          <w:szCs w:val="28"/>
        </w:rPr>
        <w:t>程式語言不限制，可使用文字形語言。</w:t>
      </w:r>
    </w:p>
    <w:p w14:paraId="60823CF0" w14:textId="4C62B709" w:rsidR="000F70F6" w:rsidRPr="00994A7B" w:rsidRDefault="00DD20C1" w:rsidP="00771CEA">
      <w:pPr>
        <w:pStyle w:val="a3"/>
        <w:spacing w:line="480" w:lineRule="exact"/>
        <w:ind w:left="1418" w:right="2" w:hanging="591"/>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四</w:t>
      </w:r>
      <w:r w:rsidRPr="00994A7B">
        <w:rPr>
          <w:rFonts w:ascii="標楷體" w:eastAsia="標楷體" w:hAnsi="標楷體" w:hint="eastAsia"/>
          <w:sz w:val="28"/>
          <w:szCs w:val="28"/>
        </w:rPr>
        <w:t>)</w:t>
      </w:r>
      <w:r w:rsidRPr="00994A7B">
        <w:rPr>
          <w:rFonts w:ascii="標楷體" w:eastAsia="標楷體" w:hAnsi="標楷體"/>
          <w:sz w:val="28"/>
          <w:szCs w:val="28"/>
        </w:rPr>
        <w:t>裝置或機構件採非商業積木</w:t>
      </w:r>
      <w:r w:rsidRPr="00994A7B">
        <w:rPr>
          <w:rFonts w:ascii="標楷體" w:eastAsia="標楷體" w:hAnsi="標楷體" w:hint="eastAsia"/>
          <w:sz w:val="28"/>
          <w:szCs w:val="28"/>
        </w:rPr>
        <w:t>(</w:t>
      </w:r>
      <w:r w:rsidRPr="00994A7B">
        <w:rPr>
          <w:rFonts w:ascii="標楷體" w:eastAsia="標楷體" w:hAnsi="標楷體"/>
          <w:sz w:val="28"/>
          <w:szCs w:val="28"/>
        </w:rPr>
        <w:t>塑膠、鋁製積木套件</w:t>
      </w:r>
      <w:r w:rsidRPr="00994A7B">
        <w:rPr>
          <w:rFonts w:ascii="標楷體" w:eastAsia="標楷體" w:hAnsi="標楷體" w:hint="eastAsia"/>
          <w:sz w:val="28"/>
          <w:szCs w:val="28"/>
        </w:rPr>
        <w:t>)</w:t>
      </w:r>
      <w:r w:rsidRPr="00994A7B">
        <w:rPr>
          <w:rFonts w:ascii="標楷體" w:eastAsia="標楷體" w:hAnsi="標楷體"/>
          <w:sz w:val="28"/>
          <w:szCs w:val="28"/>
        </w:rPr>
        <w:t>之多元素材製</w:t>
      </w:r>
      <w:r w:rsidRPr="00994A7B">
        <w:rPr>
          <w:rFonts w:ascii="標楷體" w:eastAsia="標楷體" w:hAnsi="標楷體"/>
          <w:spacing w:val="-2"/>
          <w:sz w:val="28"/>
          <w:szCs w:val="28"/>
        </w:rPr>
        <w:t>作，且必需具備創客的加工過程，並且國中小組感測器模組必需以杜邦線連接至主板外，不得僅使用主板功能參賽，並限制使用具便利接頭或卡榫之商業套件，高中職以上則不限，亦可自行焊</w:t>
      </w:r>
      <w:r w:rsidRPr="00994A7B">
        <w:rPr>
          <w:rFonts w:ascii="標楷體" w:eastAsia="標楷體" w:hAnsi="標楷體"/>
          <w:spacing w:val="-4"/>
          <w:sz w:val="28"/>
          <w:szCs w:val="28"/>
        </w:rPr>
        <w:t>接電路。</w:t>
      </w:r>
    </w:p>
    <w:p w14:paraId="7F68A650" w14:textId="3C18067C" w:rsidR="000F70F6" w:rsidRPr="00994A7B" w:rsidRDefault="00DD20C1" w:rsidP="00771CEA">
      <w:pPr>
        <w:pStyle w:val="a3"/>
        <w:spacing w:line="480" w:lineRule="exact"/>
        <w:ind w:left="827"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五</w:t>
      </w:r>
      <w:r w:rsidRPr="00994A7B">
        <w:rPr>
          <w:rFonts w:ascii="標楷體" w:eastAsia="標楷體" w:hAnsi="標楷體" w:hint="eastAsia"/>
          <w:sz w:val="28"/>
          <w:szCs w:val="28"/>
        </w:rPr>
        <w:t>)</w:t>
      </w:r>
      <w:r w:rsidRPr="00994A7B">
        <w:rPr>
          <w:rFonts w:ascii="標楷體" w:eastAsia="標楷體" w:hAnsi="標楷體"/>
          <w:spacing w:val="-1"/>
          <w:sz w:val="28"/>
          <w:szCs w:val="28"/>
        </w:rPr>
        <w:t>本組題目由參加競賽隊伍自行設定。</w:t>
      </w:r>
    </w:p>
    <w:p w14:paraId="6CC1572D" w14:textId="00BD8F1A" w:rsidR="000F70F6" w:rsidRPr="00994A7B" w:rsidRDefault="00DD20C1" w:rsidP="00771CEA">
      <w:pPr>
        <w:pStyle w:val="a3"/>
        <w:spacing w:line="480" w:lineRule="exact"/>
        <w:ind w:left="1418" w:right="2" w:hanging="591"/>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六</w:t>
      </w:r>
      <w:r w:rsidRPr="00994A7B">
        <w:rPr>
          <w:rFonts w:ascii="標楷體" w:eastAsia="標楷體" w:hAnsi="標楷體" w:hint="eastAsia"/>
          <w:sz w:val="28"/>
          <w:szCs w:val="28"/>
        </w:rPr>
        <w:t>)</w:t>
      </w:r>
      <w:r w:rsidRPr="00994A7B">
        <w:rPr>
          <w:rFonts w:ascii="標楷體" w:eastAsia="標楷體" w:hAnsi="標楷體"/>
          <w:sz w:val="28"/>
          <w:szCs w:val="28"/>
        </w:rPr>
        <w:t>解說與示範內容必須包含從探索情境發現問題至做出實際作品，</w:t>
      </w:r>
      <w:r w:rsidRPr="00994A7B">
        <w:rPr>
          <w:rFonts w:ascii="標楷體" w:eastAsia="標楷體" w:hAnsi="標楷體"/>
          <w:spacing w:val="-2"/>
          <w:sz w:val="28"/>
          <w:szCs w:val="28"/>
        </w:rPr>
        <w:t>其中間歷程之設計思考與運算思維過程及相關證明照片或討論文</w:t>
      </w:r>
      <w:r w:rsidRPr="00994A7B">
        <w:rPr>
          <w:rFonts w:ascii="標楷體" w:eastAsia="標楷體" w:hAnsi="標楷體"/>
          <w:spacing w:val="-6"/>
          <w:sz w:val="28"/>
          <w:szCs w:val="28"/>
        </w:rPr>
        <w:t>件。</w:t>
      </w:r>
    </w:p>
    <w:p w14:paraId="503A4CF6" w14:textId="032799F0" w:rsidR="000F70F6" w:rsidRPr="00994A7B" w:rsidRDefault="00DD20C1" w:rsidP="00771CEA">
      <w:pPr>
        <w:pStyle w:val="a3"/>
        <w:spacing w:line="480" w:lineRule="exact"/>
        <w:ind w:left="827"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七</w:t>
      </w:r>
      <w:r w:rsidRPr="00994A7B">
        <w:rPr>
          <w:rFonts w:ascii="標楷體" w:eastAsia="標楷體" w:hAnsi="標楷體" w:hint="eastAsia"/>
          <w:sz w:val="28"/>
          <w:szCs w:val="28"/>
        </w:rPr>
        <w:t>)</w:t>
      </w:r>
      <w:r w:rsidRPr="00994A7B">
        <w:rPr>
          <w:rFonts w:ascii="標楷體" w:eastAsia="標楷體" w:hAnsi="標楷體"/>
          <w:spacing w:val="-2"/>
          <w:sz w:val="28"/>
          <w:szCs w:val="28"/>
        </w:rPr>
        <w:t>評審參考標準</w:t>
      </w:r>
    </w:p>
    <w:p w14:paraId="67A75DB2" w14:textId="77777777" w:rsidR="000F70F6" w:rsidRPr="00994A7B" w:rsidRDefault="00DD20C1" w:rsidP="00F42393">
      <w:pPr>
        <w:pStyle w:val="a5"/>
        <w:numPr>
          <w:ilvl w:val="0"/>
          <w:numId w:val="19"/>
        </w:numPr>
        <w:spacing w:line="480" w:lineRule="exact"/>
        <w:ind w:left="1701" w:right="2" w:hanging="418"/>
        <w:jc w:val="both"/>
        <w:rPr>
          <w:rFonts w:ascii="標楷體" w:eastAsia="標楷體" w:hAnsi="標楷體"/>
          <w:sz w:val="28"/>
          <w:szCs w:val="28"/>
        </w:rPr>
      </w:pPr>
      <w:r w:rsidRPr="00994A7B">
        <w:rPr>
          <w:rFonts w:ascii="標楷體" w:eastAsia="標楷體" w:hAnsi="標楷體"/>
          <w:sz w:val="28"/>
          <w:szCs w:val="28"/>
        </w:rPr>
        <w:t xml:space="preserve">知識與技能 </w:t>
      </w:r>
      <w:r w:rsidRPr="00994A7B">
        <w:rPr>
          <w:rFonts w:ascii="標楷體" w:eastAsia="標楷體" w:hAnsi="標楷體" w:hint="eastAsia"/>
          <w:spacing w:val="-5"/>
          <w:sz w:val="28"/>
          <w:szCs w:val="28"/>
        </w:rPr>
        <w:t>30%</w:t>
      </w:r>
    </w:p>
    <w:p w14:paraId="1AC257D3" w14:textId="77777777" w:rsidR="000F70F6" w:rsidRPr="00994A7B" w:rsidRDefault="00DD20C1" w:rsidP="00F42393">
      <w:pPr>
        <w:pStyle w:val="a5"/>
        <w:numPr>
          <w:ilvl w:val="0"/>
          <w:numId w:val="19"/>
        </w:numPr>
        <w:spacing w:line="480" w:lineRule="exact"/>
        <w:ind w:left="1701" w:right="2" w:hanging="418"/>
        <w:jc w:val="both"/>
        <w:rPr>
          <w:rFonts w:ascii="標楷體" w:eastAsia="標楷體" w:hAnsi="標楷體"/>
          <w:sz w:val="28"/>
          <w:szCs w:val="28"/>
        </w:rPr>
      </w:pPr>
      <w:r w:rsidRPr="00994A7B">
        <w:rPr>
          <w:rFonts w:ascii="標楷體" w:eastAsia="標楷體" w:hAnsi="標楷體"/>
          <w:sz w:val="28"/>
          <w:szCs w:val="28"/>
        </w:rPr>
        <w:t xml:space="preserve">情意與創意 </w:t>
      </w:r>
      <w:r w:rsidRPr="00994A7B">
        <w:rPr>
          <w:rFonts w:ascii="標楷體" w:eastAsia="標楷體" w:hAnsi="標楷體" w:hint="eastAsia"/>
          <w:spacing w:val="-5"/>
          <w:sz w:val="28"/>
          <w:szCs w:val="28"/>
        </w:rPr>
        <w:t>30%</w:t>
      </w:r>
    </w:p>
    <w:p w14:paraId="2CAFEB2E" w14:textId="77777777" w:rsidR="000F70F6" w:rsidRPr="00994A7B" w:rsidRDefault="00DD20C1" w:rsidP="00F42393">
      <w:pPr>
        <w:pStyle w:val="a5"/>
        <w:numPr>
          <w:ilvl w:val="0"/>
          <w:numId w:val="19"/>
        </w:numPr>
        <w:spacing w:line="480" w:lineRule="exact"/>
        <w:ind w:left="1701" w:right="2" w:hanging="418"/>
        <w:jc w:val="both"/>
        <w:rPr>
          <w:rFonts w:ascii="標楷體" w:eastAsia="標楷體" w:hAnsi="標楷體"/>
          <w:sz w:val="28"/>
          <w:szCs w:val="28"/>
        </w:rPr>
      </w:pPr>
      <w:r w:rsidRPr="00994A7B">
        <w:rPr>
          <w:rFonts w:ascii="標楷體" w:eastAsia="標楷體" w:hAnsi="標楷體"/>
          <w:sz w:val="28"/>
          <w:szCs w:val="28"/>
        </w:rPr>
        <w:t xml:space="preserve">解題與表達 </w:t>
      </w:r>
      <w:r w:rsidRPr="00994A7B">
        <w:rPr>
          <w:rFonts w:ascii="標楷體" w:eastAsia="標楷體" w:hAnsi="標楷體" w:hint="eastAsia"/>
          <w:spacing w:val="-5"/>
          <w:sz w:val="28"/>
          <w:szCs w:val="28"/>
        </w:rPr>
        <w:t>30%</w:t>
      </w:r>
    </w:p>
    <w:p w14:paraId="73DE2005" w14:textId="77777777" w:rsidR="000F70F6" w:rsidRPr="00994A7B" w:rsidRDefault="00DD20C1" w:rsidP="00F42393">
      <w:pPr>
        <w:pStyle w:val="a5"/>
        <w:numPr>
          <w:ilvl w:val="0"/>
          <w:numId w:val="19"/>
        </w:numPr>
        <w:spacing w:line="480" w:lineRule="exact"/>
        <w:ind w:left="1701" w:right="2" w:hanging="418"/>
        <w:jc w:val="both"/>
        <w:rPr>
          <w:rFonts w:ascii="標楷體" w:eastAsia="標楷體" w:hAnsi="標楷體"/>
          <w:sz w:val="28"/>
          <w:szCs w:val="28"/>
        </w:rPr>
      </w:pPr>
      <w:r w:rsidRPr="00994A7B">
        <w:rPr>
          <w:rFonts w:ascii="標楷體" w:eastAsia="標楷體" w:hAnsi="標楷體"/>
          <w:spacing w:val="1"/>
          <w:sz w:val="28"/>
          <w:szCs w:val="28"/>
        </w:rPr>
        <w:t xml:space="preserve">特殊加分 </w:t>
      </w:r>
      <w:r w:rsidRPr="00994A7B">
        <w:rPr>
          <w:rFonts w:ascii="標楷體" w:eastAsia="標楷體" w:hAnsi="標楷體" w:hint="eastAsia"/>
          <w:spacing w:val="-5"/>
          <w:sz w:val="28"/>
          <w:szCs w:val="28"/>
        </w:rPr>
        <w:t>10%</w:t>
      </w:r>
    </w:p>
    <w:p w14:paraId="5DBAD107" w14:textId="77777777" w:rsidR="00F46640" w:rsidRDefault="00F46640" w:rsidP="00741FD9">
      <w:pPr>
        <w:pStyle w:val="a3"/>
        <w:spacing w:line="480" w:lineRule="exact"/>
        <w:ind w:leftChars="194" w:left="993" w:right="2" w:hangingChars="203" w:hanging="566"/>
        <w:jc w:val="both"/>
        <w:rPr>
          <w:rFonts w:ascii="標楷體" w:eastAsia="標楷體" w:hAnsi="標楷體"/>
          <w:spacing w:val="-1"/>
          <w:sz w:val="28"/>
          <w:szCs w:val="28"/>
        </w:rPr>
      </w:pPr>
    </w:p>
    <w:p w14:paraId="2B7F57A1" w14:textId="77777777" w:rsidR="000F70F6"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二、物聯網創客組</w:t>
      </w:r>
    </w:p>
    <w:p w14:paraId="4F51800C" w14:textId="51EB4B00" w:rsidR="000F70F6" w:rsidRPr="00994A7B" w:rsidRDefault="00DD20C1" w:rsidP="00771CEA">
      <w:pPr>
        <w:pStyle w:val="a3"/>
        <w:spacing w:line="480" w:lineRule="exact"/>
        <w:ind w:left="828"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一</w:t>
      </w:r>
      <w:r w:rsidRPr="00994A7B">
        <w:rPr>
          <w:rFonts w:ascii="標楷體" w:eastAsia="標楷體" w:hAnsi="標楷體" w:hint="eastAsia"/>
          <w:sz w:val="28"/>
          <w:szCs w:val="28"/>
        </w:rPr>
        <w:t>)</w:t>
      </w:r>
      <w:r w:rsidRPr="00994A7B">
        <w:rPr>
          <w:rFonts w:ascii="標楷體" w:eastAsia="標楷體" w:hAnsi="標楷體"/>
          <w:sz w:val="28"/>
          <w:szCs w:val="28"/>
        </w:rPr>
        <w:t>參加者為</w:t>
      </w:r>
      <w:r w:rsidRPr="00994A7B">
        <w:rPr>
          <w:rFonts w:ascii="標楷體" w:eastAsia="標楷體" w:hAnsi="標楷體" w:hint="eastAsia"/>
          <w:sz w:val="28"/>
          <w:szCs w:val="28"/>
        </w:rPr>
        <w:t>:</w:t>
      </w:r>
      <w:r w:rsidRPr="00994A7B">
        <w:rPr>
          <w:rFonts w:ascii="標楷體" w:eastAsia="標楷體" w:hAnsi="標楷體"/>
          <w:spacing w:val="-1"/>
          <w:sz w:val="28"/>
          <w:szCs w:val="28"/>
        </w:rPr>
        <w:t>國小組、國中組、高中大專組。</w:t>
      </w:r>
    </w:p>
    <w:p w14:paraId="04AA2DEC" w14:textId="4AA9182A" w:rsidR="000F70F6" w:rsidRPr="00994A7B" w:rsidRDefault="00DD20C1" w:rsidP="00771CEA">
      <w:pPr>
        <w:pStyle w:val="a3"/>
        <w:spacing w:line="480" w:lineRule="exact"/>
        <w:ind w:left="828"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二</w:t>
      </w:r>
      <w:r w:rsidRPr="00994A7B">
        <w:rPr>
          <w:rFonts w:ascii="標楷體" w:eastAsia="標楷體" w:hAnsi="標楷體" w:hint="eastAsia"/>
          <w:sz w:val="28"/>
          <w:szCs w:val="28"/>
        </w:rPr>
        <w:t>)</w:t>
      </w:r>
      <w:r w:rsidRPr="00994A7B">
        <w:rPr>
          <w:rFonts w:ascii="標楷體" w:eastAsia="標楷體" w:hAnsi="標楷體"/>
          <w:spacing w:val="-2"/>
          <w:sz w:val="28"/>
          <w:szCs w:val="28"/>
        </w:rPr>
        <w:t>必需使用開發板。</w:t>
      </w:r>
    </w:p>
    <w:p w14:paraId="0FB056E2" w14:textId="5410E2F1" w:rsidR="000F70F6" w:rsidRPr="00994A7B" w:rsidRDefault="00DD20C1" w:rsidP="00771CEA">
      <w:pPr>
        <w:pStyle w:val="a3"/>
        <w:spacing w:line="480" w:lineRule="exact"/>
        <w:ind w:left="1418" w:right="2" w:hanging="591"/>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三</w:t>
      </w:r>
      <w:r w:rsidRPr="00994A7B">
        <w:rPr>
          <w:rFonts w:ascii="標楷體" w:eastAsia="標楷體" w:hAnsi="標楷體" w:hint="eastAsia"/>
          <w:spacing w:val="20"/>
          <w:sz w:val="28"/>
          <w:szCs w:val="28"/>
        </w:rPr>
        <w:t>)</w:t>
      </w:r>
      <w:r w:rsidRPr="00994A7B">
        <w:rPr>
          <w:rFonts w:ascii="標楷體" w:eastAsia="標楷體" w:hAnsi="標楷體"/>
          <w:sz w:val="28"/>
          <w:szCs w:val="28"/>
        </w:rPr>
        <w:t>裝置或機構件採非商業積木</w:t>
      </w:r>
      <w:r w:rsidRPr="00994A7B">
        <w:rPr>
          <w:rFonts w:ascii="標楷體" w:eastAsia="標楷體" w:hAnsi="標楷體" w:hint="eastAsia"/>
          <w:sz w:val="28"/>
          <w:szCs w:val="28"/>
        </w:rPr>
        <w:t>(</w:t>
      </w:r>
      <w:r w:rsidRPr="00994A7B">
        <w:rPr>
          <w:rFonts w:ascii="標楷體" w:eastAsia="標楷體" w:hAnsi="標楷體"/>
          <w:sz w:val="28"/>
          <w:szCs w:val="28"/>
        </w:rPr>
        <w:t>塑膠、鋁製積木套件</w:t>
      </w:r>
      <w:r w:rsidRPr="00994A7B">
        <w:rPr>
          <w:rFonts w:ascii="標楷體" w:eastAsia="標楷體" w:hAnsi="標楷體" w:hint="eastAsia"/>
          <w:sz w:val="28"/>
          <w:szCs w:val="28"/>
        </w:rPr>
        <w:t>)</w:t>
      </w:r>
      <w:r w:rsidRPr="00994A7B">
        <w:rPr>
          <w:rFonts w:ascii="標楷體" w:eastAsia="標楷體" w:hAnsi="標楷體"/>
          <w:sz w:val="28"/>
          <w:szCs w:val="28"/>
        </w:rPr>
        <w:t>之多元素材製</w:t>
      </w:r>
      <w:r w:rsidRPr="00994A7B">
        <w:rPr>
          <w:rFonts w:ascii="標楷體" w:eastAsia="標楷體" w:hAnsi="標楷體"/>
          <w:spacing w:val="-2"/>
          <w:sz w:val="28"/>
          <w:szCs w:val="28"/>
        </w:rPr>
        <w:t>作，且必需具備創客的加工過程，並且國中小組感測器模組必需以杜邦線連接至主板外，不得僅使用主板功能參賽，並限制使用具便利接頭或卡榫之商業套件，高中職以上則不限，亦可自行焊接電路，但必需有創客的加工過程</w:t>
      </w:r>
      <w:r w:rsidRPr="00994A7B">
        <w:rPr>
          <w:rFonts w:ascii="標楷體" w:eastAsia="標楷體" w:hAnsi="標楷體" w:hint="eastAsia"/>
          <w:spacing w:val="-2"/>
          <w:sz w:val="28"/>
          <w:szCs w:val="28"/>
        </w:rPr>
        <w:t>(</w:t>
      </w:r>
      <w:r w:rsidRPr="00994A7B">
        <w:rPr>
          <w:rFonts w:ascii="標楷體" w:eastAsia="標楷體" w:hAnsi="標楷體"/>
          <w:spacing w:val="-2"/>
          <w:sz w:val="28"/>
          <w:szCs w:val="28"/>
        </w:rPr>
        <w:t>至少一個以上部件，應檢附圖檔或加工過程照片</w:t>
      </w:r>
      <w:r w:rsidRPr="00994A7B">
        <w:rPr>
          <w:rFonts w:ascii="標楷體" w:eastAsia="標楷體" w:hAnsi="標楷體" w:hint="eastAsia"/>
          <w:spacing w:val="-2"/>
          <w:sz w:val="28"/>
          <w:szCs w:val="28"/>
        </w:rPr>
        <w:t>)</w:t>
      </w:r>
      <w:r w:rsidRPr="00994A7B">
        <w:rPr>
          <w:rFonts w:ascii="標楷體" w:eastAsia="標楷體" w:hAnsi="標楷體"/>
          <w:spacing w:val="-2"/>
          <w:sz w:val="28"/>
          <w:szCs w:val="28"/>
        </w:rPr>
        <w:t>。</w:t>
      </w:r>
    </w:p>
    <w:p w14:paraId="7B01CCA7" w14:textId="427D63DA" w:rsidR="000F70F6" w:rsidRPr="00994A7B" w:rsidRDefault="00DD20C1" w:rsidP="00771CEA">
      <w:pPr>
        <w:pStyle w:val="a3"/>
        <w:spacing w:line="480" w:lineRule="exact"/>
        <w:ind w:left="1418" w:right="2" w:hanging="591"/>
        <w:jc w:val="both"/>
        <w:rPr>
          <w:rFonts w:ascii="標楷體" w:eastAsia="標楷體" w:hAnsi="標楷體"/>
          <w:sz w:val="28"/>
          <w:szCs w:val="28"/>
        </w:rPr>
      </w:pPr>
      <w:r w:rsidRPr="00994A7B">
        <w:rPr>
          <w:rFonts w:ascii="標楷體" w:eastAsia="標楷體" w:hAnsi="標楷體" w:hint="eastAsia"/>
          <w:sz w:val="28"/>
          <w:szCs w:val="28"/>
        </w:rPr>
        <w:lastRenderedPageBreak/>
        <w:t>(</w:t>
      </w:r>
      <w:r w:rsidRPr="00994A7B">
        <w:rPr>
          <w:rFonts w:ascii="標楷體" w:eastAsia="標楷體" w:hAnsi="標楷體"/>
          <w:sz w:val="28"/>
          <w:szCs w:val="28"/>
        </w:rPr>
        <w:t>四</w:t>
      </w:r>
      <w:r w:rsidRPr="00994A7B">
        <w:rPr>
          <w:rFonts w:ascii="標楷體" w:eastAsia="標楷體" w:hAnsi="標楷體" w:hint="eastAsia"/>
          <w:spacing w:val="20"/>
          <w:sz w:val="28"/>
          <w:szCs w:val="28"/>
        </w:rPr>
        <w:t>)</w:t>
      </w:r>
      <w:r w:rsidRPr="00994A7B">
        <w:rPr>
          <w:rFonts w:ascii="標楷體" w:eastAsia="標楷體" w:hAnsi="標楷體"/>
          <w:sz w:val="28"/>
          <w:szCs w:val="28"/>
        </w:rPr>
        <w:t>物聯網組必需呈現雲端數據的存取、遠端控制、或大數據的管</w:t>
      </w:r>
      <w:r w:rsidRPr="00994A7B">
        <w:rPr>
          <w:rFonts w:ascii="標楷體" w:eastAsia="標楷體" w:hAnsi="標楷體"/>
          <w:spacing w:val="-2"/>
          <w:sz w:val="28"/>
          <w:szCs w:val="28"/>
        </w:rPr>
        <w:t>理、預測、分析、運用等，可以搭配任何裝置呈現數據。</w:t>
      </w:r>
    </w:p>
    <w:p w14:paraId="70D3EAC2" w14:textId="77777777" w:rsidR="00994A7B" w:rsidRDefault="00DD20C1" w:rsidP="00771CEA">
      <w:pPr>
        <w:pStyle w:val="a3"/>
        <w:spacing w:line="480" w:lineRule="exact"/>
        <w:ind w:left="828" w:right="2"/>
        <w:jc w:val="both"/>
        <w:rPr>
          <w:rFonts w:ascii="標楷體" w:eastAsia="標楷體" w:hAnsi="標楷體"/>
          <w:spacing w:val="-1"/>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五</w:t>
      </w:r>
      <w:r w:rsidRPr="00994A7B">
        <w:rPr>
          <w:rFonts w:ascii="標楷體" w:eastAsia="標楷體" w:hAnsi="標楷體" w:hint="eastAsia"/>
          <w:sz w:val="28"/>
          <w:szCs w:val="28"/>
        </w:rPr>
        <w:t>)</w:t>
      </w:r>
      <w:r w:rsidRPr="00994A7B">
        <w:rPr>
          <w:rFonts w:ascii="標楷體" w:eastAsia="標楷體" w:hAnsi="標楷體"/>
          <w:spacing w:val="-1"/>
          <w:sz w:val="28"/>
          <w:szCs w:val="28"/>
        </w:rPr>
        <w:t>本組題目由參加競賽隊伍自行設定。</w:t>
      </w:r>
    </w:p>
    <w:p w14:paraId="2DC09174" w14:textId="0CE1FC8E" w:rsidR="000F70F6" w:rsidRPr="00994A7B" w:rsidRDefault="00DD20C1" w:rsidP="00771CEA">
      <w:pPr>
        <w:pStyle w:val="a3"/>
        <w:spacing w:line="480" w:lineRule="exact"/>
        <w:ind w:leftChars="377" w:left="1417" w:right="2" w:hangingChars="210" w:hanging="588"/>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六</w:t>
      </w:r>
      <w:r w:rsidRPr="00994A7B">
        <w:rPr>
          <w:rFonts w:ascii="標楷體" w:eastAsia="標楷體" w:hAnsi="標楷體" w:hint="eastAsia"/>
          <w:sz w:val="28"/>
          <w:szCs w:val="28"/>
        </w:rPr>
        <w:t>)</w:t>
      </w:r>
      <w:r w:rsidRPr="00994A7B">
        <w:rPr>
          <w:rFonts w:ascii="標楷體" w:eastAsia="標楷體" w:hAnsi="標楷體"/>
          <w:sz w:val="28"/>
          <w:szCs w:val="28"/>
        </w:rPr>
        <w:t>解說與示範內容必須包含從探索情境發現問題至做出實際作品，</w:t>
      </w:r>
      <w:r w:rsidRPr="00994A7B">
        <w:rPr>
          <w:rFonts w:ascii="標楷體" w:eastAsia="標楷體" w:hAnsi="標楷體"/>
          <w:spacing w:val="-2"/>
          <w:sz w:val="28"/>
          <w:szCs w:val="28"/>
        </w:rPr>
        <w:t>其中間歷程之設計思考與運算思維過程及相關證明照片或討論文</w:t>
      </w:r>
      <w:r w:rsidRPr="00994A7B">
        <w:rPr>
          <w:rFonts w:ascii="標楷體" w:eastAsia="標楷體" w:hAnsi="標楷體"/>
          <w:spacing w:val="-6"/>
          <w:sz w:val="28"/>
          <w:szCs w:val="28"/>
        </w:rPr>
        <w:t>件。</w:t>
      </w:r>
    </w:p>
    <w:p w14:paraId="4F98ED06" w14:textId="5A5B61E6" w:rsidR="000F70F6" w:rsidRPr="00994A7B" w:rsidRDefault="00DD20C1" w:rsidP="00771CEA">
      <w:pPr>
        <w:pStyle w:val="a3"/>
        <w:spacing w:line="480" w:lineRule="exact"/>
        <w:ind w:left="828"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七</w:t>
      </w:r>
      <w:r w:rsidRPr="00994A7B">
        <w:rPr>
          <w:rFonts w:ascii="標楷體" w:eastAsia="標楷體" w:hAnsi="標楷體" w:hint="eastAsia"/>
          <w:sz w:val="28"/>
          <w:szCs w:val="28"/>
        </w:rPr>
        <w:t>)</w:t>
      </w:r>
      <w:r w:rsidRPr="00994A7B">
        <w:rPr>
          <w:rFonts w:ascii="標楷體" w:eastAsia="標楷體" w:hAnsi="標楷體"/>
          <w:spacing w:val="-2"/>
          <w:sz w:val="28"/>
          <w:szCs w:val="28"/>
        </w:rPr>
        <w:t>評審參考標準</w:t>
      </w:r>
    </w:p>
    <w:p w14:paraId="38C9EFDF" w14:textId="77777777" w:rsidR="000F70F6" w:rsidRPr="00994A7B" w:rsidRDefault="00DD20C1" w:rsidP="00F42393">
      <w:pPr>
        <w:pStyle w:val="a5"/>
        <w:numPr>
          <w:ilvl w:val="0"/>
          <w:numId w:val="22"/>
        </w:numPr>
        <w:spacing w:line="480" w:lineRule="exact"/>
        <w:ind w:left="1701" w:right="2" w:hanging="418"/>
        <w:jc w:val="both"/>
        <w:rPr>
          <w:rFonts w:ascii="標楷體" w:eastAsia="標楷體" w:hAnsi="標楷體"/>
          <w:sz w:val="28"/>
          <w:szCs w:val="28"/>
        </w:rPr>
      </w:pPr>
      <w:r w:rsidRPr="00994A7B">
        <w:rPr>
          <w:rFonts w:ascii="標楷體" w:eastAsia="標楷體" w:hAnsi="標楷體"/>
          <w:sz w:val="28"/>
          <w:szCs w:val="28"/>
        </w:rPr>
        <w:t xml:space="preserve">知識與技能 </w:t>
      </w:r>
      <w:r w:rsidRPr="00741FD9">
        <w:rPr>
          <w:rFonts w:ascii="標楷體" w:eastAsia="標楷體" w:hAnsi="標楷體" w:hint="eastAsia"/>
          <w:sz w:val="28"/>
          <w:szCs w:val="28"/>
        </w:rPr>
        <w:t>30%</w:t>
      </w:r>
    </w:p>
    <w:p w14:paraId="36041F0B" w14:textId="77777777" w:rsidR="000F70F6" w:rsidRPr="00994A7B" w:rsidRDefault="00DD20C1" w:rsidP="00F42393">
      <w:pPr>
        <w:pStyle w:val="a5"/>
        <w:numPr>
          <w:ilvl w:val="0"/>
          <w:numId w:val="22"/>
        </w:numPr>
        <w:spacing w:line="480" w:lineRule="exact"/>
        <w:ind w:left="1701" w:right="2" w:hanging="418"/>
        <w:jc w:val="both"/>
        <w:rPr>
          <w:rFonts w:ascii="標楷體" w:eastAsia="標楷體" w:hAnsi="標楷體"/>
          <w:sz w:val="28"/>
          <w:szCs w:val="28"/>
        </w:rPr>
      </w:pPr>
      <w:r w:rsidRPr="00994A7B">
        <w:rPr>
          <w:rFonts w:ascii="標楷體" w:eastAsia="標楷體" w:hAnsi="標楷體"/>
          <w:sz w:val="28"/>
          <w:szCs w:val="28"/>
        </w:rPr>
        <w:t xml:space="preserve">情意與創意 </w:t>
      </w:r>
      <w:r w:rsidRPr="00741FD9">
        <w:rPr>
          <w:rFonts w:ascii="標楷體" w:eastAsia="標楷體" w:hAnsi="標楷體" w:hint="eastAsia"/>
          <w:sz w:val="28"/>
          <w:szCs w:val="28"/>
        </w:rPr>
        <w:t>30%</w:t>
      </w:r>
    </w:p>
    <w:p w14:paraId="5727CB73" w14:textId="77777777" w:rsidR="000F70F6" w:rsidRPr="00994A7B" w:rsidRDefault="00DD20C1" w:rsidP="00F42393">
      <w:pPr>
        <w:pStyle w:val="a5"/>
        <w:numPr>
          <w:ilvl w:val="0"/>
          <w:numId w:val="22"/>
        </w:numPr>
        <w:spacing w:line="480" w:lineRule="exact"/>
        <w:ind w:left="1701" w:right="2" w:hanging="418"/>
        <w:jc w:val="both"/>
        <w:rPr>
          <w:rFonts w:ascii="標楷體" w:eastAsia="標楷體" w:hAnsi="標楷體"/>
          <w:sz w:val="28"/>
          <w:szCs w:val="28"/>
        </w:rPr>
      </w:pPr>
      <w:r w:rsidRPr="00994A7B">
        <w:rPr>
          <w:rFonts w:ascii="標楷體" w:eastAsia="標楷體" w:hAnsi="標楷體"/>
          <w:sz w:val="28"/>
          <w:szCs w:val="28"/>
        </w:rPr>
        <w:t xml:space="preserve">解題與表達 </w:t>
      </w:r>
      <w:r w:rsidRPr="00741FD9">
        <w:rPr>
          <w:rFonts w:ascii="標楷體" w:eastAsia="標楷體" w:hAnsi="標楷體" w:hint="eastAsia"/>
          <w:sz w:val="28"/>
          <w:szCs w:val="28"/>
        </w:rPr>
        <w:t>30%</w:t>
      </w:r>
    </w:p>
    <w:p w14:paraId="2CB4EE8B" w14:textId="77777777" w:rsidR="000F70F6" w:rsidRPr="00994A7B" w:rsidRDefault="00DD20C1" w:rsidP="00F42393">
      <w:pPr>
        <w:pStyle w:val="a5"/>
        <w:numPr>
          <w:ilvl w:val="0"/>
          <w:numId w:val="22"/>
        </w:numPr>
        <w:spacing w:line="480" w:lineRule="exact"/>
        <w:ind w:left="1701" w:right="2" w:hanging="418"/>
        <w:jc w:val="both"/>
        <w:rPr>
          <w:rFonts w:ascii="標楷體" w:eastAsia="標楷體" w:hAnsi="標楷體"/>
          <w:sz w:val="28"/>
          <w:szCs w:val="28"/>
        </w:rPr>
      </w:pPr>
      <w:r w:rsidRPr="00741FD9">
        <w:rPr>
          <w:rFonts w:ascii="標楷體" w:eastAsia="標楷體" w:hAnsi="標楷體"/>
          <w:sz w:val="28"/>
          <w:szCs w:val="28"/>
        </w:rPr>
        <w:t xml:space="preserve">特殊加分 </w:t>
      </w:r>
      <w:r w:rsidRPr="00741FD9">
        <w:rPr>
          <w:rFonts w:ascii="標楷體" w:eastAsia="標楷體" w:hAnsi="標楷體" w:hint="eastAsia"/>
          <w:sz w:val="28"/>
          <w:szCs w:val="28"/>
        </w:rPr>
        <w:t>10%</w:t>
      </w:r>
    </w:p>
    <w:p w14:paraId="62F1DB2C" w14:textId="77777777" w:rsidR="00F46640" w:rsidRDefault="00F46640" w:rsidP="00741FD9">
      <w:pPr>
        <w:pStyle w:val="a3"/>
        <w:spacing w:line="480" w:lineRule="exact"/>
        <w:ind w:leftChars="194" w:left="993" w:right="2" w:hangingChars="203" w:hanging="566"/>
        <w:jc w:val="both"/>
        <w:rPr>
          <w:rFonts w:ascii="標楷體" w:eastAsia="標楷體" w:hAnsi="標楷體"/>
          <w:spacing w:val="-1"/>
          <w:sz w:val="28"/>
          <w:szCs w:val="28"/>
        </w:rPr>
      </w:pPr>
    </w:p>
    <w:p w14:paraId="34301653" w14:textId="467817AA" w:rsidR="000F70F6"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994A7B">
        <w:rPr>
          <w:rFonts w:ascii="標楷體" w:eastAsia="標楷體" w:hAnsi="標楷體"/>
          <w:spacing w:val="-1"/>
          <w:sz w:val="28"/>
          <w:szCs w:val="28"/>
        </w:rPr>
        <w:t>三、領域教具創客開發</w:t>
      </w:r>
      <w:r w:rsidR="00B27C3D">
        <w:rPr>
          <w:rFonts w:ascii="標楷體" w:eastAsia="標楷體" w:hAnsi="標楷體" w:hint="eastAsia"/>
          <w:spacing w:val="-1"/>
          <w:sz w:val="28"/>
          <w:szCs w:val="28"/>
        </w:rPr>
        <w:t>或</w:t>
      </w:r>
      <w:r w:rsidRPr="00994A7B">
        <w:rPr>
          <w:rFonts w:ascii="標楷體" w:eastAsia="標楷體" w:hAnsi="標楷體"/>
          <w:spacing w:val="-1"/>
          <w:sz w:val="28"/>
          <w:szCs w:val="28"/>
        </w:rPr>
        <w:t>創客教學課程模組開發組</w:t>
      </w:r>
    </w:p>
    <w:p w14:paraId="33D54119" w14:textId="28F7E650" w:rsidR="000F70F6" w:rsidRPr="00994A7B" w:rsidRDefault="00DD20C1" w:rsidP="00771CEA">
      <w:pPr>
        <w:pStyle w:val="a3"/>
        <w:spacing w:line="480" w:lineRule="exact"/>
        <w:ind w:left="828"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一</w:t>
      </w:r>
      <w:r w:rsidRPr="00994A7B">
        <w:rPr>
          <w:rFonts w:ascii="標楷體" w:eastAsia="標楷體" w:hAnsi="標楷體" w:hint="eastAsia"/>
          <w:sz w:val="28"/>
          <w:szCs w:val="28"/>
        </w:rPr>
        <w:t>)</w:t>
      </w:r>
      <w:r w:rsidRPr="00994A7B">
        <w:rPr>
          <w:rFonts w:ascii="標楷體" w:eastAsia="標楷體" w:hAnsi="標楷體"/>
          <w:sz w:val="28"/>
          <w:szCs w:val="28"/>
        </w:rPr>
        <w:t>參加者不分身分、年齡、領域</w:t>
      </w:r>
      <w:r w:rsidRPr="00994A7B">
        <w:rPr>
          <w:rFonts w:ascii="標楷體" w:eastAsia="標楷體" w:hAnsi="標楷體" w:hint="eastAsia"/>
          <w:sz w:val="28"/>
          <w:szCs w:val="28"/>
        </w:rPr>
        <w:t>(</w:t>
      </w:r>
      <w:r w:rsidRPr="00994A7B">
        <w:rPr>
          <w:rFonts w:ascii="標楷體" w:eastAsia="標楷體" w:hAnsi="標楷體"/>
          <w:sz w:val="28"/>
          <w:szCs w:val="28"/>
        </w:rPr>
        <w:t>不限科技領域、不限老師</w:t>
      </w:r>
      <w:r w:rsidRPr="00994A7B">
        <w:rPr>
          <w:rFonts w:ascii="標楷體" w:eastAsia="標楷體" w:hAnsi="標楷體" w:hint="eastAsia"/>
          <w:sz w:val="28"/>
          <w:szCs w:val="28"/>
        </w:rPr>
        <w:t>)</w:t>
      </w:r>
      <w:r w:rsidRPr="00994A7B">
        <w:rPr>
          <w:rFonts w:ascii="標楷體" w:eastAsia="標楷體" w:hAnsi="標楷體"/>
          <w:spacing w:val="-10"/>
          <w:sz w:val="28"/>
          <w:szCs w:val="28"/>
        </w:rPr>
        <w:t>。</w:t>
      </w:r>
    </w:p>
    <w:p w14:paraId="172F38D9" w14:textId="419CF7B8" w:rsidR="000F70F6" w:rsidRDefault="00DD20C1" w:rsidP="00771CEA">
      <w:pPr>
        <w:pStyle w:val="a3"/>
        <w:spacing w:line="480" w:lineRule="exact"/>
        <w:ind w:left="828" w:right="2"/>
        <w:jc w:val="both"/>
        <w:rPr>
          <w:rFonts w:ascii="標楷體" w:eastAsia="標楷體" w:hAnsi="標楷體"/>
          <w:color w:val="FF0000"/>
          <w:spacing w:val="-5"/>
          <w:sz w:val="28"/>
          <w:szCs w:val="28"/>
        </w:rPr>
      </w:pPr>
      <w:r w:rsidRPr="00B27C3D">
        <w:rPr>
          <w:rFonts w:ascii="標楷體" w:eastAsia="標楷體" w:hAnsi="標楷體" w:hint="eastAsia"/>
          <w:color w:val="FF0000"/>
          <w:sz w:val="28"/>
          <w:szCs w:val="28"/>
        </w:rPr>
        <w:t>(</w:t>
      </w:r>
      <w:r w:rsidRPr="00B27C3D">
        <w:rPr>
          <w:rFonts w:ascii="標楷體" w:eastAsia="標楷體" w:hAnsi="標楷體"/>
          <w:color w:val="FF0000"/>
          <w:sz w:val="28"/>
          <w:szCs w:val="28"/>
        </w:rPr>
        <w:t>二</w:t>
      </w:r>
      <w:r w:rsidRPr="00B27C3D">
        <w:rPr>
          <w:rFonts w:ascii="標楷體" w:eastAsia="標楷體" w:hAnsi="標楷體" w:hint="eastAsia"/>
          <w:color w:val="FF0000"/>
          <w:sz w:val="28"/>
          <w:szCs w:val="28"/>
        </w:rPr>
        <w:t>)</w:t>
      </w:r>
      <w:r w:rsidRPr="00B27C3D">
        <w:rPr>
          <w:rFonts w:ascii="標楷體" w:eastAsia="標楷體" w:hAnsi="標楷體"/>
          <w:color w:val="FF0000"/>
          <w:spacing w:val="-5"/>
          <w:sz w:val="28"/>
          <w:szCs w:val="28"/>
        </w:rPr>
        <w:t>項目</w:t>
      </w:r>
    </w:p>
    <w:p w14:paraId="3DD81EFE" w14:textId="5CB09561" w:rsidR="00EF1C35" w:rsidRPr="00B27C3D" w:rsidRDefault="00741FD9" w:rsidP="00F42393">
      <w:pPr>
        <w:pStyle w:val="a3"/>
        <w:spacing w:line="480" w:lineRule="exact"/>
        <w:ind w:left="1560" w:right="2" w:hanging="283"/>
        <w:jc w:val="both"/>
        <w:rPr>
          <w:rFonts w:ascii="標楷體" w:eastAsia="標楷體" w:hAnsi="標楷體"/>
          <w:color w:val="FF0000"/>
          <w:sz w:val="28"/>
          <w:szCs w:val="28"/>
        </w:rPr>
      </w:pPr>
      <w:r>
        <w:rPr>
          <w:rFonts w:ascii="標楷體" w:eastAsia="標楷體" w:hAnsi="標楷體" w:hint="eastAsia"/>
          <w:color w:val="FF0000"/>
          <w:spacing w:val="-2"/>
          <w:sz w:val="28"/>
          <w:szCs w:val="28"/>
        </w:rPr>
        <w:t>1</w:t>
      </w:r>
      <w:r w:rsidR="00CE480D">
        <w:rPr>
          <w:rFonts w:ascii="標楷體" w:eastAsia="標楷體" w:hAnsi="標楷體" w:hint="eastAsia"/>
          <w:color w:val="FF0000"/>
          <w:spacing w:val="-2"/>
          <w:sz w:val="28"/>
          <w:szCs w:val="28"/>
        </w:rPr>
        <w:t>.</w:t>
      </w:r>
      <w:r w:rsidR="00EF1C35" w:rsidRPr="00B27C3D">
        <w:rPr>
          <w:rFonts w:ascii="標楷體" w:eastAsia="標楷體" w:hAnsi="標楷體"/>
          <w:color w:val="FF0000"/>
          <w:spacing w:val="-2"/>
          <w:sz w:val="28"/>
          <w:szCs w:val="28"/>
        </w:rPr>
        <w:t>自訂主題，內容以製作國中小各領域之教材教具或學習輔助器材設備為主</w:t>
      </w:r>
      <w:r w:rsidR="00EF1C35">
        <w:rPr>
          <w:rFonts w:ascii="標楷體" w:eastAsia="標楷體" w:hAnsi="標楷體" w:hint="eastAsia"/>
          <w:color w:val="FF0000"/>
          <w:spacing w:val="-2"/>
          <w:sz w:val="28"/>
          <w:szCs w:val="28"/>
        </w:rPr>
        <w:t>或</w:t>
      </w:r>
      <w:r w:rsidR="00EF1C35" w:rsidRPr="00B27C3D">
        <w:rPr>
          <w:rFonts w:ascii="標楷體" w:eastAsia="標楷體" w:hAnsi="標楷體"/>
          <w:color w:val="FF0000"/>
          <w:spacing w:val="-2"/>
          <w:sz w:val="28"/>
          <w:szCs w:val="28"/>
        </w:rPr>
        <w:t>以製作國中小可以實施之創客課程模組為主，可跨領域整合及混用多項創客技能，需包含設計思考、</w:t>
      </w:r>
      <w:r w:rsidR="00EF1C35" w:rsidRPr="00B27C3D">
        <w:rPr>
          <w:rFonts w:ascii="標楷體" w:eastAsia="標楷體" w:hAnsi="標楷體"/>
          <w:color w:val="FF0000"/>
          <w:sz w:val="28"/>
          <w:szCs w:val="28"/>
        </w:rPr>
        <w:t xml:space="preserve">運算思維或是 </w:t>
      </w:r>
      <w:r w:rsidR="00EF1C35" w:rsidRPr="00B27C3D">
        <w:rPr>
          <w:rFonts w:ascii="標楷體" w:eastAsia="標楷體" w:hAnsi="標楷體" w:hint="eastAsia"/>
          <w:color w:val="FF0000"/>
          <w:sz w:val="28"/>
          <w:szCs w:val="28"/>
        </w:rPr>
        <w:t>PBL</w:t>
      </w:r>
      <w:r w:rsidR="00EF1C35" w:rsidRPr="00B27C3D">
        <w:rPr>
          <w:rFonts w:ascii="標楷體" w:eastAsia="標楷體" w:hAnsi="標楷體"/>
          <w:color w:val="FF0000"/>
          <w:sz w:val="28"/>
          <w:szCs w:val="28"/>
        </w:rPr>
        <w:t>、</w:t>
      </w:r>
      <w:r w:rsidR="00EF1C35" w:rsidRPr="00B27C3D">
        <w:rPr>
          <w:rFonts w:ascii="標楷體" w:eastAsia="標楷體" w:hAnsi="標楷體" w:hint="eastAsia"/>
          <w:color w:val="FF0000"/>
          <w:sz w:val="28"/>
          <w:szCs w:val="28"/>
        </w:rPr>
        <w:t>STEAM</w:t>
      </w:r>
      <w:r w:rsidR="00EF1C35" w:rsidRPr="00B27C3D">
        <w:rPr>
          <w:rFonts w:ascii="標楷體" w:eastAsia="標楷體" w:hAnsi="標楷體" w:hint="eastAsia"/>
          <w:color w:val="FF0000"/>
          <w:spacing w:val="-21"/>
          <w:sz w:val="28"/>
          <w:szCs w:val="28"/>
        </w:rPr>
        <w:t xml:space="preserve"> </w:t>
      </w:r>
      <w:r w:rsidR="00EF1C35" w:rsidRPr="00B27C3D">
        <w:rPr>
          <w:rFonts w:ascii="標楷體" w:eastAsia="標楷體" w:hAnsi="標楷體"/>
          <w:color w:val="FF0000"/>
          <w:sz w:val="28"/>
          <w:szCs w:val="28"/>
        </w:rPr>
        <w:t>之引導歷程，並提供教學簡案。</w:t>
      </w:r>
    </w:p>
    <w:p w14:paraId="4F856744" w14:textId="2C617C07" w:rsidR="00EF1C35" w:rsidRDefault="00CE480D" w:rsidP="00F42393">
      <w:pPr>
        <w:pStyle w:val="a3"/>
        <w:spacing w:line="480" w:lineRule="exact"/>
        <w:ind w:left="1560" w:right="2" w:hanging="283"/>
        <w:jc w:val="both"/>
        <w:rPr>
          <w:rFonts w:ascii="標楷體" w:eastAsia="標楷體" w:hAnsi="標楷體"/>
          <w:color w:val="FF0000"/>
          <w:spacing w:val="-2"/>
          <w:sz w:val="28"/>
          <w:szCs w:val="28"/>
        </w:rPr>
      </w:pPr>
      <w:r w:rsidRPr="00741FD9">
        <w:rPr>
          <w:rFonts w:ascii="標楷體" w:eastAsia="標楷體" w:hAnsi="標楷體" w:hint="eastAsia"/>
          <w:color w:val="FF0000"/>
          <w:spacing w:val="-2"/>
          <w:sz w:val="28"/>
          <w:szCs w:val="28"/>
        </w:rPr>
        <w:t>2</w:t>
      </w:r>
      <w:r w:rsidR="00EF1C35" w:rsidRPr="00741FD9">
        <w:rPr>
          <w:rFonts w:ascii="標楷體" w:eastAsia="標楷體" w:hAnsi="標楷體" w:hint="eastAsia"/>
          <w:color w:val="FF0000"/>
          <w:spacing w:val="-2"/>
          <w:sz w:val="28"/>
          <w:szCs w:val="28"/>
        </w:rPr>
        <w:t>.作品不得抄襲他人已有之創意或使用市售現成材料，送件需含說明文件</w:t>
      </w:r>
      <w:r w:rsidR="00EF1C35" w:rsidRPr="00B27C3D">
        <w:rPr>
          <w:rFonts w:ascii="標楷體" w:eastAsia="標楷體" w:hAnsi="標楷體" w:hint="eastAsia"/>
          <w:color w:val="FF0000"/>
          <w:spacing w:val="-2"/>
          <w:sz w:val="28"/>
          <w:szCs w:val="28"/>
        </w:rPr>
        <w:t>(</w:t>
      </w:r>
      <w:r w:rsidR="00EF1C35" w:rsidRPr="00B27C3D">
        <w:rPr>
          <w:rFonts w:ascii="標楷體" w:eastAsia="標楷體" w:hAnsi="標楷體"/>
          <w:color w:val="FF0000"/>
          <w:spacing w:val="-2"/>
          <w:sz w:val="28"/>
          <w:szCs w:val="28"/>
        </w:rPr>
        <w:t>包含製作過程、使用教材單元、使用方法、教育相關意義等</w:t>
      </w:r>
      <w:r w:rsidR="00EF1C35" w:rsidRPr="00B27C3D">
        <w:rPr>
          <w:rFonts w:ascii="標楷體" w:eastAsia="標楷體" w:hAnsi="標楷體" w:hint="eastAsia"/>
          <w:color w:val="FF0000"/>
          <w:spacing w:val="-2"/>
          <w:sz w:val="28"/>
          <w:szCs w:val="28"/>
        </w:rPr>
        <w:t>)</w:t>
      </w:r>
      <w:r w:rsidR="00EF1C35" w:rsidRPr="00B27C3D">
        <w:rPr>
          <w:rFonts w:ascii="標楷體" w:eastAsia="標楷體" w:hAnsi="標楷體"/>
          <w:color w:val="FF0000"/>
          <w:spacing w:val="-2"/>
          <w:sz w:val="28"/>
          <w:szCs w:val="28"/>
        </w:rPr>
        <w:t>，縣府得擇優另聘製作教材及課程。</w:t>
      </w:r>
    </w:p>
    <w:p w14:paraId="32D99320" w14:textId="52740184" w:rsidR="00EF1C35" w:rsidRPr="00741FD9" w:rsidRDefault="00EF1C35" w:rsidP="00F42393">
      <w:pPr>
        <w:pStyle w:val="a3"/>
        <w:spacing w:line="480" w:lineRule="exact"/>
        <w:ind w:left="1560" w:right="2" w:hanging="283"/>
        <w:jc w:val="both"/>
        <w:rPr>
          <w:rFonts w:ascii="標楷體" w:eastAsia="標楷體" w:hAnsi="標楷體"/>
          <w:color w:val="FF0000"/>
          <w:spacing w:val="-2"/>
          <w:sz w:val="28"/>
          <w:szCs w:val="28"/>
        </w:rPr>
      </w:pPr>
      <w:r w:rsidRPr="00741FD9">
        <w:rPr>
          <w:rFonts w:ascii="標楷體" w:eastAsia="標楷體" w:hAnsi="標楷體" w:hint="eastAsia"/>
          <w:color w:val="FF0000"/>
          <w:spacing w:val="-2"/>
          <w:sz w:val="28"/>
          <w:szCs w:val="28"/>
        </w:rPr>
        <w:t>3.教具開發組或創客教學課程模組開發類需需包含使用數位自造技術(</w:t>
      </w:r>
      <w:r w:rsidRPr="00741FD9">
        <w:rPr>
          <w:rFonts w:ascii="標楷體" w:eastAsia="標楷體" w:hAnsi="標楷體"/>
          <w:color w:val="FF0000"/>
          <w:spacing w:val="-2"/>
          <w:sz w:val="28"/>
          <w:szCs w:val="28"/>
        </w:rPr>
        <w:t>例如：</w:t>
      </w:r>
      <w:r w:rsidRPr="00741FD9">
        <w:rPr>
          <w:rFonts w:ascii="標楷體" w:eastAsia="標楷體" w:hAnsi="標楷體" w:hint="eastAsia"/>
          <w:color w:val="FF0000"/>
          <w:spacing w:val="-2"/>
          <w:sz w:val="28"/>
          <w:szCs w:val="28"/>
        </w:rPr>
        <w:t>3D</w:t>
      </w:r>
      <w:r w:rsidRPr="00741FD9">
        <w:rPr>
          <w:rFonts w:ascii="標楷體" w:eastAsia="標楷體" w:hAnsi="標楷體"/>
          <w:color w:val="FF0000"/>
          <w:spacing w:val="-2"/>
          <w:sz w:val="28"/>
          <w:szCs w:val="28"/>
        </w:rPr>
        <w:t>、雷切、割紙機具</w:t>
      </w:r>
      <w:r w:rsidRPr="00741FD9">
        <w:rPr>
          <w:rFonts w:ascii="標楷體" w:eastAsia="標楷體" w:hAnsi="標楷體" w:hint="eastAsia"/>
          <w:color w:val="FF0000"/>
          <w:spacing w:val="-2"/>
          <w:sz w:val="28"/>
          <w:szCs w:val="28"/>
        </w:rPr>
        <w:t>...</w:t>
      </w:r>
      <w:r w:rsidRPr="00741FD9">
        <w:rPr>
          <w:rFonts w:ascii="標楷體" w:eastAsia="標楷體" w:hAnsi="標楷體"/>
          <w:color w:val="FF0000"/>
          <w:spacing w:val="-2"/>
          <w:sz w:val="28"/>
          <w:szCs w:val="28"/>
        </w:rPr>
        <w:t>等</w:t>
      </w:r>
      <w:r w:rsidRPr="00741FD9">
        <w:rPr>
          <w:rFonts w:ascii="標楷體" w:eastAsia="標楷體" w:hAnsi="標楷體" w:hint="eastAsia"/>
          <w:color w:val="FF0000"/>
          <w:spacing w:val="-2"/>
          <w:sz w:val="28"/>
          <w:szCs w:val="28"/>
        </w:rPr>
        <w:t>)</w:t>
      </w:r>
      <w:r w:rsidRPr="00741FD9">
        <w:rPr>
          <w:rFonts w:ascii="標楷體" w:eastAsia="標楷體" w:hAnsi="標楷體"/>
          <w:color w:val="FF0000"/>
          <w:spacing w:val="-2"/>
          <w:sz w:val="28"/>
          <w:szCs w:val="28"/>
        </w:rPr>
        <w:t>、程式與開發板、新興科技，三種技術至少其一。</w:t>
      </w:r>
    </w:p>
    <w:p w14:paraId="6C29D538" w14:textId="7169A4A3" w:rsidR="00EF1C35" w:rsidRPr="00741FD9" w:rsidRDefault="00EF1C35" w:rsidP="00F42393">
      <w:pPr>
        <w:pStyle w:val="a3"/>
        <w:spacing w:line="480" w:lineRule="exact"/>
        <w:ind w:left="1560" w:right="2" w:hanging="283"/>
        <w:jc w:val="both"/>
        <w:rPr>
          <w:rFonts w:ascii="標楷體" w:eastAsia="標楷體" w:hAnsi="標楷體"/>
          <w:color w:val="FF0000"/>
          <w:spacing w:val="-2"/>
          <w:sz w:val="28"/>
          <w:szCs w:val="28"/>
        </w:rPr>
      </w:pPr>
      <w:r>
        <w:rPr>
          <w:rFonts w:ascii="標楷體" w:eastAsia="標楷體" w:hAnsi="標楷體" w:hint="eastAsia"/>
          <w:color w:val="FF0000"/>
          <w:spacing w:val="-2"/>
          <w:sz w:val="28"/>
          <w:szCs w:val="28"/>
        </w:rPr>
        <w:t>4</w:t>
      </w:r>
      <w:r>
        <w:rPr>
          <w:rFonts w:ascii="標楷體" w:eastAsia="標楷體" w:hAnsi="標楷體"/>
          <w:color w:val="FF0000"/>
          <w:spacing w:val="-2"/>
          <w:sz w:val="28"/>
          <w:szCs w:val="28"/>
        </w:rPr>
        <w:t>.</w:t>
      </w:r>
      <w:r w:rsidRPr="00B27C3D">
        <w:rPr>
          <w:rFonts w:ascii="標楷體" w:eastAsia="標楷體" w:hAnsi="標楷體"/>
          <w:color w:val="FF0000"/>
          <w:spacing w:val="-2"/>
          <w:sz w:val="28"/>
          <w:szCs w:val="28"/>
        </w:rPr>
        <w:t>現場必需向評審說明發想歷程、教學實施方式</w:t>
      </w:r>
      <w:r w:rsidR="00CE480D">
        <w:rPr>
          <w:rFonts w:ascii="標楷體" w:eastAsia="標楷體" w:hAnsi="標楷體" w:hint="eastAsia"/>
          <w:color w:val="FF0000"/>
          <w:spacing w:val="-2"/>
          <w:sz w:val="28"/>
          <w:szCs w:val="28"/>
        </w:rPr>
        <w:t>或教具操作之方法及</w:t>
      </w:r>
      <w:r w:rsidRPr="00B27C3D">
        <w:rPr>
          <w:rFonts w:ascii="標楷體" w:eastAsia="標楷體" w:hAnsi="標楷體"/>
          <w:color w:val="FF0000"/>
          <w:spacing w:val="-2"/>
          <w:sz w:val="28"/>
          <w:szCs w:val="28"/>
        </w:rPr>
        <w:t>注</w:t>
      </w:r>
      <w:r w:rsidRPr="00741FD9">
        <w:rPr>
          <w:rFonts w:ascii="標楷體" w:eastAsia="標楷體" w:hAnsi="標楷體"/>
          <w:color w:val="FF0000"/>
          <w:spacing w:val="-2"/>
          <w:sz w:val="28"/>
          <w:szCs w:val="28"/>
        </w:rPr>
        <w:t>意事項…等。</w:t>
      </w:r>
    </w:p>
    <w:p w14:paraId="477739ED" w14:textId="77777777" w:rsidR="00F46640" w:rsidRDefault="00CE480D" w:rsidP="00CE480D">
      <w:pPr>
        <w:tabs>
          <w:tab w:val="left" w:pos="868"/>
        </w:tabs>
        <w:spacing w:line="480" w:lineRule="exact"/>
        <w:ind w:right="2"/>
        <w:jc w:val="both"/>
        <w:rPr>
          <w:rFonts w:ascii="標楷體" w:eastAsia="標楷體" w:hAnsi="標楷體"/>
          <w:sz w:val="28"/>
          <w:szCs w:val="28"/>
        </w:rPr>
      </w:pPr>
      <w:r>
        <w:rPr>
          <w:rFonts w:ascii="標楷體" w:eastAsia="標楷體" w:hAnsi="標楷體"/>
          <w:sz w:val="28"/>
          <w:szCs w:val="28"/>
        </w:rPr>
        <w:tab/>
      </w:r>
    </w:p>
    <w:p w14:paraId="4F8F71E6" w14:textId="77777777" w:rsidR="00F46640" w:rsidRDefault="00F46640" w:rsidP="00CE480D">
      <w:pPr>
        <w:tabs>
          <w:tab w:val="left" w:pos="868"/>
        </w:tabs>
        <w:spacing w:line="480" w:lineRule="exact"/>
        <w:ind w:right="2"/>
        <w:jc w:val="both"/>
        <w:rPr>
          <w:rFonts w:ascii="標楷體" w:eastAsia="標楷體" w:hAnsi="標楷體"/>
          <w:sz w:val="28"/>
          <w:szCs w:val="28"/>
        </w:rPr>
      </w:pPr>
    </w:p>
    <w:p w14:paraId="12C885D6" w14:textId="43F600F4" w:rsidR="000F70F6" w:rsidRPr="00F46640" w:rsidRDefault="00CE480D" w:rsidP="00F46640">
      <w:pPr>
        <w:pStyle w:val="a3"/>
        <w:spacing w:line="480" w:lineRule="exact"/>
        <w:ind w:left="828" w:right="2"/>
        <w:jc w:val="both"/>
        <w:rPr>
          <w:rFonts w:ascii="標楷體" w:eastAsia="標楷體" w:hAnsi="標楷體"/>
          <w:color w:val="FF0000"/>
          <w:sz w:val="28"/>
          <w:szCs w:val="28"/>
        </w:rPr>
      </w:pPr>
      <w:r w:rsidRPr="00F46640">
        <w:rPr>
          <w:rFonts w:ascii="標楷體" w:eastAsia="標楷體" w:hAnsi="標楷體" w:hint="eastAsia"/>
          <w:color w:val="FF0000"/>
          <w:sz w:val="28"/>
          <w:szCs w:val="28"/>
        </w:rPr>
        <w:lastRenderedPageBreak/>
        <w:t>(三)</w:t>
      </w:r>
      <w:r w:rsidR="00316C93" w:rsidRPr="00F46640">
        <w:rPr>
          <w:rFonts w:ascii="標楷體" w:eastAsia="標楷體" w:hAnsi="標楷體" w:hint="eastAsia"/>
          <w:color w:val="FF0000"/>
          <w:sz w:val="28"/>
          <w:szCs w:val="28"/>
        </w:rPr>
        <w:t>評審參考標準</w:t>
      </w:r>
    </w:p>
    <w:p w14:paraId="31C324D5" w14:textId="77777777" w:rsidR="000F70F6" w:rsidRPr="00B27C3D" w:rsidRDefault="00DD20C1" w:rsidP="00F42393">
      <w:pPr>
        <w:pStyle w:val="a5"/>
        <w:numPr>
          <w:ilvl w:val="0"/>
          <w:numId w:val="18"/>
        </w:numPr>
        <w:spacing w:line="480" w:lineRule="exact"/>
        <w:ind w:left="1560" w:right="2" w:hanging="305"/>
        <w:jc w:val="both"/>
        <w:rPr>
          <w:rFonts w:ascii="標楷體" w:eastAsia="標楷體" w:hAnsi="標楷體"/>
          <w:color w:val="FF0000"/>
          <w:sz w:val="28"/>
          <w:szCs w:val="28"/>
        </w:rPr>
      </w:pPr>
      <w:r w:rsidRPr="00B27C3D">
        <w:rPr>
          <w:rFonts w:ascii="標楷體" w:eastAsia="標楷體" w:hAnsi="標楷體"/>
          <w:color w:val="FF0000"/>
          <w:sz w:val="28"/>
          <w:szCs w:val="28"/>
        </w:rPr>
        <w:t xml:space="preserve">設計理念與特色 </w:t>
      </w:r>
      <w:r w:rsidRPr="00B27C3D">
        <w:rPr>
          <w:rFonts w:ascii="標楷體" w:eastAsia="標楷體" w:hAnsi="標楷體" w:hint="eastAsia"/>
          <w:color w:val="FF0000"/>
          <w:spacing w:val="-5"/>
          <w:sz w:val="28"/>
          <w:szCs w:val="28"/>
        </w:rPr>
        <w:t>30%</w:t>
      </w:r>
    </w:p>
    <w:p w14:paraId="2668BACD" w14:textId="77777777" w:rsidR="000F70F6" w:rsidRPr="00B27C3D" w:rsidRDefault="00DD20C1" w:rsidP="00F42393">
      <w:pPr>
        <w:pStyle w:val="a5"/>
        <w:numPr>
          <w:ilvl w:val="0"/>
          <w:numId w:val="18"/>
        </w:numPr>
        <w:spacing w:line="480" w:lineRule="exact"/>
        <w:ind w:left="1560" w:right="2" w:hanging="305"/>
        <w:jc w:val="both"/>
        <w:rPr>
          <w:rFonts w:ascii="標楷體" w:eastAsia="標楷體" w:hAnsi="標楷體"/>
          <w:color w:val="FF0000"/>
          <w:sz w:val="28"/>
          <w:szCs w:val="28"/>
        </w:rPr>
      </w:pPr>
      <w:r w:rsidRPr="00B27C3D">
        <w:rPr>
          <w:rFonts w:ascii="標楷體" w:eastAsia="標楷體" w:hAnsi="標楷體"/>
          <w:color w:val="FF0000"/>
          <w:sz w:val="28"/>
          <w:szCs w:val="28"/>
        </w:rPr>
        <w:t xml:space="preserve">教材教具實用性 </w:t>
      </w:r>
      <w:r w:rsidRPr="00F42393">
        <w:rPr>
          <w:rFonts w:ascii="標楷體" w:eastAsia="標楷體" w:hAnsi="標楷體" w:hint="eastAsia"/>
          <w:color w:val="FF0000"/>
          <w:sz w:val="28"/>
          <w:szCs w:val="28"/>
        </w:rPr>
        <w:t>30%</w:t>
      </w:r>
    </w:p>
    <w:p w14:paraId="1AD2FF86" w14:textId="77777777" w:rsidR="000F70F6" w:rsidRPr="00B27C3D" w:rsidRDefault="00DD20C1" w:rsidP="00F42393">
      <w:pPr>
        <w:pStyle w:val="a5"/>
        <w:numPr>
          <w:ilvl w:val="0"/>
          <w:numId w:val="18"/>
        </w:numPr>
        <w:spacing w:line="480" w:lineRule="exact"/>
        <w:ind w:left="1560" w:right="2" w:hanging="305"/>
        <w:jc w:val="both"/>
        <w:rPr>
          <w:rFonts w:ascii="標楷體" w:eastAsia="標楷體" w:hAnsi="標楷體"/>
          <w:color w:val="FF0000"/>
          <w:sz w:val="28"/>
          <w:szCs w:val="28"/>
        </w:rPr>
      </w:pPr>
      <w:r w:rsidRPr="00B27C3D">
        <w:rPr>
          <w:rFonts w:ascii="標楷體" w:eastAsia="標楷體" w:hAnsi="標楷體"/>
          <w:color w:val="FF0000"/>
          <w:sz w:val="28"/>
          <w:szCs w:val="28"/>
        </w:rPr>
        <w:t xml:space="preserve">創意與可複製性 </w:t>
      </w:r>
      <w:r w:rsidRPr="00F42393">
        <w:rPr>
          <w:rFonts w:ascii="標楷體" w:eastAsia="標楷體" w:hAnsi="標楷體" w:hint="eastAsia"/>
          <w:color w:val="FF0000"/>
          <w:sz w:val="28"/>
          <w:szCs w:val="28"/>
        </w:rPr>
        <w:t>30%</w:t>
      </w:r>
    </w:p>
    <w:p w14:paraId="2BA1823C" w14:textId="77777777" w:rsidR="000F70F6" w:rsidRPr="00B27C3D" w:rsidRDefault="00DD20C1" w:rsidP="00F42393">
      <w:pPr>
        <w:pStyle w:val="a5"/>
        <w:numPr>
          <w:ilvl w:val="0"/>
          <w:numId w:val="18"/>
        </w:numPr>
        <w:spacing w:line="480" w:lineRule="exact"/>
        <w:ind w:left="1560" w:right="2" w:hanging="305"/>
        <w:jc w:val="both"/>
        <w:rPr>
          <w:rFonts w:ascii="標楷體" w:eastAsia="標楷體" w:hAnsi="標楷體"/>
          <w:color w:val="FF0000"/>
          <w:sz w:val="28"/>
          <w:szCs w:val="28"/>
        </w:rPr>
      </w:pPr>
      <w:r w:rsidRPr="00F42393">
        <w:rPr>
          <w:rFonts w:ascii="標楷體" w:eastAsia="標楷體" w:hAnsi="標楷體"/>
          <w:color w:val="FF0000"/>
          <w:sz w:val="28"/>
          <w:szCs w:val="28"/>
        </w:rPr>
        <w:t xml:space="preserve">特殊加分 </w:t>
      </w:r>
      <w:r w:rsidRPr="00F42393">
        <w:rPr>
          <w:rFonts w:ascii="標楷體" w:eastAsia="標楷體" w:hAnsi="標楷體" w:hint="eastAsia"/>
          <w:color w:val="FF0000"/>
          <w:sz w:val="28"/>
          <w:szCs w:val="28"/>
        </w:rPr>
        <w:t>10%</w:t>
      </w:r>
    </w:p>
    <w:p w14:paraId="3D0E6C14" w14:textId="77777777" w:rsidR="00F46640" w:rsidRDefault="00F46640" w:rsidP="00741FD9">
      <w:pPr>
        <w:pStyle w:val="a3"/>
        <w:spacing w:line="480" w:lineRule="exact"/>
        <w:ind w:leftChars="194" w:left="993" w:right="2" w:hangingChars="203" w:hanging="566"/>
        <w:jc w:val="both"/>
        <w:rPr>
          <w:rFonts w:ascii="標楷體" w:eastAsia="標楷體" w:hAnsi="標楷體"/>
          <w:spacing w:val="-1"/>
          <w:sz w:val="28"/>
          <w:szCs w:val="28"/>
        </w:rPr>
      </w:pPr>
    </w:p>
    <w:p w14:paraId="6E0E075E" w14:textId="77777777" w:rsidR="000F70F6" w:rsidRPr="00741FD9" w:rsidRDefault="00DD20C1" w:rsidP="00741FD9">
      <w:pPr>
        <w:pStyle w:val="a3"/>
        <w:spacing w:line="480" w:lineRule="exact"/>
        <w:ind w:leftChars="194" w:left="993" w:right="2" w:hangingChars="203" w:hanging="566"/>
        <w:jc w:val="both"/>
        <w:rPr>
          <w:rFonts w:ascii="標楷體" w:eastAsia="標楷體" w:hAnsi="標楷體"/>
          <w:spacing w:val="-1"/>
          <w:sz w:val="28"/>
          <w:szCs w:val="28"/>
        </w:rPr>
      </w:pPr>
      <w:r w:rsidRPr="00741FD9">
        <w:rPr>
          <w:rFonts w:ascii="標楷體" w:eastAsia="標楷體" w:hAnsi="標楷體"/>
          <w:spacing w:val="-1"/>
          <w:sz w:val="28"/>
          <w:szCs w:val="28"/>
        </w:rPr>
        <w:t>四、軟體創客組</w:t>
      </w:r>
    </w:p>
    <w:p w14:paraId="2B3D9D9B" w14:textId="140A838B" w:rsidR="000F70F6" w:rsidRPr="00994A7B" w:rsidRDefault="00DD20C1" w:rsidP="00741FD9">
      <w:pPr>
        <w:pStyle w:val="a3"/>
        <w:spacing w:line="480" w:lineRule="exact"/>
        <w:ind w:left="828"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一</w:t>
      </w:r>
      <w:r w:rsidRPr="00994A7B">
        <w:rPr>
          <w:rFonts w:ascii="標楷體" w:eastAsia="標楷體" w:hAnsi="標楷體" w:hint="eastAsia"/>
          <w:sz w:val="28"/>
          <w:szCs w:val="28"/>
        </w:rPr>
        <w:t>)</w:t>
      </w:r>
      <w:r w:rsidRPr="00994A7B">
        <w:rPr>
          <w:rFonts w:ascii="標楷體" w:eastAsia="標楷體" w:hAnsi="標楷體"/>
          <w:sz w:val="28"/>
          <w:szCs w:val="28"/>
        </w:rPr>
        <w:t>參加者不分身分、年齡、領域</w:t>
      </w:r>
      <w:r w:rsidRPr="00994A7B">
        <w:rPr>
          <w:rFonts w:ascii="標楷體" w:eastAsia="標楷體" w:hAnsi="標楷體" w:hint="eastAsia"/>
          <w:sz w:val="28"/>
          <w:szCs w:val="28"/>
        </w:rPr>
        <w:t>(</w:t>
      </w:r>
      <w:r w:rsidRPr="00994A7B">
        <w:rPr>
          <w:rFonts w:ascii="標楷體" w:eastAsia="標楷體" w:hAnsi="標楷體"/>
          <w:sz w:val="28"/>
          <w:szCs w:val="28"/>
        </w:rPr>
        <w:t>不限科技領域、不限老師</w:t>
      </w:r>
      <w:r w:rsidRPr="00994A7B">
        <w:rPr>
          <w:rFonts w:ascii="標楷體" w:eastAsia="標楷體" w:hAnsi="標楷體" w:hint="eastAsia"/>
          <w:sz w:val="28"/>
          <w:szCs w:val="28"/>
        </w:rPr>
        <w:t>)</w:t>
      </w:r>
      <w:r w:rsidRPr="00741FD9">
        <w:rPr>
          <w:rFonts w:ascii="標楷體" w:eastAsia="標楷體" w:hAnsi="標楷體"/>
          <w:sz w:val="28"/>
          <w:szCs w:val="28"/>
        </w:rPr>
        <w:t>。</w:t>
      </w:r>
    </w:p>
    <w:p w14:paraId="107DE55D" w14:textId="77777777" w:rsidR="00316C93" w:rsidRPr="00741FD9" w:rsidRDefault="00DD20C1" w:rsidP="00741FD9">
      <w:pPr>
        <w:pStyle w:val="a3"/>
        <w:spacing w:line="480" w:lineRule="exact"/>
        <w:ind w:left="1418" w:right="2" w:hanging="591"/>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二</w:t>
      </w:r>
      <w:r w:rsidRPr="00741FD9">
        <w:rPr>
          <w:rFonts w:ascii="標楷體" w:eastAsia="標楷體" w:hAnsi="標楷體" w:hint="eastAsia"/>
          <w:sz w:val="28"/>
          <w:szCs w:val="28"/>
        </w:rPr>
        <w:t>)</w:t>
      </w:r>
      <w:r w:rsidRPr="00994A7B">
        <w:rPr>
          <w:rFonts w:ascii="標楷體" w:eastAsia="標楷體" w:hAnsi="標楷體"/>
          <w:sz w:val="28"/>
          <w:szCs w:val="28"/>
        </w:rPr>
        <w:t>各種「數位科技或軟體設計」創意發想及應用，主題包括人工智慧、大數據、</w:t>
      </w:r>
      <w:r w:rsidRPr="00994A7B">
        <w:rPr>
          <w:rFonts w:ascii="標楷體" w:eastAsia="標楷體" w:hAnsi="標楷體" w:hint="eastAsia"/>
          <w:sz w:val="28"/>
          <w:szCs w:val="28"/>
        </w:rPr>
        <w:t>IOT</w:t>
      </w:r>
      <w:r w:rsidRPr="00741FD9">
        <w:rPr>
          <w:rFonts w:ascii="標楷體" w:eastAsia="標楷體" w:hAnsi="標楷體" w:hint="eastAsia"/>
          <w:sz w:val="28"/>
          <w:szCs w:val="28"/>
        </w:rPr>
        <w:t xml:space="preserve"> </w:t>
      </w:r>
      <w:r w:rsidRPr="00994A7B">
        <w:rPr>
          <w:rFonts w:ascii="標楷體" w:eastAsia="標楷體" w:hAnsi="標楷體"/>
          <w:sz w:val="28"/>
          <w:szCs w:val="28"/>
        </w:rPr>
        <w:t>創新應用、</w:t>
      </w:r>
      <w:r w:rsidRPr="00994A7B">
        <w:rPr>
          <w:rFonts w:ascii="標楷體" w:eastAsia="標楷體" w:hAnsi="標楷體" w:hint="eastAsia"/>
          <w:sz w:val="28"/>
          <w:szCs w:val="28"/>
        </w:rPr>
        <w:t>5G</w:t>
      </w:r>
      <w:r w:rsidRPr="00741FD9">
        <w:rPr>
          <w:rFonts w:ascii="標楷體" w:eastAsia="標楷體" w:hAnsi="標楷體" w:hint="eastAsia"/>
          <w:sz w:val="28"/>
          <w:szCs w:val="28"/>
        </w:rPr>
        <w:t xml:space="preserve"> </w:t>
      </w:r>
      <w:r w:rsidRPr="00994A7B">
        <w:rPr>
          <w:rFonts w:ascii="標楷體" w:eastAsia="標楷體" w:hAnsi="標楷體"/>
          <w:sz w:val="28"/>
          <w:szCs w:val="28"/>
        </w:rPr>
        <w:t>應用、雲端應用、行動應用</w:t>
      </w:r>
      <w:r w:rsidRPr="00741FD9">
        <w:rPr>
          <w:rFonts w:ascii="標楷體" w:eastAsia="標楷體" w:hAnsi="標楷體" w:hint="eastAsia"/>
          <w:sz w:val="28"/>
          <w:szCs w:val="28"/>
        </w:rPr>
        <w:t>App</w:t>
      </w:r>
      <w:r w:rsidRPr="00741FD9">
        <w:rPr>
          <w:rFonts w:ascii="標楷體" w:eastAsia="標楷體" w:hAnsi="標楷體"/>
          <w:sz w:val="28"/>
          <w:szCs w:val="28"/>
        </w:rPr>
        <w:t>、資訊安全、</w:t>
      </w:r>
      <w:r w:rsidRPr="00741FD9">
        <w:rPr>
          <w:rFonts w:ascii="標楷體" w:eastAsia="標楷體" w:hAnsi="標楷體" w:hint="eastAsia"/>
          <w:sz w:val="28"/>
          <w:szCs w:val="28"/>
        </w:rPr>
        <w:t>AR/VR/XR</w:t>
      </w:r>
      <w:r w:rsidRPr="00741FD9">
        <w:rPr>
          <w:rFonts w:ascii="標楷體" w:eastAsia="標楷體" w:hAnsi="標楷體"/>
          <w:sz w:val="28"/>
          <w:szCs w:val="28"/>
        </w:rPr>
        <w:t>、網頁應用程式設計、數位多媒體應用、遊戲設計、網路管理等資訊技術應用或串接為主軸。</w:t>
      </w:r>
    </w:p>
    <w:p w14:paraId="39B27EEE" w14:textId="00BB24EF" w:rsidR="000F70F6" w:rsidRPr="00741FD9" w:rsidRDefault="00DD20C1" w:rsidP="00741FD9">
      <w:pPr>
        <w:pStyle w:val="a3"/>
        <w:spacing w:line="480" w:lineRule="exact"/>
        <w:ind w:left="1418" w:right="2" w:hanging="591"/>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三</w:t>
      </w:r>
      <w:r w:rsidRPr="00741FD9">
        <w:rPr>
          <w:rFonts w:ascii="標楷體" w:eastAsia="標楷體" w:hAnsi="標楷體" w:hint="eastAsia"/>
          <w:sz w:val="28"/>
          <w:szCs w:val="28"/>
        </w:rPr>
        <w:t>)</w:t>
      </w:r>
      <w:r w:rsidRPr="00994A7B">
        <w:rPr>
          <w:rFonts w:ascii="標楷體" w:eastAsia="標楷體" w:hAnsi="標楷體"/>
          <w:sz w:val="28"/>
          <w:szCs w:val="28"/>
        </w:rPr>
        <w:t>參賽隊伍需闡明創意理念及功能說明，也需說明使用方式（以圖</w:t>
      </w:r>
      <w:r w:rsidRPr="00741FD9">
        <w:rPr>
          <w:rFonts w:ascii="標楷體" w:eastAsia="標楷體" w:hAnsi="標楷體"/>
          <w:sz w:val="28"/>
          <w:szCs w:val="28"/>
        </w:rPr>
        <w:t>片或文字說明，含視覺風格設計更佳）。任何對「數位科技或軟體設計」創作有幫助的作品均受到歡迎。</w:t>
      </w:r>
    </w:p>
    <w:p w14:paraId="0FBC3360" w14:textId="2684A0C5" w:rsidR="000F70F6" w:rsidRPr="00994A7B" w:rsidRDefault="00DD20C1" w:rsidP="00741FD9">
      <w:pPr>
        <w:pStyle w:val="a3"/>
        <w:spacing w:line="480" w:lineRule="exact"/>
        <w:ind w:left="828" w:right="2"/>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四</w:t>
      </w:r>
      <w:r w:rsidRPr="00994A7B">
        <w:rPr>
          <w:rFonts w:ascii="標楷體" w:eastAsia="標楷體" w:hAnsi="標楷體" w:hint="eastAsia"/>
          <w:sz w:val="28"/>
          <w:szCs w:val="28"/>
        </w:rPr>
        <w:t>)</w:t>
      </w:r>
      <w:r w:rsidRPr="00741FD9">
        <w:rPr>
          <w:rFonts w:ascii="標楷體" w:eastAsia="標楷體" w:hAnsi="標楷體"/>
          <w:sz w:val="28"/>
          <w:szCs w:val="28"/>
        </w:rPr>
        <w:t>評審參考標準</w:t>
      </w:r>
    </w:p>
    <w:p w14:paraId="420BA538" w14:textId="77777777" w:rsidR="000F70F6" w:rsidRPr="00994A7B" w:rsidRDefault="00DD20C1" w:rsidP="00F42393">
      <w:pPr>
        <w:pStyle w:val="a5"/>
        <w:numPr>
          <w:ilvl w:val="0"/>
          <w:numId w:val="17"/>
        </w:numPr>
        <w:spacing w:line="480" w:lineRule="exact"/>
        <w:ind w:left="1560" w:right="2" w:hanging="307"/>
        <w:jc w:val="both"/>
        <w:rPr>
          <w:rFonts w:ascii="標楷體" w:eastAsia="標楷體" w:hAnsi="標楷體"/>
          <w:sz w:val="28"/>
          <w:szCs w:val="28"/>
        </w:rPr>
      </w:pPr>
      <w:r w:rsidRPr="00994A7B">
        <w:rPr>
          <w:rFonts w:ascii="標楷體" w:eastAsia="標楷體" w:hAnsi="標楷體"/>
          <w:spacing w:val="1"/>
          <w:sz w:val="28"/>
          <w:szCs w:val="28"/>
        </w:rPr>
        <w:t xml:space="preserve">實用性 </w:t>
      </w:r>
      <w:r w:rsidRPr="00994A7B">
        <w:rPr>
          <w:rFonts w:ascii="標楷體" w:eastAsia="標楷體" w:hAnsi="標楷體" w:hint="eastAsia"/>
          <w:spacing w:val="-5"/>
          <w:sz w:val="28"/>
          <w:szCs w:val="28"/>
        </w:rPr>
        <w:t>35%</w:t>
      </w:r>
    </w:p>
    <w:p w14:paraId="53CE29C9" w14:textId="77777777" w:rsidR="000F70F6" w:rsidRPr="00994A7B" w:rsidRDefault="00DD20C1" w:rsidP="00F42393">
      <w:pPr>
        <w:pStyle w:val="a5"/>
        <w:numPr>
          <w:ilvl w:val="0"/>
          <w:numId w:val="17"/>
        </w:numPr>
        <w:spacing w:line="480" w:lineRule="exact"/>
        <w:ind w:left="1560" w:right="2" w:hanging="307"/>
        <w:jc w:val="both"/>
        <w:rPr>
          <w:rFonts w:ascii="標楷體" w:eastAsia="標楷體" w:hAnsi="標楷體"/>
          <w:sz w:val="28"/>
          <w:szCs w:val="28"/>
        </w:rPr>
      </w:pPr>
      <w:r w:rsidRPr="00994A7B">
        <w:rPr>
          <w:rFonts w:ascii="標楷體" w:eastAsia="標楷體" w:hAnsi="標楷體"/>
          <w:spacing w:val="16"/>
          <w:sz w:val="28"/>
          <w:szCs w:val="28"/>
        </w:rPr>
        <w:t xml:space="preserve">完整性 </w:t>
      </w:r>
      <w:r w:rsidRPr="00994A7B">
        <w:rPr>
          <w:rFonts w:ascii="標楷體" w:eastAsia="標楷體" w:hAnsi="標楷體" w:hint="eastAsia"/>
          <w:spacing w:val="-5"/>
          <w:sz w:val="28"/>
          <w:szCs w:val="28"/>
        </w:rPr>
        <w:t>35%</w:t>
      </w:r>
    </w:p>
    <w:p w14:paraId="2725F90F" w14:textId="77777777" w:rsidR="000F70F6" w:rsidRPr="00994A7B" w:rsidRDefault="00DD20C1" w:rsidP="00F42393">
      <w:pPr>
        <w:pStyle w:val="a5"/>
        <w:numPr>
          <w:ilvl w:val="0"/>
          <w:numId w:val="17"/>
        </w:numPr>
        <w:spacing w:line="480" w:lineRule="exact"/>
        <w:ind w:left="1560" w:right="2" w:hanging="307"/>
        <w:jc w:val="both"/>
        <w:rPr>
          <w:rFonts w:ascii="標楷體" w:eastAsia="標楷體" w:hAnsi="標楷體"/>
          <w:sz w:val="28"/>
          <w:szCs w:val="28"/>
        </w:rPr>
      </w:pPr>
      <w:r w:rsidRPr="00994A7B">
        <w:rPr>
          <w:rFonts w:ascii="標楷體" w:eastAsia="標楷體" w:hAnsi="標楷體"/>
          <w:spacing w:val="8"/>
          <w:sz w:val="28"/>
          <w:szCs w:val="28"/>
        </w:rPr>
        <w:t xml:space="preserve">創新性與創意性 </w:t>
      </w:r>
      <w:r w:rsidRPr="00994A7B">
        <w:rPr>
          <w:rFonts w:ascii="標楷體" w:eastAsia="標楷體" w:hAnsi="標楷體" w:hint="eastAsia"/>
          <w:spacing w:val="-5"/>
          <w:sz w:val="28"/>
          <w:szCs w:val="28"/>
        </w:rPr>
        <w:t>20%</w:t>
      </w:r>
    </w:p>
    <w:p w14:paraId="76D083A5" w14:textId="77777777" w:rsidR="000F70F6" w:rsidRPr="00994A7B" w:rsidRDefault="00DD20C1" w:rsidP="00F42393">
      <w:pPr>
        <w:pStyle w:val="a5"/>
        <w:numPr>
          <w:ilvl w:val="0"/>
          <w:numId w:val="17"/>
        </w:numPr>
        <w:spacing w:line="480" w:lineRule="exact"/>
        <w:ind w:left="1560" w:right="2" w:hanging="307"/>
        <w:jc w:val="both"/>
        <w:rPr>
          <w:rFonts w:ascii="標楷體" w:eastAsia="標楷體" w:hAnsi="標楷體"/>
          <w:sz w:val="28"/>
          <w:szCs w:val="28"/>
        </w:rPr>
      </w:pPr>
      <w:r w:rsidRPr="00994A7B">
        <w:rPr>
          <w:rFonts w:ascii="標楷體" w:eastAsia="標楷體" w:hAnsi="標楷體"/>
          <w:spacing w:val="1"/>
          <w:sz w:val="28"/>
          <w:szCs w:val="28"/>
        </w:rPr>
        <w:t xml:space="preserve">特殊性 </w:t>
      </w:r>
      <w:r w:rsidRPr="00994A7B">
        <w:rPr>
          <w:rFonts w:ascii="標楷體" w:eastAsia="標楷體" w:hAnsi="標楷體" w:hint="eastAsia"/>
          <w:spacing w:val="-5"/>
          <w:sz w:val="28"/>
          <w:szCs w:val="28"/>
        </w:rPr>
        <w:t>10%</w:t>
      </w:r>
    </w:p>
    <w:p w14:paraId="6D5503A5" w14:textId="77777777" w:rsidR="00F46640" w:rsidRDefault="00F46640" w:rsidP="00741FD9">
      <w:pPr>
        <w:pStyle w:val="a3"/>
        <w:spacing w:line="480" w:lineRule="exact"/>
        <w:ind w:leftChars="194" w:left="993" w:right="2" w:hangingChars="203" w:hanging="566"/>
        <w:jc w:val="both"/>
        <w:rPr>
          <w:rFonts w:ascii="標楷體" w:eastAsia="標楷體" w:hAnsi="標楷體"/>
          <w:spacing w:val="-1"/>
          <w:sz w:val="28"/>
          <w:szCs w:val="28"/>
        </w:rPr>
      </w:pPr>
    </w:p>
    <w:p w14:paraId="12218176" w14:textId="7CE7EFD5" w:rsidR="00316C93" w:rsidRDefault="00F7401A" w:rsidP="00741FD9">
      <w:pPr>
        <w:pStyle w:val="a3"/>
        <w:spacing w:line="480" w:lineRule="exact"/>
        <w:ind w:left="1418" w:right="2" w:hanging="591"/>
        <w:jc w:val="both"/>
        <w:rPr>
          <w:rFonts w:ascii="標楷體" w:eastAsia="標楷體" w:hAnsi="標楷體"/>
          <w:sz w:val="28"/>
          <w:szCs w:val="28"/>
        </w:rPr>
      </w:pPr>
      <w:r w:rsidRPr="00741FD9">
        <w:rPr>
          <w:rFonts w:ascii="標楷體" w:eastAsia="標楷體" w:hAnsi="標楷體" w:hint="eastAsia"/>
          <w:sz w:val="28"/>
          <w:szCs w:val="28"/>
        </w:rPr>
        <w:t xml:space="preserve"> </w:t>
      </w:r>
      <w:r w:rsidR="00DD20C1" w:rsidRPr="00741FD9">
        <w:rPr>
          <w:rFonts w:ascii="標楷體" w:eastAsia="標楷體" w:hAnsi="標楷體" w:hint="eastAsia"/>
          <w:sz w:val="28"/>
          <w:szCs w:val="28"/>
        </w:rPr>
        <w:t>(</w:t>
      </w:r>
      <w:r w:rsidR="00DD20C1" w:rsidRPr="00741FD9">
        <w:rPr>
          <w:rFonts w:ascii="標楷體" w:eastAsia="標楷體" w:hAnsi="標楷體"/>
          <w:sz w:val="28"/>
          <w:szCs w:val="28"/>
        </w:rPr>
        <w:t>四</w:t>
      </w:r>
      <w:r w:rsidR="00DD20C1" w:rsidRPr="00741FD9">
        <w:rPr>
          <w:rFonts w:ascii="標楷體" w:eastAsia="標楷體" w:hAnsi="標楷體" w:hint="eastAsia"/>
          <w:sz w:val="28"/>
          <w:szCs w:val="28"/>
        </w:rPr>
        <w:t>)</w:t>
      </w:r>
      <w:r w:rsidR="00DD20C1" w:rsidRPr="00741FD9">
        <w:rPr>
          <w:rFonts w:ascii="標楷體" w:eastAsia="標楷體" w:hAnsi="標楷體"/>
          <w:sz w:val="28"/>
          <w:szCs w:val="28"/>
        </w:rPr>
        <w:t xml:space="preserve">競賽時程：經第一階段書面審查後公告進入第二階段名單。第二階段參賽隊伍必需於 </w:t>
      </w:r>
      <w:r w:rsidR="00DD20C1" w:rsidRPr="00741FD9">
        <w:rPr>
          <w:rFonts w:ascii="標楷體" w:eastAsia="標楷體" w:hAnsi="標楷體" w:hint="eastAsia"/>
          <w:sz w:val="28"/>
          <w:szCs w:val="28"/>
        </w:rPr>
        <w:t>11</w:t>
      </w:r>
      <w:r w:rsidR="00D62FFC" w:rsidRPr="00741FD9">
        <w:rPr>
          <w:rFonts w:ascii="標楷體" w:eastAsia="標楷體" w:hAnsi="標楷體" w:hint="eastAsia"/>
          <w:sz w:val="28"/>
          <w:szCs w:val="28"/>
        </w:rPr>
        <w:t>3</w:t>
      </w:r>
      <w:r w:rsidR="00DD20C1" w:rsidRPr="00741FD9">
        <w:rPr>
          <w:rFonts w:ascii="標楷體" w:eastAsia="標楷體" w:hAnsi="標楷體" w:hint="eastAsia"/>
          <w:sz w:val="28"/>
          <w:szCs w:val="28"/>
        </w:rPr>
        <w:t xml:space="preserve"> </w:t>
      </w:r>
      <w:r w:rsidR="00DD20C1" w:rsidRPr="00741FD9">
        <w:rPr>
          <w:rFonts w:ascii="標楷體" w:eastAsia="標楷體" w:hAnsi="標楷體"/>
          <w:sz w:val="28"/>
          <w:szCs w:val="28"/>
        </w:rPr>
        <w:t xml:space="preserve">年 </w:t>
      </w:r>
      <w:r w:rsidR="00DD20C1" w:rsidRPr="00741FD9">
        <w:rPr>
          <w:rFonts w:ascii="標楷體" w:eastAsia="標楷體" w:hAnsi="標楷體" w:hint="eastAsia"/>
          <w:sz w:val="28"/>
          <w:szCs w:val="28"/>
        </w:rPr>
        <w:t xml:space="preserve">12 </w:t>
      </w:r>
      <w:r w:rsidR="00DD20C1" w:rsidRPr="00741FD9">
        <w:rPr>
          <w:rFonts w:ascii="標楷體" w:eastAsia="標楷體" w:hAnsi="標楷體"/>
          <w:sz w:val="28"/>
          <w:szCs w:val="28"/>
        </w:rPr>
        <w:t xml:space="preserve">月 </w:t>
      </w:r>
      <w:r w:rsidR="00DD20C1" w:rsidRPr="00741FD9">
        <w:rPr>
          <w:rFonts w:ascii="標楷體" w:eastAsia="標楷體" w:hAnsi="標楷體" w:hint="eastAsia"/>
          <w:sz w:val="28"/>
          <w:szCs w:val="28"/>
        </w:rPr>
        <w:t>2</w:t>
      </w:r>
      <w:r w:rsidR="00D62FFC" w:rsidRPr="00741FD9">
        <w:rPr>
          <w:rFonts w:ascii="標楷體" w:eastAsia="標楷體" w:hAnsi="標楷體" w:hint="eastAsia"/>
          <w:sz w:val="28"/>
          <w:szCs w:val="28"/>
        </w:rPr>
        <w:t>8</w:t>
      </w:r>
      <w:r w:rsidR="00DD20C1" w:rsidRPr="00741FD9">
        <w:rPr>
          <w:rFonts w:ascii="標楷體" w:eastAsia="標楷體" w:hAnsi="標楷體" w:hint="eastAsia"/>
          <w:sz w:val="28"/>
          <w:szCs w:val="28"/>
        </w:rPr>
        <w:t xml:space="preserve"> </w:t>
      </w:r>
      <w:r w:rsidR="00DD20C1" w:rsidRPr="00741FD9">
        <w:rPr>
          <w:rFonts w:ascii="標楷體" w:eastAsia="標楷體" w:hAnsi="標楷體"/>
          <w:sz w:val="28"/>
          <w:szCs w:val="28"/>
        </w:rPr>
        <w:t>日進行簡報說明、評審問答及示範原型作品展示</w:t>
      </w:r>
      <w:r w:rsidR="00DD20C1" w:rsidRPr="00741FD9">
        <w:rPr>
          <w:rFonts w:ascii="標楷體" w:eastAsia="標楷體" w:hAnsi="標楷體" w:hint="eastAsia"/>
          <w:sz w:val="28"/>
          <w:szCs w:val="28"/>
        </w:rPr>
        <w:t>(</w:t>
      </w:r>
      <w:r w:rsidR="00DD20C1" w:rsidRPr="00741FD9">
        <w:rPr>
          <w:rFonts w:ascii="標楷體" w:eastAsia="標楷體" w:hAnsi="標楷體"/>
          <w:sz w:val="28"/>
          <w:szCs w:val="28"/>
        </w:rPr>
        <w:t>加分項</w:t>
      </w:r>
      <w:r w:rsidR="00DD20C1" w:rsidRPr="00741FD9">
        <w:rPr>
          <w:rFonts w:ascii="標楷體" w:eastAsia="標楷體" w:hAnsi="標楷體" w:hint="eastAsia"/>
          <w:sz w:val="28"/>
          <w:szCs w:val="28"/>
        </w:rPr>
        <w:t>)</w:t>
      </w:r>
      <w:r w:rsidR="00DD20C1" w:rsidRPr="00741FD9">
        <w:rPr>
          <w:rFonts w:ascii="標楷體" w:eastAsia="標楷體" w:hAnsi="標楷體"/>
          <w:sz w:val="28"/>
          <w:szCs w:val="28"/>
        </w:rPr>
        <w:t>。</w:t>
      </w:r>
    </w:p>
    <w:p w14:paraId="58BC8E8B" w14:textId="2E388F12" w:rsidR="000F70F6" w:rsidRPr="00994A7B" w:rsidRDefault="00DD20C1" w:rsidP="00741FD9">
      <w:pPr>
        <w:pStyle w:val="a3"/>
        <w:spacing w:line="480" w:lineRule="exact"/>
        <w:ind w:left="1418" w:right="2" w:hanging="591"/>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五</w:t>
      </w:r>
      <w:r w:rsidRPr="00741FD9">
        <w:rPr>
          <w:rFonts w:ascii="標楷體" w:eastAsia="標楷體" w:hAnsi="標楷體" w:hint="eastAsia"/>
          <w:sz w:val="28"/>
          <w:szCs w:val="28"/>
        </w:rPr>
        <w:t>)</w:t>
      </w:r>
      <w:r w:rsidRPr="00741FD9">
        <w:rPr>
          <w:rFonts w:ascii="標楷體" w:eastAsia="標楷體" w:hAnsi="標楷體"/>
          <w:sz w:val="28"/>
          <w:szCs w:val="28"/>
        </w:rPr>
        <w:t>項目</w:t>
      </w:r>
    </w:p>
    <w:p w14:paraId="54B53CB1" w14:textId="77777777" w:rsidR="000F70F6" w:rsidRPr="00994A7B" w:rsidRDefault="00DD20C1" w:rsidP="00741FD9">
      <w:pPr>
        <w:pStyle w:val="a5"/>
        <w:numPr>
          <w:ilvl w:val="0"/>
          <w:numId w:val="2"/>
        </w:numPr>
        <w:spacing w:line="480" w:lineRule="exact"/>
        <w:ind w:left="1560" w:right="2" w:hanging="353"/>
        <w:jc w:val="both"/>
        <w:rPr>
          <w:rFonts w:ascii="標楷體" w:eastAsia="標楷體" w:hAnsi="標楷體"/>
          <w:sz w:val="28"/>
          <w:szCs w:val="28"/>
        </w:rPr>
      </w:pPr>
      <w:r w:rsidRPr="00994A7B">
        <w:rPr>
          <w:rFonts w:ascii="標楷體" w:eastAsia="標楷體" w:hAnsi="標楷體"/>
          <w:spacing w:val="-2"/>
          <w:sz w:val="28"/>
          <w:szCs w:val="28"/>
        </w:rPr>
        <w:t>政府提案組：以花蓮縣政府提供之提案，提出有關解決方案設計及配套、產品或商業模式、數位商品等之可行具體構想，有情境</w:t>
      </w:r>
      <w:r w:rsidRPr="00994A7B">
        <w:rPr>
          <w:rFonts w:ascii="標楷體" w:eastAsia="標楷體" w:hAnsi="標楷體"/>
          <w:sz w:val="28"/>
          <w:szCs w:val="28"/>
        </w:rPr>
        <w:t xml:space="preserve">模擬或可展示作品原型尤佳，使用政府提案作為主題加總分 </w:t>
      </w:r>
      <w:r w:rsidRPr="00994A7B">
        <w:rPr>
          <w:rFonts w:ascii="標楷體" w:eastAsia="標楷體" w:hAnsi="標楷體" w:hint="eastAsia"/>
          <w:sz w:val="28"/>
          <w:szCs w:val="28"/>
        </w:rPr>
        <w:t>10</w:t>
      </w:r>
      <w:r w:rsidRPr="00994A7B">
        <w:rPr>
          <w:rFonts w:ascii="標楷體" w:eastAsia="標楷體" w:hAnsi="標楷體"/>
          <w:spacing w:val="-6"/>
          <w:sz w:val="28"/>
          <w:szCs w:val="28"/>
        </w:rPr>
        <w:t>分。</w:t>
      </w:r>
    </w:p>
    <w:p w14:paraId="47E6361B" w14:textId="77777777" w:rsidR="000F70F6" w:rsidRPr="00994A7B" w:rsidRDefault="00DD20C1" w:rsidP="00741FD9">
      <w:pPr>
        <w:pStyle w:val="a5"/>
        <w:numPr>
          <w:ilvl w:val="0"/>
          <w:numId w:val="2"/>
        </w:numPr>
        <w:spacing w:line="480" w:lineRule="exact"/>
        <w:ind w:left="1560" w:right="2" w:hanging="353"/>
        <w:jc w:val="both"/>
        <w:rPr>
          <w:rFonts w:ascii="標楷體" w:eastAsia="標楷體" w:hAnsi="標楷體"/>
          <w:sz w:val="28"/>
          <w:szCs w:val="28"/>
        </w:rPr>
      </w:pPr>
      <w:r w:rsidRPr="00994A7B">
        <w:rPr>
          <w:rFonts w:ascii="標楷體" w:eastAsia="標楷體" w:hAnsi="標楷體"/>
          <w:spacing w:val="-2"/>
          <w:sz w:val="28"/>
          <w:szCs w:val="28"/>
        </w:rPr>
        <w:lastRenderedPageBreak/>
        <w:t xml:space="preserve">自選議題組：範圍以符合 </w:t>
      </w:r>
      <w:r w:rsidRPr="00994A7B">
        <w:rPr>
          <w:rFonts w:ascii="標楷體" w:eastAsia="標楷體" w:hAnsi="標楷體" w:hint="eastAsia"/>
          <w:sz w:val="28"/>
          <w:szCs w:val="28"/>
        </w:rPr>
        <w:t>SDGS</w:t>
      </w:r>
      <w:r w:rsidRPr="00994A7B">
        <w:rPr>
          <w:rFonts w:ascii="標楷體" w:eastAsia="標楷體" w:hAnsi="標楷體" w:hint="eastAsia"/>
          <w:spacing w:val="-60"/>
          <w:sz w:val="28"/>
          <w:szCs w:val="28"/>
        </w:rPr>
        <w:t xml:space="preserve"> </w:t>
      </w:r>
      <w:r w:rsidRPr="00994A7B">
        <w:rPr>
          <w:rFonts w:ascii="標楷體" w:eastAsia="標楷體" w:hAnsi="標楷體"/>
          <w:sz w:val="28"/>
          <w:szCs w:val="28"/>
        </w:rPr>
        <w:t>議題並可解決縣民需求之各類自</w:t>
      </w:r>
      <w:r w:rsidRPr="00994A7B">
        <w:rPr>
          <w:rFonts w:ascii="標楷體" w:eastAsia="標楷體" w:hAnsi="標楷體"/>
          <w:spacing w:val="-2"/>
          <w:sz w:val="28"/>
          <w:szCs w:val="28"/>
        </w:rPr>
        <w:t>行設定之提案為主，有情境模擬或可展示作品原型尤佳。</w:t>
      </w:r>
    </w:p>
    <w:p w14:paraId="65B6818C" w14:textId="02631566" w:rsidR="000F70F6" w:rsidRPr="00994A7B" w:rsidRDefault="00DD20C1" w:rsidP="00F46640">
      <w:pPr>
        <w:pStyle w:val="a3"/>
        <w:spacing w:line="480" w:lineRule="exact"/>
        <w:ind w:left="1418" w:right="2" w:hanging="591"/>
        <w:jc w:val="both"/>
        <w:rPr>
          <w:rFonts w:ascii="標楷體" w:eastAsia="標楷體" w:hAnsi="標楷體"/>
          <w:sz w:val="28"/>
          <w:szCs w:val="28"/>
        </w:rPr>
      </w:pPr>
      <w:r w:rsidRPr="00994A7B">
        <w:rPr>
          <w:rFonts w:ascii="標楷體" w:eastAsia="標楷體" w:hAnsi="標楷體" w:hint="eastAsia"/>
          <w:sz w:val="28"/>
          <w:szCs w:val="28"/>
        </w:rPr>
        <w:t>(</w:t>
      </w:r>
      <w:r w:rsidRPr="00994A7B">
        <w:rPr>
          <w:rFonts w:ascii="標楷體" w:eastAsia="標楷體" w:hAnsi="標楷體"/>
          <w:sz w:val="28"/>
          <w:szCs w:val="28"/>
        </w:rPr>
        <w:t>六</w:t>
      </w:r>
      <w:r w:rsidRPr="00F46640">
        <w:rPr>
          <w:rFonts w:ascii="標楷體" w:eastAsia="標楷體" w:hAnsi="標楷體" w:hint="eastAsia"/>
          <w:sz w:val="28"/>
          <w:szCs w:val="28"/>
        </w:rPr>
        <w:t>)</w:t>
      </w:r>
      <w:r w:rsidRPr="00F46640">
        <w:rPr>
          <w:rFonts w:ascii="標楷體" w:eastAsia="標楷體" w:hAnsi="標楷體"/>
          <w:sz w:val="28"/>
          <w:szCs w:val="28"/>
        </w:rPr>
        <w:t>評審參考標準</w:t>
      </w:r>
    </w:p>
    <w:p w14:paraId="2594CC99" w14:textId="12E3F0E2" w:rsidR="000F70F6" w:rsidRPr="00994A7B" w:rsidRDefault="00DD20C1" w:rsidP="00741FD9">
      <w:pPr>
        <w:pStyle w:val="a5"/>
        <w:numPr>
          <w:ilvl w:val="0"/>
          <w:numId w:val="1"/>
        </w:numPr>
        <w:spacing w:line="480" w:lineRule="exact"/>
        <w:ind w:left="1560" w:right="2" w:hanging="353"/>
        <w:jc w:val="both"/>
        <w:rPr>
          <w:rFonts w:ascii="標楷體" w:eastAsia="標楷體" w:hAnsi="標楷體"/>
          <w:sz w:val="28"/>
          <w:szCs w:val="28"/>
        </w:rPr>
      </w:pPr>
      <w:r w:rsidRPr="00994A7B">
        <w:rPr>
          <w:rFonts w:ascii="標楷體" w:eastAsia="標楷體" w:hAnsi="標楷體"/>
          <w:sz w:val="28"/>
          <w:szCs w:val="28"/>
        </w:rPr>
        <w:t>可行性</w:t>
      </w:r>
      <w:r w:rsidRPr="00994A7B">
        <w:rPr>
          <w:rFonts w:ascii="標楷體" w:eastAsia="標楷體" w:hAnsi="標楷體" w:hint="eastAsia"/>
          <w:sz w:val="28"/>
          <w:szCs w:val="28"/>
        </w:rPr>
        <w:t>(</w:t>
      </w:r>
      <w:r w:rsidRPr="00994A7B">
        <w:rPr>
          <w:rFonts w:ascii="標楷體" w:eastAsia="標楷體" w:hAnsi="標楷體"/>
          <w:sz w:val="28"/>
          <w:szCs w:val="28"/>
        </w:rPr>
        <w:t>做得出來，可行性評估</w:t>
      </w:r>
      <w:r w:rsidRPr="00994A7B">
        <w:rPr>
          <w:rFonts w:ascii="標楷體" w:eastAsia="標楷體" w:hAnsi="標楷體" w:hint="eastAsia"/>
          <w:sz w:val="28"/>
          <w:szCs w:val="28"/>
        </w:rPr>
        <w:t>)</w:t>
      </w:r>
      <w:r w:rsidR="00A77910" w:rsidRPr="00E047BF">
        <w:rPr>
          <w:rFonts w:ascii="標楷體" w:eastAsia="標楷體" w:hAnsi="標楷體" w:hint="eastAsia"/>
          <w:color w:val="FF0000"/>
          <w:sz w:val="28"/>
          <w:szCs w:val="28"/>
        </w:rPr>
        <w:t>25%</w:t>
      </w:r>
      <w:r w:rsidRPr="00994A7B">
        <w:rPr>
          <w:rFonts w:ascii="標楷體" w:eastAsia="標楷體" w:hAnsi="標楷體"/>
          <w:spacing w:val="-10"/>
          <w:sz w:val="28"/>
          <w:szCs w:val="28"/>
        </w:rPr>
        <w:t>。</w:t>
      </w:r>
    </w:p>
    <w:p w14:paraId="5879E345" w14:textId="1B4A44CB" w:rsidR="000F70F6" w:rsidRPr="00994A7B" w:rsidRDefault="00DD20C1" w:rsidP="00741FD9">
      <w:pPr>
        <w:pStyle w:val="a5"/>
        <w:numPr>
          <w:ilvl w:val="0"/>
          <w:numId w:val="1"/>
        </w:numPr>
        <w:spacing w:line="480" w:lineRule="exact"/>
        <w:ind w:left="1560" w:right="2" w:hanging="353"/>
        <w:jc w:val="both"/>
        <w:rPr>
          <w:rFonts w:ascii="標楷體" w:eastAsia="標楷體" w:hAnsi="標楷體"/>
          <w:sz w:val="28"/>
          <w:szCs w:val="28"/>
        </w:rPr>
      </w:pPr>
      <w:r w:rsidRPr="00994A7B">
        <w:rPr>
          <w:rFonts w:ascii="標楷體" w:eastAsia="標楷體" w:hAnsi="標楷體"/>
          <w:sz w:val="28"/>
          <w:szCs w:val="28"/>
        </w:rPr>
        <w:t>創意性</w:t>
      </w:r>
      <w:r w:rsidRPr="00994A7B">
        <w:rPr>
          <w:rFonts w:ascii="標楷體" w:eastAsia="標楷體" w:hAnsi="標楷體" w:hint="eastAsia"/>
          <w:sz w:val="28"/>
          <w:szCs w:val="28"/>
        </w:rPr>
        <w:t>(</w:t>
      </w:r>
      <w:r w:rsidRPr="00994A7B">
        <w:rPr>
          <w:rFonts w:ascii="標楷體" w:eastAsia="標楷體" w:hAnsi="標楷體"/>
          <w:sz w:val="28"/>
          <w:szCs w:val="28"/>
        </w:rPr>
        <w:t>與眾不同，創意性評估</w:t>
      </w:r>
      <w:r w:rsidRPr="00994A7B">
        <w:rPr>
          <w:rFonts w:ascii="標楷體" w:eastAsia="標楷體" w:hAnsi="標楷體" w:hint="eastAsia"/>
          <w:sz w:val="28"/>
          <w:szCs w:val="28"/>
        </w:rPr>
        <w:t>)</w:t>
      </w:r>
      <w:r w:rsidR="00A77910" w:rsidRPr="00E047BF">
        <w:rPr>
          <w:rFonts w:ascii="標楷體" w:eastAsia="標楷體" w:hAnsi="標楷體" w:hint="eastAsia"/>
          <w:color w:val="FF0000"/>
          <w:sz w:val="28"/>
          <w:szCs w:val="28"/>
        </w:rPr>
        <w:t>25%</w:t>
      </w:r>
      <w:r w:rsidRPr="00994A7B">
        <w:rPr>
          <w:rFonts w:ascii="標楷體" w:eastAsia="標楷體" w:hAnsi="標楷體"/>
          <w:spacing w:val="-10"/>
          <w:sz w:val="28"/>
          <w:szCs w:val="28"/>
        </w:rPr>
        <w:t>。</w:t>
      </w:r>
    </w:p>
    <w:p w14:paraId="5710B82A" w14:textId="59888815" w:rsidR="000F70F6" w:rsidRPr="00994A7B" w:rsidRDefault="00DD20C1" w:rsidP="00741FD9">
      <w:pPr>
        <w:pStyle w:val="a5"/>
        <w:numPr>
          <w:ilvl w:val="0"/>
          <w:numId w:val="1"/>
        </w:numPr>
        <w:spacing w:line="480" w:lineRule="exact"/>
        <w:ind w:left="1560" w:right="2" w:hanging="353"/>
        <w:jc w:val="both"/>
        <w:rPr>
          <w:rFonts w:ascii="標楷體" w:eastAsia="標楷體" w:hAnsi="標楷體"/>
          <w:sz w:val="28"/>
          <w:szCs w:val="28"/>
        </w:rPr>
      </w:pPr>
      <w:r w:rsidRPr="00994A7B">
        <w:rPr>
          <w:rFonts w:ascii="標楷體" w:eastAsia="標楷體" w:hAnsi="標楷體"/>
          <w:sz w:val="28"/>
          <w:szCs w:val="28"/>
        </w:rPr>
        <w:t>社會貢獻效益</w:t>
      </w:r>
      <w:r w:rsidRPr="00994A7B">
        <w:rPr>
          <w:rFonts w:ascii="標楷體" w:eastAsia="標楷體" w:hAnsi="標楷體" w:hint="eastAsia"/>
          <w:sz w:val="28"/>
          <w:szCs w:val="28"/>
        </w:rPr>
        <w:t>(</w:t>
      </w:r>
      <w:r w:rsidRPr="00994A7B">
        <w:rPr>
          <w:rFonts w:ascii="標楷體" w:eastAsia="標楷體" w:hAnsi="標楷體"/>
          <w:sz w:val="28"/>
          <w:szCs w:val="28"/>
        </w:rPr>
        <w:t>有解決問題，實用性評估</w:t>
      </w:r>
      <w:r w:rsidRPr="00994A7B">
        <w:rPr>
          <w:rFonts w:ascii="標楷體" w:eastAsia="標楷體" w:hAnsi="標楷體" w:hint="eastAsia"/>
          <w:sz w:val="28"/>
          <w:szCs w:val="28"/>
        </w:rPr>
        <w:t>)</w:t>
      </w:r>
      <w:r w:rsidR="00A77910" w:rsidRPr="00E047BF">
        <w:rPr>
          <w:rFonts w:ascii="標楷體" w:eastAsia="標楷體" w:hAnsi="標楷體" w:hint="eastAsia"/>
          <w:color w:val="FF0000"/>
          <w:sz w:val="28"/>
          <w:szCs w:val="28"/>
        </w:rPr>
        <w:t>25%</w:t>
      </w:r>
      <w:r w:rsidRPr="00E047BF">
        <w:rPr>
          <w:rFonts w:ascii="標楷體" w:eastAsia="標楷體" w:hAnsi="標楷體"/>
          <w:color w:val="FF0000"/>
          <w:spacing w:val="-10"/>
          <w:sz w:val="28"/>
          <w:szCs w:val="28"/>
        </w:rPr>
        <w:t>。</w:t>
      </w:r>
    </w:p>
    <w:p w14:paraId="377604E4" w14:textId="399DE627" w:rsidR="000F70F6" w:rsidRPr="00994A7B" w:rsidRDefault="00DD20C1" w:rsidP="00741FD9">
      <w:pPr>
        <w:pStyle w:val="a5"/>
        <w:numPr>
          <w:ilvl w:val="0"/>
          <w:numId w:val="1"/>
        </w:numPr>
        <w:spacing w:line="480" w:lineRule="exact"/>
        <w:ind w:left="1560" w:right="2" w:hanging="353"/>
        <w:jc w:val="both"/>
        <w:rPr>
          <w:rFonts w:ascii="標楷體" w:eastAsia="標楷體" w:hAnsi="標楷體"/>
          <w:sz w:val="28"/>
          <w:szCs w:val="28"/>
        </w:rPr>
      </w:pPr>
      <w:r w:rsidRPr="00994A7B">
        <w:rPr>
          <w:rFonts w:ascii="標楷體" w:eastAsia="標楷體" w:hAnsi="標楷體"/>
          <w:sz w:val="28"/>
          <w:szCs w:val="28"/>
        </w:rPr>
        <w:t>表達力</w:t>
      </w:r>
      <w:r w:rsidRPr="00994A7B">
        <w:rPr>
          <w:rFonts w:ascii="標楷體" w:eastAsia="標楷體" w:hAnsi="標楷體" w:hint="eastAsia"/>
          <w:sz w:val="28"/>
          <w:szCs w:val="28"/>
        </w:rPr>
        <w:t>(</w:t>
      </w:r>
      <w:r w:rsidRPr="00994A7B">
        <w:rPr>
          <w:rFonts w:ascii="標楷體" w:eastAsia="標楷體" w:hAnsi="標楷體"/>
          <w:sz w:val="28"/>
          <w:szCs w:val="28"/>
        </w:rPr>
        <w:t>含書面、簡報、</w:t>
      </w:r>
      <w:r w:rsidRPr="00994A7B">
        <w:rPr>
          <w:rFonts w:ascii="標楷體" w:eastAsia="標楷體" w:hAnsi="標楷體" w:hint="eastAsia"/>
          <w:sz w:val="28"/>
          <w:szCs w:val="28"/>
        </w:rPr>
        <w:t>QA</w:t>
      </w:r>
      <w:r w:rsidRPr="00994A7B">
        <w:rPr>
          <w:rFonts w:ascii="標楷體" w:eastAsia="標楷體" w:hAnsi="標楷體" w:hint="eastAsia"/>
          <w:spacing w:val="-60"/>
          <w:sz w:val="28"/>
          <w:szCs w:val="28"/>
        </w:rPr>
        <w:t xml:space="preserve"> </w:t>
      </w:r>
      <w:r w:rsidRPr="00994A7B">
        <w:rPr>
          <w:rFonts w:ascii="標楷體" w:eastAsia="標楷體" w:hAnsi="標楷體"/>
          <w:sz w:val="28"/>
          <w:szCs w:val="28"/>
        </w:rPr>
        <w:t>問答</w:t>
      </w:r>
      <w:r w:rsidRPr="00994A7B">
        <w:rPr>
          <w:rFonts w:ascii="標楷體" w:eastAsia="標楷體" w:hAnsi="標楷體" w:hint="eastAsia"/>
          <w:sz w:val="28"/>
          <w:szCs w:val="28"/>
        </w:rPr>
        <w:t>)</w:t>
      </w:r>
      <w:r w:rsidR="00A77910" w:rsidRPr="00E047BF">
        <w:rPr>
          <w:rFonts w:ascii="標楷體" w:eastAsia="標楷體" w:hAnsi="標楷體" w:hint="eastAsia"/>
          <w:color w:val="FF0000"/>
          <w:sz w:val="28"/>
          <w:szCs w:val="28"/>
        </w:rPr>
        <w:t>20%</w:t>
      </w:r>
      <w:r w:rsidRPr="00994A7B">
        <w:rPr>
          <w:rFonts w:ascii="標楷體" w:eastAsia="標楷體" w:hAnsi="標楷體"/>
          <w:spacing w:val="-10"/>
          <w:sz w:val="28"/>
          <w:szCs w:val="28"/>
        </w:rPr>
        <w:t>。</w:t>
      </w:r>
    </w:p>
    <w:p w14:paraId="45A66C4E" w14:textId="1EEEF6B7" w:rsidR="000F70F6" w:rsidRPr="00994A7B" w:rsidRDefault="00DD20C1" w:rsidP="00741FD9">
      <w:pPr>
        <w:pStyle w:val="a5"/>
        <w:numPr>
          <w:ilvl w:val="0"/>
          <w:numId w:val="1"/>
        </w:numPr>
        <w:spacing w:line="480" w:lineRule="exact"/>
        <w:ind w:left="1560" w:right="2" w:hanging="353"/>
        <w:jc w:val="both"/>
        <w:rPr>
          <w:rFonts w:ascii="標楷體" w:eastAsia="標楷體" w:hAnsi="標楷體"/>
          <w:sz w:val="28"/>
          <w:szCs w:val="28"/>
        </w:rPr>
      </w:pPr>
      <w:r w:rsidRPr="00994A7B">
        <w:rPr>
          <w:rFonts w:ascii="標楷體" w:eastAsia="標楷體" w:hAnsi="標楷體"/>
          <w:spacing w:val="-1"/>
          <w:sz w:val="28"/>
          <w:szCs w:val="28"/>
        </w:rPr>
        <w:t>使用政府提案及有情境模擬之作品原型</w:t>
      </w:r>
      <w:r w:rsidR="00A77910" w:rsidRPr="00E047BF">
        <w:rPr>
          <w:rFonts w:ascii="標楷體" w:eastAsia="標楷體" w:hAnsi="標楷體" w:hint="eastAsia"/>
          <w:color w:val="FF0000"/>
          <w:spacing w:val="-1"/>
          <w:sz w:val="28"/>
          <w:szCs w:val="28"/>
        </w:rPr>
        <w:t>5%</w:t>
      </w:r>
      <w:r w:rsidRPr="00994A7B">
        <w:rPr>
          <w:rFonts w:ascii="標楷體" w:eastAsia="標楷體" w:hAnsi="標楷體"/>
          <w:spacing w:val="-1"/>
          <w:sz w:val="28"/>
          <w:szCs w:val="28"/>
        </w:rPr>
        <w:t>。</w:t>
      </w:r>
    </w:p>
    <w:p w14:paraId="7179BC9C" w14:textId="77777777" w:rsidR="00F46640" w:rsidRDefault="00F46640" w:rsidP="00F46640">
      <w:pPr>
        <w:pStyle w:val="a3"/>
        <w:spacing w:line="480" w:lineRule="exact"/>
        <w:ind w:leftChars="193" w:left="425" w:right="2"/>
        <w:jc w:val="both"/>
        <w:rPr>
          <w:rFonts w:ascii="標楷體" w:eastAsia="標楷體" w:hAnsi="標楷體"/>
          <w:color w:val="FF0000"/>
          <w:spacing w:val="-2"/>
          <w:sz w:val="28"/>
          <w:szCs w:val="28"/>
        </w:rPr>
      </w:pPr>
    </w:p>
    <w:p w14:paraId="0B890691" w14:textId="47DBD56C" w:rsidR="00316C93" w:rsidRPr="00E11DE6" w:rsidRDefault="00A16699" w:rsidP="00F46640">
      <w:pPr>
        <w:pStyle w:val="a3"/>
        <w:spacing w:line="480" w:lineRule="exact"/>
        <w:ind w:leftChars="193" w:left="425" w:right="2"/>
        <w:jc w:val="both"/>
        <w:rPr>
          <w:rFonts w:ascii="標楷體" w:eastAsia="標楷體" w:hAnsi="標楷體"/>
          <w:spacing w:val="-2"/>
          <w:sz w:val="28"/>
          <w:szCs w:val="28"/>
        </w:rPr>
      </w:pPr>
      <w:r>
        <w:rPr>
          <w:rFonts w:ascii="標楷體" w:eastAsia="標楷體" w:hAnsi="標楷體" w:hint="eastAsia"/>
          <w:color w:val="FF0000"/>
          <w:spacing w:val="-2"/>
          <w:sz w:val="28"/>
          <w:szCs w:val="28"/>
        </w:rPr>
        <w:t>五</w:t>
      </w:r>
      <w:r w:rsidR="00A77910" w:rsidRPr="00E11DE6">
        <w:rPr>
          <w:rFonts w:ascii="標楷體" w:eastAsia="標楷體" w:hAnsi="標楷體"/>
          <w:color w:val="FF0000"/>
          <w:spacing w:val="-2"/>
          <w:sz w:val="28"/>
          <w:szCs w:val="28"/>
        </w:rPr>
        <w:t>、</w:t>
      </w:r>
      <w:r w:rsidR="00A77910" w:rsidRPr="00E11DE6">
        <w:rPr>
          <w:rFonts w:ascii="標楷體" w:eastAsia="標楷體" w:hAnsi="標楷體" w:hint="eastAsia"/>
          <w:color w:val="FF0000"/>
          <w:sz w:val="28"/>
          <w:szCs w:val="28"/>
        </w:rPr>
        <w:t>魷來魷去：AI競技決戰場</w:t>
      </w:r>
    </w:p>
    <w:p w14:paraId="09BDBF87" w14:textId="77777777" w:rsidR="00F916B7" w:rsidRPr="00F42393" w:rsidRDefault="00F916B7" w:rsidP="00F46640">
      <w:pPr>
        <w:pStyle w:val="a3"/>
        <w:spacing w:line="480" w:lineRule="exact"/>
        <w:ind w:left="1418" w:hanging="590"/>
        <w:jc w:val="both"/>
        <w:rPr>
          <w:rFonts w:ascii="標楷體" w:eastAsia="標楷體" w:hAnsi="標楷體"/>
          <w:color w:val="FF0000"/>
          <w:sz w:val="28"/>
          <w:szCs w:val="28"/>
        </w:rPr>
      </w:pPr>
      <w:r w:rsidRPr="00F42393">
        <w:rPr>
          <w:rFonts w:ascii="標楷體" w:eastAsia="標楷體" w:hAnsi="標楷體" w:hint="eastAsia"/>
          <w:color w:val="FF0000"/>
          <w:sz w:val="28"/>
          <w:szCs w:val="28"/>
        </w:rPr>
        <w:t>(一)</w:t>
      </w:r>
      <w:r w:rsidR="00380D7C" w:rsidRPr="00F42393">
        <w:rPr>
          <w:rFonts w:ascii="標楷體" w:eastAsia="標楷體" w:hAnsi="標楷體"/>
          <w:color w:val="FF0000"/>
          <w:sz w:val="28"/>
          <w:szCs w:val="28"/>
        </w:rPr>
        <w:t>關卡參數如下：</w:t>
      </w:r>
    </w:p>
    <w:p w14:paraId="1C88A9A8" w14:textId="190992C8" w:rsidR="00F46640" w:rsidRDefault="00F46640" w:rsidP="00F42393">
      <w:pPr>
        <w:pStyle w:val="Web"/>
        <w:spacing w:before="0" w:beforeAutospacing="0" w:after="0" w:afterAutospacing="0"/>
        <w:ind w:leftChars="193" w:left="425"/>
        <w:rPr>
          <w:rFonts w:ascii="標楷體" w:eastAsia="標楷體" w:hAnsi="標楷體" w:cs="Noto Sans CJK HK"/>
          <w:color w:val="FF0000"/>
          <w:sz w:val="28"/>
          <w:szCs w:val="28"/>
        </w:rPr>
      </w:pPr>
      <w:r>
        <w:rPr>
          <w:rFonts w:ascii="標楷體" w:eastAsia="標楷體" w:hAnsi="標楷體" w:cs="Noto Sans CJK HK" w:hint="eastAsia"/>
          <w:color w:val="FF0000"/>
          <w:sz w:val="28"/>
          <w:szCs w:val="28"/>
        </w:rPr>
        <w:t xml:space="preserve">      </w:t>
      </w:r>
      <w:r w:rsidR="00F916B7" w:rsidRPr="00E11DE6">
        <w:rPr>
          <w:rFonts w:ascii="標楷體" w:eastAsia="標楷體" w:hAnsi="標楷體"/>
          <w:noProof/>
          <w:color w:val="FF0000"/>
          <w:sz w:val="28"/>
          <w:szCs w:val="28"/>
          <w:bdr w:val="none" w:sz="0" w:space="0" w:color="auto" w:frame="1"/>
        </w:rPr>
        <w:drawing>
          <wp:inline distT="0" distB="0" distL="0" distR="0" wp14:anchorId="5F9A19F9" wp14:editId="6EF992DA">
            <wp:extent cx="2120380" cy="2973788"/>
            <wp:effectExtent l="0" t="0" r="0" b="0"/>
            <wp:docPr id="1" name="圖片 1" descr="https://lh7-rt.googleusercontent.com/docsz/AD_4nXcfh_lYVRTfvWn4LOxPovEMO5flkcXtjRr10ASFmUo0ATCtdYwhgzDrytzxRaCxyz5B49dywzYpKilOMU16U1IoxpSxA-ORtUHmOcf11KckKvgoKwZ1kBXP0dfhD6fYaYHf9VxR0UM960FLUi504XFquHw?key=mqcD0qVyebdYiRJlH5F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fh_lYVRTfvWn4LOxPovEMO5flkcXtjRr10ASFmUo0ATCtdYwhgzDrytzxRaCxyz5B49dywzYpKilOMU16U1IoxpSxA-ORtUHmOcf11KckKvgoKwZ1kBXP0dfhD6fYaYHf9VxR0UM960FLUi504XFquHw?key=mqcD0qVyebdYiRJlH5FLtA"/>
                    <pic:cNvPicPr>
                      <a:picLocks noChangeAspect="1" noChangeArrowheads="1"/>
                    </pic:cNvPicPr>
                  </pic:nvPicPr>
                  <pic:blipFill rotWithShape="1">
                    <a:blip r:embed="rId7">
                      <a:extLst>
                        <a:ext uri="{28A0092B-C50C-407E-A947-70E740481C1C}">
                          <a14:useLocalDpi xmlns:a14="http://schemas.microsoft.com/office/drawing/2010/main" val="0"/>
                        </a:ext>
                      </a:extLst>
                    </a:blip>
                    <a:srcRect t="2363" b="4330"/>
                    <a:stretch/>
                  </pic:blipFill>
                  <pic:spPr bwMode="auto">
                    <a:xfrm>
                      <a:off x="0" y="0"/>
                      <a:ext cx="2138355" cy="2998998"/>
                    </a:xfrm>
                    <a:prstGeom prst="rect">
                      <a:avLst/>
                    </a:prstGeom>
                    <a:noFill/>
                    <a:ln>
                      <a:noFill/>
                    </a:ln>
                    <a:extLst>
                      <a:ext uri="{53640926-AAD7-44D8-BBD7-CCE9431645EC}">
                        <a14:shadowObscured xmlns:a14="http://schemas.microsoft.com/office/drawing/2010/main"/>
                      </a:ext>
                    </a:extLst>
                  </pic:spPr>
                </pic:pic>
              </a:graphicData>
            </a:graphic>
          </wp:inline>
        </w:drawing>
      </w:r>
    </w:p>
    <w:p w14:paraId="711C4A47" w14:textId="41E16115" w:rsidR="00F916B7" w:rsidRPr="00F46640" w:rsidRDefault="00F916B7" w:rsidP="00F46640">
      <w:pPr>
        <w:pStyle w:val="a3"/>
        <w:spacing w:line="480" w:lineRule="exact"/>
        <w:ind w:left="1418" w:right="2" w:hanging="591"/>
        <w:jc w:val="both"/>
        <w:rPr>
          <w:rFonts w:ascii="標楷體" w:eastAsia="標楷體" w:hAnsi="標楷體"/>
          <w:color w:val="FF0000"/>
          <w:sz w:val="28"/>
          <w:szCs w:val="28"/>
        </w:rPr>
      </w:pPr>
      <w:r w:rsidRPr="00F46640">
        <w:rPr>
          <w:rFonts w:ascii="標楷體" w:eastAsia="標楷體" w:hAnsi="標楷體" w:hint="eastAsia"/>
          <w:color w:val="FF0000"/>
          <w:sz w:val="28"/>
          <w:szCs w:val="28"/>
        </w:rPr>
        <w:t>(二)</w:t>
      </w:r>
      <w:r w:rsidR="00380D7C" w:rsidRPr="00F46640">
        <w:rPr>
          <w:rFonts w:ascii="標楷體" w:eastAsia="標楷體" w:hAnsi="標楷體"/>
          <w:color w:val="FF0000"/>
          <w:sz w:val="28"/>
          <w:szCs w:val="28"/>
        </w:rPr>
        <w:t>競賽規則：</w:t>
      </w:r>
    </w:p>
    <w:p w14:paraId="6D7241E3" w14:textId="77777777" w:rsidR="00F916B7" w:rsidRPr="00E11DE6" w:rsidRDefault="00F916B7" w:rsidP="00F46640">
      <w:pPr>
        <w:pStyle w:val="Web"/>
        <w:spacing w:before="0" w:beforeAutospacing="0" w:after="0" w:afterAutospacing="0" w:line="480" w:lineRule="exact"/>
        <w:ind w:leftChars="580" w:left="1559" w:hangingChars="101" w:hanging="283"/>
        <w:rPr>
          <w:rFonts w:ascii="標楷體" w:eastAsia="標楷體" w:hAnsi="標楷體"/>
          <w:color w:val="FF0000"/>
          <w:sz w:val="28"/>
          <w:szCs w:val="28"/>
        </w:rPr>
      </w:pPr>
      <w:r w:rsidRPr="00E11DE6">
        <w:rPr>
          <w:rFonts w:ascii="標楷體" w:eastAsia="標楷體" w:hAnsi="標楷體" w:hint="eastAsia"/>
          <w:bCs/>
          <w:color w:val="FF0000"/>
          <w:sz w:val="28"/>
          <w:szCs w:val="28"/>
        </w:rPr>
        <w:t>1.</w:t>
      </w:r>
      <w:r w:rsidR="00380D7C" w:rsidRPr="00E11DE6">
        <w:rPr>
          <w:rFonts w:ascii="標楷體" w:eastAsia="標楷體" w:hAnsi="標楷體"/>
          <w:bCs/>
          <w:color w:val="FF0000"/>
          <w:sz w:val="28"/>
          <w:szCs w:val="28"/>
        </w:rPr>
        <w:t>競賽時間：</w:t>
      </w:r>
      <w:r w:rsidR="00380D7C" w:rsidRPr="00380D7C">
        <w:rPr>
          <w:rFonts w:ascii="標楷體" w:eastAsia="標楷體" w:hAnsi="標楷體"/>
          <w:color w:val="FF0000"/>
          <w:sz w:val="28"/>
          <w:szCs w:val="28"/>
        </w:rPr>
        <w:t xml:space="preserve"> 2小時</w:t>
      </w:r>
    </w:p>
    <w:p w14:paraId="146178BB" w14:textId="77777777" w:rsidR="00F916B7" w:rsidRPr="00F42393" w:rsidRDefault="00F916B7" w:rsidP="00F46640">
      <w:pPr>
        <w:pStyle w:val="a3"/>
        <w:spacing w:line="480" w:lineRule="exact"/>
        <w:ind w:leftChars="580" w:left="1557" w:right="2" w:hangingChars="101" w:hanging="281"/>
        <w:jc w:val="both"/>
        <w:rPr>
          <w:rFonts w:ascii="標楷體" w:eastAsia="標楷體" w:hAnsi="標楷體"/>
          <w:color w:val="FF0000"/>
          <w:spacing w:val="-2"/>
          <w:sz w:val="28"/>
          <w:szCs w:val="28"/>
        </w:rPr>
      </w:pPr>
      <w:r w:rsidRPr="00F42393">
        <w:rPr>
          <w:rFonts w:ascii="標楷體" w:eastAsia="標楷體" w:hAnsi="標楷體" w:hint="eastAsia"/>
          <w:color w:val="FF0000"/>
          <w:spacing w:val="-2"/>
          <w:sz w:val="28"/>
          <w:szCs w:val="28"/>
        </w:rPr>
        <w:t>2.</w:t>
      </w:r>
      <w:r w:rsidR="00380D7C" w:rsidRPr="00F42393">
        <w:rPr>
          <w:rFonts w:ascii="標楷體" w:eastAsia="標楷體" w:hAnsi="標楷體"/>
          <w:color w:val="FF0000"/>
          <w:spacing w:val="-2"/>
          <w:sz w:val="28"/>
          <w:szCs w:val="28"/>
        </w:rPr>
        <w:t>本次競賽為個人競賽，每位選手須於競賽現場使用競賽專用帳號登入PAIA平台參賽。</w:t>
      </w:r>
    </w:p>
    <w:p w14:paraId="014D7D8A" w14:textId="77777777" w:rsidR="00F916B7" w:rsidRPr="00F42393" w:rsidRDefault="00F916B7" w:rsidP="00F46640">
      <w:pPr>
        <w:pStyle w:val="a3"/>
        <w:spacing w:line="480" w:lineRule="exact"/>
        <w:ind w:leftChars="580" w:left="1557" w:right="2" w:hangingChars="101" w:hanging="281"/>
        <w:jc w:val="both"/>
        <w:rPr>
          <w:rFonts w:ascii="標楷體" w:eastAsia="標楷體" w:hAnsi="標楷體"/>
          <w:color w:val="FF0000"/>
          <w:spacing w:val="-2"/>
          <w:sz w:val="28"/>
          <w:szCs w:val="28"/>
        </w:rPr>
      </w:pPr>
      <w:r w:rsidRPr="00F42393">
        <w:rPr>
          <w:rFonts w:ascii="標楷體" w:eastAsia="標楷體" w:hAnsi="標楷體" w:hint="eastAsia"/>
          <w:color w:val="FF0000"/>
          <w:spacing w:val="-2"/>
          <w:sz w:val="28"/>
          <w:szCs w:val="28"/>
        </w:rPr>
        <w:t>3.</w:t>
      </w:r>
      <w:r w:rsidR="00380D7C" w:rsidRPr="00F42393">
        <w:rPr>
          <w:rFonts w:ascii="標楷體" w:eastAsia="標楷體" w:hAnsi="標楷體"/>
          <w:color w:val="FF0000"/>
          <w:spacing w:val="-2"/>
          <w:sz w:val="28"/>
          <w:szCs w:val="28"/>
        </w:rPr>
        <w:t>競賽專用帳號將於現場發放，每位使用者使用一組帳號密碼，且僅能使用此帳號密碼登入進行競賽。</w:t>
      </w:r>
    </w:p>
    <w:p w14:paraId="20595D0E" w14:textId="77777777" w:rsidR="00F916B7" w:rsidRPr="00F42393" w:rsidRDefault="00F916B7" w:rsidP="00F46640">
      <w:pPr>
        <w:pStyle w:val="a3"/>
        <w:spacing w:line="480" w:lineRule="exact"/>
        <w:ind w:leftChars="580" w:left="1557" w:right="2" w:hangingChars="101" w:hanging="281"/>
        <w:jc w:val="both"/>
        <w:rPr>
          <w:rFonts w:ascii="標楷體" w:eastAsia="標楷體" w:hAnsi="標楷體"/>
          <w:color w:val="FF0000"/>
          <w:spacing w:val="-2"/>
          <w:sz w:val="28"/>
          <w:szCs w:val="28"/>
        </w:rPr>
      </w:pPr>
      <w:r w:rsidRPr="00F42393">
        <w:rPr>
          <w:rFonts w:ascii="標楷體" w:eastAsia="標楷體" w:hAnsi="標楷體" w:hint="eastAsia"/>
          <w:color w:val="FF0000"/>
          <w:spacing w:val="-2"/>
          <w:sz w:val="28"/>
          <w:szCs w:val="28"/>
        </w:rPr>
        <w:t>4.</w:t>
      </w:r>
      <w:r w:rsidR="00380D7C" w:rsidRPr="00F42393">
        <w:rPr>
          <w:rFonts w:ascii="標楷體" w:eastAsia="標楷體" w:hAnsi="標楷體"/>
          <w:color w:val="FF0000"/>
          <w:spacing w:val="-2"/>
          <w:sz w:val="28"/>
          <w:szCs w:val="28"/>
        </w:rPr>
        <w:t>選手須在競賽結束前訓練好模型，並上傳AI模型至平台，逾期則失去競賽資格。</w:t>
      </w:r>
    </w:p>
    <w:p w14:paraId="5AD19AD0" w14:textId="77777777" w:rsidR="00F916B7" w:rsidRPr="00F42393" w:rsidRDefault="00F916B7" w:rsidP="00F46640">
      <w:pPr>
        <w:pStyle w:val="a3"/>
        <w:spacing w:line="480" w:lineRule="exact"/>
        <w:ind w:leftChars="580" w:left="1557" w:right="2" w:hangingChars="101" w:hanging="281"/>
        <w:jc w:val="both"/>
        <w:rPr>
          <w:rFonts w:ascii="標楷體" w:eastAsia="標楷體" w:hAnsi="標楷體"/>
          <w:color w:val="FF0000"/>
          <w:spacing w:val="-2"/>
          <w:sz w:val="28"/>
          <w:szCs w:val="28"/>
        </w:rPr>
      </w:pPr>
      <w:r w:rsidRPr="00F42393">
        <w:rPr>
          <w:rFonts w:ascii="標楷體" w:eastAsia="標楷體" w:hAnsi="標楷體" w:hint="eastAsia"/>
          <w:color w:val="FF0000"/>
          <w:spacing w:val="-2"/>
          <w:sz w:val="28"/>
          <w:szCs w:val="28"/>
        </w:rPr>
        <w:lastRenderedPageBreak/>
        <w:t>5.</w:t>
      </w:r>
      <w:r w:rsidR="00380D7C" w:rsidRPr="00F42393">
        <w:rPr>
          <w:rFonts w:ascii="標楷體" w:eastAsia="標楷體" w:hAnsi="標楷體"/>
          <w:color w:val="FF0000"/>
          <w:spacing w:val="-2"/>
          <w:sz w:val="28"/>
          <w:szCs w:val="28"/>
        </w:rPr>
        <w:t>須直接或間接使用AI模型來控制遊戲物件，不得僅使用if else等邏輯判斷方式來控制遊戲物件。</w:t>
      </w:r>
    </w:p>
    <w:p w14:paraId="4DB61356" w14:textId="77777777" w:rsidR="00F916B7" w:rsidRPr="00F42393" w:rsidRDefault="00F916B7" w:rsidP="00F46640">
      <w:pPr>
        <w:pStyle w:val="a3"/>
        <w:spacing w:line="480" w:lineRule="exact"/>
        <w:ind w:leftChars="580" w:left="1557" w:right="2" w:hangingChars="101" w:hanging="281"/>
        <w:jc w:val="both"/>
        <w:rPr>
          <w:rFonts w:ascii="標楷體" w:eastAsia="標楷體" w:hAnsi="標楷體"/>
          <w:color w:val="FF0000"/>
          <w:spacing w:val="-2"/>
          <w:sz w:val="28"/>
          <w:szCs w:val="28"/>
        </w:rPr>
      </w:pPr>
      <w:r w:rsidRPr="00F42393">
        <w:rPr>
          <w:rFonts w:ascii="標楷體" w:eastAsia="標楷體" w:hAnsi="標楷體" w:hint="eastAsia"/>
          <w:color w:val="FF0000"/>
          <w:spacing w:val="-2"/>
          <w:sz w:val="28"/>
          <w:szCs w:val="28"/>
        </w:rPr>
        <w:t>6.</w:t>
      </w:r>
      <w:r w:rsidR="00380D7C" w:rsidRPr="00F42393">
        <w:rPr>
          <w:rFonts w:ascii="標楷體" w:eastAsia="標楷體" w:hAnsi="標楷體"/>
          <w:color w:val="FF0000"/>
          <w:spacing w:val="-2"/>
          <w:sz w:val="28"/>
          <w:szCs w:val="28"/>
        </w:rPr>
        <w:t>上傳的AI模型僅能使用平台所提供之套件版本來執行，若使用其他套件導致程式執行錯誤，將取消參賽資格。</w:t>
      </w:r>
    </w:p>
    <w:p w14:paraId="737DD7D3" w14:textId="77777777" w:rsidR="00F916B7" w:rsidRPr="00F42393" w:rsidRDefault="00F916B7" w:rsidP="00F46640">
      <w:pPr>
        <w:pStyle w:val="a3"/>
        <w:spacing w:line="480" w:lineRule="exact"/>
        <w:ind w:leftChars="580" w:left="1557" w:right="2" w:hangingChars="101" w:hanging="281"/>
        <w:jc w:val="both"/>
        <w:rPr>
          <w:rFonts w:ascii="標楷體" w:eastAsia="標楷體" w:hAnsi="標楷體"/>
          <w:color w:val="FF0000"/>
          <w:spacing w:val="-2"/>
          <w:sz w:val="28"/>
          <w:szCs w:val="28"/>
        </w:rPr>
      </w:pPr>
      <w:r w:rsidRPr="00F42393">
        <w:rPr>
          <w:rFonts w:ascii="標楷體" w:eastAsia="標楷體" w:hAnsi="標楷體" w:hint="eastAsia"/>
          <w:color w:val="FF0000"/>
          <w:spacing w:val="-2"/>
          <w:sz w:val="28"/>
          <w:szCs w:val="28"/>
        </w:rPr>
        <w:t>7.</w:t>
      </w:r>
      <w:r w:rsidR="00380D7C" w:rsidRPr="00F42393">
        <w:rPr>
          <w:rFonts w:ascii="標楷體" w:eastAsia="標楷體" w:hAnsi="標楷體"/>
          <w:color w:val="FF0000"/>
          <w:spacing w:val="-2"/>
          <w:sz w:val="28"/>
          <w:szCs w:val="28"/>
        </w:rPr>
        <w:t>AI檔名統一為ml_play.py，模型檔案數量不限，但檔案大小限制為200MB。</w:t>
      </w:r>
    </w:p>
    <w:p w14:paraId="32783DCC" w14:textId="3C7E8E09" w:rsidR="00380D7C" w:rsidRPr="00F42393" w:rsidRDefault="00F916B7" w:rsidP="00F46640">
      <w:pPr>
        <w:pStyle w:val="a3"/>
        <w:spacing w:line="480" w:lineRule="exact"/>
        <w:ind w:leftChars="580" w:left="1557" w:right="2" w:hangingChars="101" w:hanging="281"/>
        <w:jc w:val="both"/>
        <w:rPr>
          <w:rFonts w:ascii="標楷體" w:eastAsia="標楷體" w:hAnsi="標楷體"/>
          <w:color w:val="FF0000"/>
          <w:spacing w:val="-2"/>
          <w:sz w:val="28"/>
          <w:szCs w:val="28"/>
        </w:rPr>
      </w:pPr>
      <w:r w:rsidRPr="00F42393">
        <w:rPr>
          <w:rFonts w:ascii="標楷體" w:eastAsia="標楷體" w:hAnsi="標楷體" w:hint="eastAsia"/>
          <w:color w:val="FF0000"/>
          <w:spacing w:val="-2"/>
          <w:sz w:val="28"/>
          <w:szCs w:val="28"/>
        </w:rPr>
        <w:t>8.</w:t>
      </w:r>
      <w:r w:rsidR="00380D7C" w:rsidRPr="00F42393">
        <w:rPr>
          <w:rFonts w:ascii="標楷體" w:eastAsia="標楷體" w:hAnsi="標楷體"/>
          <w:color w:val="FF0000"/>
          <w:spacing w:val="-2"/>
          <w:sz w:val="28"/>
          <w:szCs w:val="28"/>
        </w:rPr>
        <w:t>裁判將根據上述條件審核選手的程式，不合格者將取消參賽資格。</w:t>
      </w:r>
    </w:p>
    <w:p w14:paraId="5E1BB374" w14:textId="77777777" w:rsidR="007866CF" w:rsidRPr="00380D7C" w:rsidRDefault="007866CF" w:rsidP="00F46640">
      <w:pPr>
        <w:pStyle w:val="Web"/>
        <w:spacing w:before="0" w:beforeAutospacing="0" w:after="0" w:afterAutospacing="0" w:line="480" w:lineRule="exact"/>
        <w:ind w:leftChars="326" w:left="717"/>
        <w:rPr>
          <w:rFonts w:ascii="標楷體" w:eastAsia="標楷體" w:hAnsi="標楷體"/>
          <w:color w:val="FF0000"/>
          <w:sz w:val="28"/>
          <w:szCs w:val="28"/>
        </w:rPr>
      </w:pPr>
    </w:p>
    <w:p w14:paraId="1C95BF22" w14:textId="2E8AC3D3" w:rsidR="000F70F6" w:rsidRPr="009E56A7" w:rsidRDefault="00DD20C1" w:rsidP="009E56A7">
      <w:pPr>
        <w:pStyle w:val="a3"/>
        <w:spacing w:line="480" w:lineRule="exact"/>
        <w:ind w:left="602" w:right="2" w:hanging="483"/>
        <w:jc w:val="both"/>
        <w:rPr>
          <w:rFonts w:ascii="標楷體" w:eastAsia="標楷體" w:hAnsi="標楷體"/>
          <w:spacing w:val="-2"/>
          <w:sz w:val="28"/>
          <w:szCs w:val="28"/>
        </w:rPr>
      </w:pPr>
      <w:r w:rsidRPr="00994A7B">
        <w:rPr>
          <w:rFonts w:ascii="標楷體" w:eastAsia="標楷體" w:hAnsi="標楷體"/>
          <w:spacing w:val="-2"/>
          <w:sz w:val="28"/>
          <w:szCs w:val="28"/>
        </w:rPr>
        <w:t>陸、報名方式</w:t>
      </w:r>
    </w:p>
    <w:p w14:paraId="3A386C60" w14:textId="1E4D5FEE" w:rsidR="00307D02" w:rsidRPr="009E56A7" w:rsidRDefault="00307D02" w:rsidP="009E56A7">
      <w:pPr>
        <w:pStyle w:val="a3"/>
        <w:spacing w:line="480" w:lineRule="exact"/>
        <w:ind w:leftChars="194" w:left="993" w:right="2" w:hangingChars="203" w:hanging="566"/>
        <w:jc w:val="both"/>
        <w:rPr>
          <w:rFonts w:ascii="標楷體" w:eastAsia="標楷體" w:hAnsi="標楷體"/>
          <w:color w:val="FF0000"/>
          <w:spacing w:val="-1"/>
          <w:sz w:val="28"/>
          <w:szCs w:val="28"/>
        </w:rPr>
      </w:pPr>
      <w:r w:rsidRPr="009E56A7">
        <w:rPr>
          <w:rFonts w:ascii="標楷體" w:eastAsia="標楷體" w:hAnsi="標楷體" w:hint="eastAsia"/>
          <w:color w:val="FF0000"/>
          <w:spacing w:val="-1"/>
          <w:sz w:val="28"/>
          <w:szCs w:val="28"/>
        </w:rPr>
        <w:t>一、報名繳件期間：113年11月04日(</w:t>
      </w:r>
      <w:r w:rsidR="00F46640" w:rsidRPr="009E56A7">
        <w:rPr>
          <w:rFonts w:ascii="標楷體" w:eastAsia="標楷體" w:hAnsi="標楷體" w:hint="eastAsia"/>
          <w:color w:val="FF0000"/>
          <w:spacing w:val="-1"/>
          <w:sz w:val="28"/>
          <w:szCs w:val="28"/>
        </w:rPr>
        <w:t>星期</w:t>
      </w:r>
      <w:r w:rsidRPr="009E56A7">
        <w:rPr>
          <w:rFonts w:ascii="標楷體" w:eastAsia="標楷體" w:hAnsi="標楷體" w:hint="eastAsia"/>
          <w:color w:val="FF0000"/>
          <w:spacing w:val="-1"/>
          <w:sz w:val="28"/>
          <w:szCs w:val="28"/>
        </w:rPr>
        <w:t>一)至113年11月29日（</w:t>
      </w:r>
      <w:r w:rsidR="00F46640" w:rsidRPr="009E56A7">
        <w:rPr>
          <w:rFonts w:ascii="標楷體" w:eastAsia="標楷體" w:hAnsi="標楷體" w:hint="eastAsia"/>
          <w:color w:val="FF0000"/>
          <w:spacing w:val="-1"/>
          <w:sz w:val="28"/>
          <w:szCs w:val="28"/>
        </w:rPr>
        <w:t>星期</w:t>
      </w:r>
      <w:r w:rsidRPr="009E56A7">
        <w:rPr>
          <w:rFonts w:ascii="標楷體" w:eastAsia="標楷體" w:hAnsi="標楷體" w:hint="eastAsia"/>
          <w:color w:val="FF0000"/>
          <w:spacing w:val="-1"/>
          <w:sz w:val="28"/>
          <w:szCs w:val="28"/>
        </w:rPr>
        <w:t>五）下午5時截止。</w:t>
      </w:r>
    </w:p>
    <w:p w14:paraId="21A27C63" w14:textId="3FAF4E2E" w:rsidR="00307D02" w:rsidRPr="009E56A7" w:rsidRDefault="00307D02" w:rsidP="008672E6">
      <w:pPr>
        <w:pStyle w:val="a3"/>
        <w:spacing w:line="480" w:lineRule="exact"/>
        <w:ind w:leftChars="194" w:left="993" w:right="2" w:hangingChars="203" w:hanging="566"/>
        <w:rPr>
          <w:rFonts w:ascii="標楷體" w:eastAsia="標楷體" w:hAnsi="標楷體"/>
          <w:color w:val="FF0000"/>
          <w:spacing w:val="-1"/>
          <w:sz w:val="28"/>
          <w:szCs w:val="28"/>
        </w:rPr>
      </w:pPr>
      <w:r w:rsidRPr="009E56A7">
        <w:rPr>
          <w:rFonts w:ascii="標楷體" w:eastAsia="標楷體" w:hAnsi="標楷體" w:hint="eastAsia"/>
          <w:color w:val="FF0000"/>
          <w:spacing w:val="-1"/>
          <w:sz w:val="28"/>
          <w:szCs w:val="28"/>
        </w:rPr>
        <w:t>二、報名辦法：本次競賽一律採線上報名，請至花蓮競賽平台完成線上報名，</w:t>
      </w:r>
      <w:r w:rsidR="008672E6">
        <w:rPr>
          <w:rFonts w:ascii="標楷體" w:eastAsia="標楷體" w:hAnsi="標楷體" w:hint="eastAsia"/>
          <w:color w:val="FF0000"/>
          <w:spacing w:val="-1"/>
          <w:sz w:val="28"/>
          <w:szCs w:val="28"/>
        </w:rPr>
        <w:t>報名網址:</w:t>
      </w:r>
      <w:r w:rsidR="008672E6" w:rsidRPr="008672E6">
        <w:t xml:space="preserve"> </w:t>
      </w:r>
      <w:r w:rsidR="008672E6" w:rsidRPr="008672E6">
        <w:rPr>
          <w:rFonts w:ascii="標楷體" w:eastAsia="標楷體" w:hAnsi="標楷體"/>
          <w:color w:val="FF0000"/>
          <w:spacing w:val="-1"/>
          <w:sz w:val="28"/>
          <w:szCs w:val="28"/>
        </w:rPr>
        <w:t>https://cptt.hlc.edu.tw/Web/hlc_pacific/Main/Module/Home/Index.php</w:t>
      </w:r>
      <w:r w:rsidRPr="009E56A7">
        <w:rPr>
          <w:rFonts w:ascii="標楷體" w:eastAsia="標楷體" w:hAnsi="標楷體" w:hint="eastAsia"/>
          <w:color w:val="FF0000"/>
          <w:spacing w:val="-1"/>
          <w:sz w:val="28"/>
          <w:szCs w:val="28"/>
        </w:rPr>
        <w:t>，報名截止即關閉報名系統。</w:t>
      </w:r>
    </w:p>
    <w:p w14:paraId="07BB6086" w14:textId="0EFB4EC1" w:rsidR="00307D02" w:rsidRPr="009E56A7" w:rsidRDefault="00307D02" w:rsidP="009E56A7">
      <w:pPr>
        <w:pStyle w:val="a3"/>
        <w:spacing w:line="480" w:lineRule="exact"/>
        <w:ind w:leftChars="194" w:left="993" w:right="2" w:hangingChars="203" w:hanging="566"/>
        <w:jc w:val="both"/>
        <w:rPr>
          <w:rFonts w:ascii="標楷體" w:eastAsia="標楷體" w:hAnsi="標楷體"/>
          <w:color w:val="FF0000"/>
          <w:spacing w:val="-1"/>
          <w:sz w:val="28"/>
          <w:szCs w:val="28"/>
        </w:rPr>
      </w:pPr>
      <w:r w:rsidRPr="009E56A7">
        <w:rPr>
          <w:rFonts w:ascii="標楷體" w:eastAsia="標楷體" w:hAnsi="標楷體" w:hint="eastAsia"/>
          <w:color w:val="FF0000"/>
          <w:spacing w:val="-1"/>
          <w:sz w:val="28"/>
          <w:szCs w:val="28"/>
        </w:rPr>
        <w:t>三、繳交文件：</w:t>
      </w:r>
      <w:r w:rsidR="00647B15" w:rsidRPr="009E56A7">
        <w:rPr>
          <w:rFonts w:ascii="標楷體" w:eastAsia="標楷體" w:hAnsi="標楷體" w:hint="eastAsia"/>
          <w:color w:val="00B050"/>
          <w:spacing w:val="-1"/>
          <w:sz w:val="28"/>
          <w:szCs w:val="28"/>
        </w:rPr>
        <w:t>(魷來魷去競賽無需繳交以下文件)</w:t>
      </w:r>
    </w:p>
    <w:p w14:paraId="7087B433" w14:textId="1F6F5050" w:rsidR="00307D02" w:rsidRPr="009E56A7" w:rsidRDefault="009E56A7" w:rsidP="009E56A7">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t>(</w:t>
      </w:r>
      <w:r w:rsidRPr="00015AB1">
        <w:rPr>
          <w:rFonts w:ascii="標楷體" w:eastAsia="標楷體" w:hAnsi="標楷體"/>
          <w:color w:val="FF0000"/>
          <w:sz w:val="28"/>
          <w:szCs w:val="28"/>
        </w:rPr>
        <w:t>一</w:t>
      </w:r>
      <w:r w:rsidRPr="00015AB1">
        <w:rPr>
          <w:rFonts w:ascii="標楷體" w:eastAsia="標楷體" w:hAnsi="標楷體" w:hint="eastAsia"/>
          <w:color w:val="FF0000"/>
          <w:sz w:val="28"/>
          <w:szCs w:val="28"/>
        </w:rPr>
        <w:t>)</w:t>
      </w:r>
      <w:r w:rsidR="00307D02" w:rsidRPr="009E56A7">
        <w:rPr>
          <w:rFonts w:ascii="標楷體" w:eastAsia="標楷體" w:hAnsi="標楷體" w:hint="eastAsia"/>
          <w:color w:val="FF0000"/>
          <w:sz w:val="28"/>
          <w:szCs w:val="28"/>
        </w:rPr>
        <w:t>檔名請註明：「參賽報名表.pdf」、「創用CC授權同意書.pdf」、「作品說明書.pdf」。</w:t>
      </w:r>
    </w:p>
    <w:p w14:paraId="2118E943" w14:textId="0DA21995" w:rsidR="00307D02" w:rsidRPr="009E56A7" w:rsidRDefault="009E56A7" w:rsidP="009E56A7">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t>(</w:t>
      </w:r>
      <w:r>
        <w:rPr>
          <w:rFonts w:ascii="標楷體" w:eastAsia="標楷體" w:hAnsi="標楷體"/>
          <w:color w:val="FF0000"/>
          <w:sz w:val="28"/>
          <w:szCs w:val="28"/>
        </w:rPr>
        <w:t>二</w:t>
      </w:r>
      <w:r w:rsidRPr="00015AB1">
        <w:rPr>
          <w:rFonts w:ascii="標楷體" w:eastAsia="標楷體" w:hAnsi="標楷體" w:hint="eastAsia"/>
          <w:color w:val="FF0000"/>
          <w:sz w:val="28"/>
          <w:szCs w:val="28"/>
        </w:rPr>
        <w:t>)</w:t>
      </w:r>
      <w:r w:rsidR="00307D02" w:rsidRPr="009E56A7">
        <w:rPr>
          <w:rFonts w:ascii="標楷體" w:eastAsia="標楷體" w:hAnsi="標楷體" w:hint="eastAsia"/>
          <w:color w:val="FF0000"/>
          <w:sz w:val="28"/>
          <w:szCs w:val="28"/>
        </w:rPr>
        <w:t>至競賽官網登入後先行並填寫報名資料。點選「產出表格」，確認資料無誤，列印文件，該紙本報名資訊需由隊長的學校核章，高中大專組由隊長簽名或蓋章並加蓋學校系辦或科辦圓戳章，社會組由隊長簽名或蓋章，完成核章，掃描成PDF檔。至競賽官網下方點選「參賽人員登入」的選單進入。上傳該隊伍的核章報名表(PDF檔)、創用CC授權同意書.pdf、作品說明書.pdf。</w:t>
      </w:r>
    </w:p>
    <w:p w14:paraId="53B975FF" w14:textId="1E13B60B" w:rsidR="00307D02" w:rsidRPr="009E56A7" w:rsidRDefault="009E56A7" w:rsidP="009E56A7">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t>(</w:t>
      </w:r>
      <w:r>
        <w:rPr>
          <w:rFonts w:ascii="標楷體" w:eastAsia="標楷體" w:hAnsi="標楷體"/>
          <w:color w:val="FF0000"/>
          <w:sz w:val="28"/>
          <w:szCs w:val="28"/>
        </w:rPr>
        <w:t>三</w:t>
      </w:r>
      <w:r w:rsidRPr="00015AB1">
        <w:rPr>
          <w:rFonts w:ascii="標楷體" w:eastAsia="標楷體" w:hAnsi="標楷體" w:hint="eastAsia"/>
          <w:color w:val="FF0000"/>
          <w:sz w:val="28"/>
          <w:szCs w:val="28"/>
        </w:rPr>
        <w:t>)</w:t>
      </w:r>
      <w:r w:rsidR="00307D02" w:rsidRPr="009E56A7">
        <w:rPr>
          <w:rFonts w:ascii="標楷體" w:eastAsia="標楷體" w:hAnsi="標楷體" w:hint="eastAsia"/>
          <w:color w:val="FF0000"/>
          <w:sz w:val="28"/>
          <w:szCs w:val="28"/>
        </w:rPr>
        <w:t>比賽報名截止前請務必上傳作品說明書，可先繳交報名表，CC授權書。不用同時繳交，於繳交期限內團隊可無限次修改上傳文件，主辦單位將依最終版進行評分。</w:t>
      </w:r>
    </w:p>
    <w:p w14:paraId="2B136AE0" w14:textId="17FF58FC" w:rsidR="00771CEA" w:rsidRPr="009E56A7" w:rsidRDefault="009E56A7" w:rsidP="009E56A7">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lastRenderedPageBreak/>
        <w:t>(</w:t>
      </w:r>
      <w:r>
        <w:rPr>
          <w:rFonts w:ascii="標楷體" w:eastAsia="標楷體" w:hAnsi="標楷體"/>
          <w:color w:val="FF0000"/>
          <w:sz w:val="28"/>
          <w:szCs w:val="28"/>
        </w:rPr>
        <w:t>四</w:t>
      </w:r>
      <w:r w:rsidRPr="00015AB1">
        <w:rPr>
          <w:rFonts w:ascii="標楷體" w:eastAsia="標楷體" w:hAnsi="標楷體" w:hint="eastAsia"/>
          <w:color w:val="FF0000"/>
          <w:sz w:val="28"/>
          <w:szCs w:val="28"/>
        </w:rPr>
        <w:t>)</w:t>
      </w:r>
      <w:r w:rsidR="00307D02" w:rsidRPr="009E56A7">
        <w:rPr>
          <w:rFonts w:ascii="標楷體" w:eastAsia="標楷體" w:hAnsi="標楷體" w:hint="eastAsia"/>
          <w:color w:val="FF0000"/>
          <w:sz w:val="28"/>
          <w:szCs w:val="28"/>
        </w:rPr>
        <w:t>網站作品上傳截止前請再行確認。</w:t>
      </w:r>
    </w:p>
    <w:p w14:paraId="08F904C2" w14:textId="77777777" w:rsidR="00345603" w:rsidRDefault="00345603" w:rsidP="00F46640">
      <w:pPr>
        <w:pStyle w:val="a3"/>
        <w:spacing w:line="480" w:lineRule="exact"/>
        <w:ind w:left="544" w:right="2" w:hanging="425"/>
        <w:jc w:val="both"/>
        <w:rPr>
          <w:rFonts w:ascii="標楷體" w:eastAsia="標楷體" w:hAnsi="標楷體"/>
          <w:color w:val="FF0000"/>
          <w:spacing w:val="-2"/>
          <w:sz w:val="28"/>
          <w:szCs w:val="28"/>
        </w:rPr>
      </w:pPr>
    </w:p>
    <w:p w14:paraId="0447C23C" w14:textId="1965EB21" w:rsidR="00865E40" w:rsidRPr="00015AB1" w:rsidRDefault="00DD20C1" w:rsidP="00F46640">
      <w:pPr>
        <w:pStyle w:val="a3"/>
        <w:spacing w:line="480" w:lineRule="exact"/>
        <w:ind w:left="544" w:right="2" w:hanging="425"/>
        <w:jc w:val="both"/>
        <w:rPr>
          <w:rFonts w:ascii="標楷體" w:eastAsia="標楷體" w:hAnsi="標楷體"/>
          <w:color w:val="FF0000"/>
          <w:spacing w:val="80"/>
          <w:sz w:val="28"/>
          <w:szCs w:val="28"/>
        </w:rPr>
      </w:pPr>
      <w:r w:rsidRPr="00015AB1">
        <w:rPr>
          <w:rFonts w:ascii="標楷體" w:eastAsia="標楷體" w:hAnsi="標楷體"/>
          <w:color w:val="FF0000"/>
          <w:spacing w:val="-2"/>
          <w:sz w:val="28"/>
          <w:szCs w:val="28"/>
        </w:rPr>
        <w:t>柒、評審及獎勵：</w:t>
      </w:r>
    </w:p>
    <w:p w14:paraId="4943B6FD" w14:textId="75FA1745" w:rsidR="00A77910" w:rsidRPr="009E56A7" w:rsidRDefault="00DD20C1" w:rsidP="009E56A7">
      <w:pPr>
        <w:pStyle w:val="a3"/>
        <w:spacing w:line="480" w:lineRule="exact"/>
        <w:ind w:leftChars="194" w:left="993" w:right="2" w:hangingChars="203" w:hanging="566"/>
        <w:jc w:val="both"/>
        <w:rPr>
          <w:rFonts w:ascii="標楷體" w:eastAsia="標楷體" w:hAnsi="標楷體"/>
          <w:color w:val="FF0000"/>
          <w:spacing w:val="-1"/>
          <w:sz w:val="28"/>
          <w:szCs w:val="28"/>
        </w:rPr>
      </w:pPr>
      <w:r w:rsidRPr="009E56A7">
        <w:rPr>
          <w:rFonts w:ascii="標楷體" w:eastAsia="標楷體" w:hAnsi="標楷體"/>
          <w:color w:val="FF0000"/>
          <w:spacing w:val="-1"/>
          <w:sz w:val="28"/>
          <w:szCs w:val="28"/>
        </w:rPr>
        <w:t>一、評審方式：</w:t>
      </w:r>
    </w:p>
    <w:p w14:paraId="2EF708E9" w14:textId="0512D0E6" w:rsidR="00865E40" w:rsidRPr="00015AB1" w:rsidRDefault="00DD20C1" w:rsidP="00F46640">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t>(</w:t>
      </w:r>
      <w:r w:rsidRPr="00015AB1">
        <w:rPr>
          <w:rFonts w:ascii="標楷體" w:eastAsia="標楷體" w:hAnsi="標楷體"/>
          <w:color w:val="FF0000"/>
          <w:sz w:val="28"/>
          <w:szCs w:val="28"/>
        </w:rPr>
        <w:t>一</w:t>
      </w:r>
      <w:r w:rsidRPr="00015AB1">
        <w:rPr>
          <w:rFonts w:ascii="標楷體" w:eastAsia="標楷體" w:hAnsi="標楷體" w:hint="eastAsia"/>
          <w:color w:val="FF0000"/>
          <w:sz w:val="28"/>
          <w:szCs w:val="28"/>
        </w:rPr>
        <w:t>)</w:t>
      </w:r>
      <w:r w:rsidR="00A77910" w:rsidRPr="00015AB1">
        <w:rPr>
          <w:rFonts w:ascii="標楷體" w:eastAsia="標楷體" w:hAnsi="標楷體" w:hint="eastAsia"/>
          <w:color w:val="FF0000"/>
          <w:sz w:val="28"/>
          <w:szCs w:val="28"/>
        </w:rPr>
        <w:t>除魷來魷去競賽由PAIA科技派員外其餘競賽</w:t>
      </w:r>
      <w:r w:rsidRPr="00F46640">
        <w:rPr>
          <w:rFonts w:ascii="標楷體" w:eastAsia="標楷體" w:hAnsi="標楷體"/>
          <w:color w:val="FF0000"/>
          <w:sz w:val="28"/>
          <w:szCs w:val="28"/>
        </w:rPr>
        <w:t>由相關專家組成評審團每組三人，分組評審。</w:t>
      </w:r>
    </w:p>
    <w:p w14:paraId="0A73E3CE" w14:textId="7C7FCD96" w:rsidR="00865E40" w:rsidRPr="00015AB1" w:rsidRDefault="00DD20C1" w:rsidP="00F46640">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t>(</w:t>
      </w:r>
      <w:r w:rsidRPr="00015AB1">
        <w:rPr>
          <w:rFonts w:ascii="標楷體" w:eastAsia="標楷體" w:hAnsi="標楷體"/>
          <w:color w:val="FF0000"/>
          <w:sz w:val="28"/>
          <w:szCs w:val="28"/>
        </w:rPr>
        <w:t>二</w:t>
      </w:r>
      <w:r w:rsidRPr="00015AB1">
        <w:rPr>
          <w:rFonts w:ascii="標楷體" w:eastAsia="標楷體" w:hAnsi="標楷體" w:hint="eastAsia"/>
          <w:color w:val="FF0000"/>
          <w:sz w:val="28"/>
          <w:szCs w:val="28"/>
        </w:rPr>
        <w:t>)</w:t>
      </w:r>
      <w:r w:rsidRPr="009E56A7">
        <w:rPr>
          <w:rFonts w:ascii="標楷體" w:eastAsia="標楷體" w:hAnsi="標楷體"/>
          <w:color w:val="00B050"/>
          <w:sz w:val="28"/>
          <w:szCs w:val="28"/>
          <w:u w:val="double"/>
        </w:rPr>
        <w:t>科技賦能組政府提案之題目另行公告，</w:t>
      </w:r>
      <w:r w:rsidRPr="00F46640">
        <w:rPr>
          <w:rFonts w:ascii="標楷體" w:eastAsia="標楷體" w:hAnsi="標楷體"/>
          <w:color w:val="FF0000"/>
          <w:sz w:val="28"/>
          <w:szCs w:val="28"/>
        </w:rPr>
        <w:t>各組競賽</w:t>
      </w:r>
      <w:r w:rsidRPr="00015AB1">
        <w:rPr>
          <w:rFonts w:ascii="標楷體" w:eastAsia="標楷體" w:hAnsi="標楷體"/>
          <w:color w:val="FF0000"/>
          <w:sz w:val="28"/>
          <w:szCs w:val="28"/>
        </w:rPr>
        <w:t>內容依參考標準評選，但最終結果仍由評審決議。</w:t>
      </w:r>
    </w:p>
    <w:p w14:paraId="556D2E0F" w14:textId="77777777" w:rsidR="0086311C" w:rsidRPr="00F46640" w:rsidRDefault="00DD20C1" w:rsidP="00F46640">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t>(</w:t>
      </w:r>
      <w:r w:rsidRPr="00015AB1">
        <w:rPr>
          <w:rFonts w:ascii="標楷體" w:eastAsia="標楷體" w:hAnsi="標楷體"/>
          <w:color w:val="FF0000"/>
          <w:sz w:val="28"/>
          <w:szCs w:val="28"/>
        </w:rPr>
        <w:t>三</w:t>
      </w:r>
      <w:r w:rsidRPr="00015AB1">
        <w:rPr>
          <w:rFonts w:ascii="標楷體" w:eastAsia="標楷體" w:hAnsi="標楷體" w:hint="eastAsia"/>
          <w:color w:val="FF0000"/>
          <w:sz w:val="28"/>
          <w:szCs w:val="28"/>
        </w:rPr>
        <w:t>)</w:t>
      </w:r>
      <w:r w:rsidRPr="00F46640">
        <w:rPr>
          <w:rFonts w:ascii="標楷體" w:eastAsia="標楷體" w:hAnsi="標楷體"/>
          <w:color w:val="FF0000"/>
          <w:sz w:val="28"/>
          <w:szCs w:val="28"/>
        </w:rPr>
        <w:t>評審方法：</w:t>
      </w:r>
    </w:p>
    <w:p w14:paraId="16340641" w14:textId="64DB729E" w:rsidR="000F70F6" w:rsidRPr="009E56A7" w:rsidRDefault="00A950AA" w:rsidP="009E56A7">
      <w:pPr>
        <w:adjustRightInd w:val="0"/>
        <w:spacing w:line="480" w:lineRule="exact"/>
        <w:ind w:leftChars="580" w:left="1556" w:hangingChars="100" w:hanging="280"/>
        <w:rPr>
          <w:rFonts w:ascii="標楷體" w:eastAsia="標楷體" w:hAnsi="標楷體" w:cs="DFKaiShu-SB-Estd-BF"/>
          <w:color w:val="FF0000"/>
          <w:sz w:val="28"/>
          <w:szCs w:val="28"/>
        </w:rPr>
      </w:pPr>
      <w:r w:rsidRPr="009E56A7">
        <w:rPr>
          <w:rFonts w:ascii="標楷體" w:eastAsia="標楷體" w:hAnsi="標楷體" w:cs="DFKaiShu-SB-Estd-BF"/>
          <w:color w:val="FF0000"/>
          <w:sz w:val="28"/>
          <w:szCs w:val="28"/>
        </w:rPr>
        <w:t>1</w:t>
      </w:r>
      <w:r w:rsidR="0086311C" w:rsidRPr="009E56A7">
        <w:rPr>
          <w:rFonts w:ascii="標楷體" w:eastAsia="標楷體" w:hAnsi="標楷體" w:cs="DFKaiShu-SB-Estd-BF" w:hint="eastAsia"/>
          <w:color w:val="FF0000"/>
          <w:sz w:val="28"/>
          <w:szCs w:val="28"/>
        </w:rPr>
        <w:t>.</w:t>
      </w:r>
      <w:r w:rsidRPr="009E56A7">
        <w:rPr>
          <w:rFonts w:ascii="標楷體" w:eastAsia="標楷體" w:hAnsi="標楷體" w:cs="DFKaiShu-SB-Estd-BF" w:hint="eastAsia"/>
          <w:color w:val="FF0000"/>
          <w:sz w:val="28"/>
          <w:szCs w:val="28"/>
        </w:rPr>
        <w:t>競賽主題類別</w:t>
      </w:r>
      <w:r w:rsidR="00015AB1" w:rsidRPr="009E56A7">
        <w:rPr>
          <w:rFonts w:ascii="標楷體" w:eastAsia="標楷體" w:hAnsi="標楷體" w:cs="DFKaiShu-SB-Estd-BF" w:hint="eastAsia"/>
          <w:color w:val="FF0000"/>
          <w:sz w:val="28"/>
          <w:szCs w:val="28"/>
        </w:rPr>
        <w:t>第</w:t>
      </w:r>
      <w:r w:rsidRPr="009E56A7">
        <w:rPr>
          <w:rFonts w:ascii="標楷體" w:eastAsia="標楷體" w:hAnsi="標楷體" w:cs="DFKaiShu-SB-Estd-BF" w:hint="eastAsia"/>
          <w:color w:val="FF0000"/>
          <w:sz w:val="28"/>
          <w:szCs w:val="28"/>
        </w:rPr>
        <w:t>一至五項:</w:t>
      </w:r>
      <w:r w:rsidR="00DD20C1" w:rsidRPr="009E56A7">
        <w:rPr>
          <w:rFonts w:ascii="標楷體" w:eastAsia="標楷體" w:hAnsi="標楷體" w:cs="DFKaiShu-SB-Estd-BF"/>
          <w:color w:val="FF0000"/>
          <w:sz w:val="28"/>
          <w:szCs w:val="28"/>
        </w:rPr>
        <w:t>評審評分後採序位法作業：每位評審依各組別參考標準評分後將作品排出順位後，每組三位評審將序位相加後最小數值即為最高序位，評審必須再行確認所有給獎名單、額度、及得獎範圍內順位，若有疑義需討論後決議，若意見相左無法協調，則以投票決定，最後結果三位評審共同簽名以示負責，並給予競賽整體建議或意見。</w:t>
      </w:r>
    </w:p>
    <w:p w14:paraId="54F5CA42" w14:textId="165B9A72" w:rsidR="00A950AA" w:rsidRPr="009E56A7" w:rsidRDefault="00A950AA" w:rsidP="009E56A7">
      <w:pPr>
        <w:adjustRightInd w:val="0"/>
        <w:spacing w:line="480" w:lineRule="exact"/>
        <w:ind w:leftChars="580" w:left="1556" w:hangingChars="100" w:hanging="280"/>
        <w:rPr>
          <w:rFonts w:ascii="標楷體" w:eastAsia="標楷體" w:hAnsi="標楷體" w:cs="DFKaiShu-SB-Estd-BF"/>
          <w:color w:val="FF0000"/>
          <w:sz w:val="28"/>
          <w:szCs w:val="28"/>
        </w:rPr>
      </w:pPr>
      <w:r w:rsidRPr="009E56A7">
        <w:rPr>
          <w:rFonts w:ascii="標楷體" w:eastAsia="標楷體" w:hAnsi="標楷體" w:cs="DFKaiShu-SB-Estd-BF"/>
          <w:color w:val="FF0000"/>
          <w:sz w:val="28"/>
          <w:szCs w:val="28"/>
        </w:rPr>
        <w:t>2.</w:t>
      </w:r>
      <w:r w:rsidR="00015AB1" w:rsidRPr="009E56A7">
        <w:rPr>
          <w:rFonts w:ascii="標楷體" w:eastAsia="標楷體" w:hAnsi="標楷體" w:cs="DFKaiShu-SB-Estd-BF" w:hint="eastAsia"/>
          <w:color w:val="FF0000"/>
          <w:sz w:val="28"/>
          <w:szCs w:val="28"/>
        </w:rPr>
        <w:t>競賽主題類別第六項</w:t>
      </w:r>
      <w:r w:rsidRPr="009E56A7">
        <w:rPr>
          <w:rFonts w:ascii="標楷體" w:eastAsia="標楷體" w:hAnsi="標楷體" w:cs="DFKaiShu-SB-Estd-BF" w:hint="eastAsia"/>
          <w:color w:val="FF0000"/>
          <w:sz w:val="28"/>
          <w:szCs w:val="28"/>
        </w:rPr>
        <w:t>-魷來魷去：</w:t>
      </w:r>
      <w:r w:rsidRPr="009E56A7">
        <w:rPr>
          <w:rFonts w:ascii="標楷體" w:eastAsia="標楷體" w:hAnsi="標楷體" w:cs="DFKaiShu-SB-Estd-BF"/>
          <w:color w:val="FF0000"/>
          <w:sz w:val="28"/>
          <w:szCs w:val="28"/>
        </w:rPr>
        <w:t>裁判將於現場使用PAIA線上平台隨機產生賽程表，進行淘汰賽。</w:t>
      </w:r>
      <w:r w:rsidRPr="009E56A7">
        <w:rPr>
          <w:rFonts w:ascii="標楷體" w:eastAsia="標楷體" w:hAnsi="標楷體" w:cs="DFKaiShu-SB-Estd-BF" w:hint="eastAsia"/>
          <w:color w:val="FF0000"/>
          <w:sz w:val="28"/>
          <w:szCs w:val="28"/>
        </w:rPr>
        <w:t>依照系統設定之關卡，進行三戰兩勝，獲勝者晉級。</w:t>
      </w:r>
      <w:r w:rsidRPr="009E56A7">
        <w:rPr>
          <w:rFonts w:ascii="標楷體" w:eastAsia="標楷體" w:hAnsi="標楷體" w:cs="DFKaiShu-SB-Estd-BF"/>
          <w:color w:val="FF0000"/>
          <w:sz w:val="28"/>
          <w:szCs w:val="28"/>
        </w:rPr>
        <w:t>選手可於競賽結束後，在PAIA平台查看賽程表並回放競賽過程。</w:t>
      </w:r>
    </w:p>
    <w:p w14:paraId="6B20A051" w14:textId="5340BBF0" w:rsidR="0086311C" w:rsidRPr="009E56A7" w:rsidRDefault="00DD20C1" w:rsidP="009E56A7">
      <w:pPr>
        <w:pStyle w:val="a3"/>
        <w:spacing w:line="480" w:lineRule="exact"/>
        <w:ind w:leftChars="194" w:left="993" w:right="2" w:hangingChars="203" w:hanging="566"/>
        <w:jc w:val="both"/>
        <w:rPr>
          <w:rFonts w:ascii="標楷體" w:eastAsia="標楷體" w:hAnsi="標楷體"/>
          <w:color w:val="FF0000"/>
          <w:spacing w:val="-1"/>
          <w:sz w:val="28"/>
          <w:szCs w:val="28"/>
        </w:rPr>
      </w:pPr>
      <w:r w:rsidRPr="009E56A7">
        <w:rPr>
          <w:rFonts w:ascii="標楷體" w:eastAsia="標楷體" w:hAnsi="標楷體"/>
          <w:color w:val="FF0000"/>
          <w:spacing w:val="-1"/>
          <w:sz w:val="28"/>
          <w:szCs w:val="28"/>
        </w:rPr>
        <w:t>二、獎勵：</w:t>
      </w:r>
    </w:p>
    <w:p w14:paraId="0DC8B797" w14:textId="37654237" w:rsidR="00865E40" w:rsidRPr="009E56A7" w:rsidRDefault="009E56A7" w:rsidP="009E56A7">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t>(</w:t>
      </w:r>
      <w:r w:rsidRPr="00015AB1">
        <w:rPr>
          <w:rFonts w:ascii="標楷體" w:eastAsia="標楷體" w:hAnsi="標楷體"/>
          <w:color w:val="FF0000"/>
          <w:sz w:val="28"/>
          <w:szCs w:val="28"/>
        </w:rPr>
        <w:t>一</w:t>
      </w:r>
      <w:r w:rsidRPr="00015AB1">
        <w:rPr>
          <w:rFonts w:ascii="標楷體" w:eastAsia="標楷體" w:hAnsi="標楷體" w:hint="eastAsia"/>
          <w:color w:val="FF0000"/>
          <w:sz w:val="28"/>
          <w:szCs w:val="28"/>
        </w:rPr>
        <w:t>)</w:t>
      </w:r>
      <w:r w:rsidR="00015AB1" w:rsidRPr="009E56A7">
        <w:rPr>
          <w:rFonts w:ascii="標楷體" w:eastAsia="標楷體" w:hAnsi="標楷體" w:hint="eastAsia"/>
          <w:color w:val="FF0000"/>
          <w:sz w:val="28"/>
          <w:szCs w:val="28"/>
        </w:rPr>
        <w:t>競賽主題類別第一至五項:</w:t>
      </w:r>
      <w:r w:rsidR="00DD20C1" w:rsidRPr="00015AB1">
        <w:rPr>
          <w:rFonts w:ascii="標楷體" w:eastAsia="標楷體" w:hAnsi="標楷體"/>
          <w:color w:val="FF0000"/>
          <w:sz w:val="28"/>
          <w:szCs w:val="28"/>
        </w:rPr>
        <w:t>原則上每組取金獎一隊、銀獎兩隊、銅獎三隊、佳獎上限十隊，</w:t>
      </w:r>
      <w:r w:rsidR="00DD20C1" w:rsidRPr="009E56A7">
        <w:rPr>
          <w:rFonts w:ascii="標楷體" w:eastAsia="標楷體" w:hAnsi="標楷體"/>
          <w:color w:val="FF0000"/>
          <w:sz w:val="28"/>
          <w:szCs w:val="28"/>
        </w:rPr>
        <w:t>可從缺，但以實際參加隊數、發表水準，由評審決定得獎名次之數量。所有得獎隊伍頒發縣府獎狀、未得獎隊伍頒發參賽證明。得獎作品得另案洽作者團隊發展製作教學手冊、教材、書籍等。</w:t>
      </w:r>
    </w:p>
    <w:p w14:paraId="70D2B6D2" w14:textId="62F3DA57" w:rsidR="00015AB1" w:rsidRPr="00015AB1" w:rsidRDefault="009E56A7" w:rsidP="009E56A7">
      <w:pPr>
        <w:pStyle w:val="a3"/>
        <w:spacing w:line="480" w:lineRule="exact"/>
        <w:ind w:left="1418" w:right="2" w:hanging="591"/>
        <w:jc w:val="both"/>
        <w:rPr>
          <w:rFonts w:ascii="標楷體" w:eastAsia="標楷體" w:hAnsi="標楷體"/>
          <w:color w:val="FF0000"/>
          <w:sz w:val="28"/>
          <w:szCs w:val="28"/>
        </w:rPr>
      </w:pPr>
      <w:r w:rsidRPr="00015AB1">
        <w:rPr>
          <w:rFonts w:ascii="標楷體" w:eastAsia="標楷體" w:hAnsi="標楷體" w:hint="eastAsia"/>
          <w:color w:val="FF0000"/>
          <w:sz w:val="28"/>
          <w:szCs w:val="28"/>
        </w:rPr>
        <w:t>(</w:t>
      </w:r>
      <w:r>
        <w:rPr>
          <w:rFonts w:ascii="標楷體" w:eastAsia="標楷體" w:hAnsi="標楷體" w:hint="eastAsia"/>
          <w:color w:val="FF0000"/>
          <w:sz w:val="28"/>
          <w:szCs w:val="28"/>
        </w:rPr>
        <w:t>二</w:t>
      </w:r>
      <w:r w:rsidRPr="00015AB1">
        <w:rPr>
          <w:rFonts w:ascii="標楷體" w:eastAsia="標楷體" w:hAnsi="標楷體" w:hint="eastAsia"/>
          <w:color w:val="FF0000"/>
          <w:sz w:val="28"/>
          <w:szCs w:val="28"/>
        </w:rPr>
        <w:t>)</w:t>
      </w:r>
      <w:r w:rsidR="00015AB1" w:rsidRPr="009E56A7">
        <w:rPr>
          <w:rFonts w:ascii="標楷體" w:eastAsia="標楷體" w:hAnsi="標楷體" w:hint="eastAsia"/>
          <w:color w:val="FF0000"/>
          <w:sz w:val="28"/>
          <w:szCs w:val="28"/>
        </w:rPr>
        <w:t>競賽主題類別第六項-</w:t>
      </w:r>
      <w:r w:rsidR="00015AB1" w:rsidRPr="00015AB1">
        <w:rPr>
          <w:rFonts w:ascii="標楷體" w:eastAsia="標楷體" w:hAnsi="標楷體" w:hint="eastAsia"/>
          <w:color w:val="FF0000"/>
          <w:sz w:val="28"/>
          <w:szCs w:val="28"/>
        </w:rPr>
        <w:t>魷來魷去：</w:t>
      </w:r>
      <w:r w:rsidR="00015AB1" w:rsidRPr="009E56A7">
        <w:rPr>
          <w:rFonts w:ascii="標楷體" w:eastAsia="標楷體" w:hAnsi="標楷體"/>
          <w:color w:val="FF0000"/>
          <w:sz w:val="28"/>
          <w:szCs w:val="28"/>
        </w:rPr>
        <w:t>獎金由PAIA科技</w:t>
      </w:r>
      <w:r w:rsidR="00015AB1" w:rsidRPr="009E56A7">
        <w:rPr>
          <w:rFonts w:ascii="標楷體" w:eastAsia="標楷體" w:hAnsi="標楷體" w:hint="eastAsia"/>
          <w:color w:val="FF0000"/>
          <w:sz w:val="28"/>
          <w:szCs w:val="28"/>
        </w:rPr>
        <w:t>股份有限公司</w:t>
      </w:r>
      <w:r w:rsidR="00015AB1" w:rsidRPr="009E56A7">
        <w:rPr>
          <w:rFonts w:ascii="標楷體" w:eastAsia="標楷體" w:hAnsi="標楷體"/>
          <w:color w:val="FF0000"/>
          <w:sz w:val="28"/>
          <w:szCs w:val="28"/>
        </w:rPr>
        <w:t>提供</w:t>
      </w:r>
      <w:r>
        <w:rPr>
          <w:rFonts w:ascii="標楷體" w:eastAsia="標楷體" w:hAnsi="標楷體"/>
          <w:color w:val="FF0000"/>
          <w:sz w:val="28"/>
          <w:szCs w:val="28"/>
        </w:rPr>
        <w:t>。</w:t>
      </w:r>
    </w:p>
    <w:p w14:paraId="5EBC8FAC" w14:textId="7576CCB0" w:rsidR="00015AB1" w:rsidRPr="00015AB1" w:rsidRDefault="00015AB1" w:rsidP="009E56A7">
      <w:pPr>
        <w:pStyle w:val="a5"/>
        <w:widowControl/>
        <w:numPr>
          <w:ilvl w:val="0"/>
          <w:numId w:val="15"/>
        </w:numPr>
        <w:autoSpaceDE/>
        <w:autoSpaceDN/>
        <w:spacing w:line="480" w:lineRule="exact"/>
        <w:ind w:leftChars="585" w:left="1559" w:hanging="272"/>
        <w:rPr>
          <w:rFonts w:ascii="標楷體" w:eastAsia="標楷體" w:hAnsi="標楷體" w:cs="新細明體"/>
          <w:color w:val="FF0000"/>
          <w:sz w:val="28"/>
          <w:szCs w:val="28"/>
        </w:rPr>
      </w:pPr>
      <w:r w:rsidRPr="00015AB1">
        <w:rPr>
          <w:rFonts w:ascii="標楷體" w:eastAsia="標楷體" w:hAnsi="標楷體" w:cs="新細明體" w:hint="eastAsia"/>
          <w:bCs/>
          <w:color w:val="FF0000"/>
          <w:sz w:val="28"/>
          <w:szCs w:val="28"/>
        </w:rPr>
        <w:t>金牌</w:t>
      </w:r>
      <w:r w:rsidRPr="00015AB1">
        <w:rPr>
          <w:rFonts w:ascii="標楷體" w:eastAsia="標楷體" w:hAnsi="標楷體" w:cs="新細明體"/>
          <w:bCs/>
          <w:color w:val="FF0000"/>
          <w:sz w:val="28"/>
          <w:szCs w:val="28"/>
        </w:rPr>
        <w:t>1名：</w:t>
      </w:r>
      <w:r w:rsidRPr="00015AB1">
        <w:rPr>
          <w:rFonts w:ascii="標楷體" w:eastAsia="標楷體" w:hAnsi="標楷體" w:cs="新細明體"/>
          <w:color w:val="FF0000"/>
          <w:sz w:val="28"/>
          <w:szCs w:val="28"/>
        </w:rPr>
        <w:t>花蓮縣政府獎狀每人乙張，獎金2,000元。</w:t>
      </w:r>
    </w:p>
    <w:p w14:paraId="02E09D38" w14:textId="6997685B" w:rsidR="00015AB1" w:rsidRPr="00015AB1" w:rsidRDefault="00015AB1" w:rsidP="009E56A7">
      <w:pPr>
        <w:pStyle w:val="a5"/>
        <w:widowControl/>
        <w:numPr>
          <w:ilvl w:val="0"/>
          <w:numId w:val="15"/>
        </w:numPr>
        <w:autoSpaceDE/>
        <w:autoSpaceDN/>
        <w:spacing w:line="480" w:lineRule="exact"/>
        <w:ind w:leftChars="585" w:left="1559" w:hanging="272"/>
        <w:rPr>
          <w:rFonts w:ascii="標楷體" w:eastAsia="標楷體" w:hAnsi="標楷體" w:cs="新細明體"/>
          <w:color w:val="FF0000"/>
          <w:sz w:val="28"/>
          <w:szCs w:val="28"/>
        </w:rPr>
      </w:pPr>
      <w:r w:rsidRPr="00015AB1">
        <w:rPr>
          <w:rFonts w:ascii="標楷體" w:eastAsia="標楷體" w:hAnsi="標楷體" w:cs="新細明體"/>
          <w:bCs/>
          <w:color w:val="FF0000"/>
          <w:sz w:val="28"/>
          <w:szCs w:val="28"/>
        </w:rPr>
        <w:t>銀牌1名：</w:t>
      </w:r>
      <w:r w:rsidRPr="00015AB1">
        <w:rPr>
          <w:rFonts w:ascii="標楷體" w:eastAsia="標楷體" w:hAnsi="標楷體" w:cs="新細明體"/>
          <w:color w:val="FF0000"/>
          <w:sz w:val="28"/>
          <w:szCs w:val="28"/>
        </w:rPr>
        <w:t>花蓮縣政府獎狀每人乙張，獎金1,000元。</w:t>
      </w:r>
    </w:p>
    <w:p w14:paraId="7DFC17C0" w14:textId="708B64F7" w:rsidR="00015AB1" w:rsidRPr="00015AB1" w:rsidRDefault="00015AB1" w:rsidP="009E56A7">
      <w:pPr>
        <w:pStyle w:val="a5"/>
        <w:widowControl/>
        <w:numPr>
          <w:ilvl w:val="0"/>
          <w:numId w:val="15"/>
        </w:numPr>
        <w:autoSpaceDE/>
        <w:autoSpaceDN/>
        <w:spacing w:line="480" w:lineRule="exact"/>
        <w:ind w:leftChars="585" w:left="1559" w:hanging="272"/>
        <w:rPr>
          <w:rFonts w:ascii="標楷體" w:eastAsia="標楷體" w:hAnsi="標楷體" w:cs="新細明體"/>
          <w:color w:val="FF0000"/>
          <w:sz w:val="28"/>
          <w:szCs w:val="28"/>
        </w:rPr>
      </w:pPr>
      <w:r w:rsidRPr="00015AB1">
        <w:rPr>
          <w:rFonts w:ascii="標楷體" w:eastAsia="標楷體" w:hAnsi="標楷體" w:cs="新細明體"/>
          <w:bCs/>
          <w:color w:val="FF0000"/>
          <w:sz w:val="28"/>
          <w:szCs w:val="28"/>
        </w:rPr>
        <w:lastRenderedPageBreak/>
        <w:t>銅牌2名：</w:t>
      </w:r>
      <w:r w:rsidRPr="00015AB1">
        <w:rPr>
          <w:rFonts w:ascii="標楷體" w:eastAsia="標楷體" w:hAnsi="標楷體" w:cs="新細明體"/>
          <w:color w:val="FF0000"/>
          <w:sz w:val="28"/>
          <w:szCs w:val="28"/>
        </w:rPr>
        <w:t>花蓮縣政府獎狀每人乙張，獎金500元。</w:t>
      </w:r>
    </w:p>
    <w:p w14:paraId="4B28199C" w14:textId="2EAD45E0" w:rsidR="00015AB1" w:rsidRPr="00015AB1" w:rsidRDefault="00015AB1" w:rsidP="009E56A7">
      <w:pPr>
        <w:pStyle w:val="a5"/>
        <w:widowControl/>
        <w:numPr>
          <w:ilvl w:val="0"/>
          <w:numId w:val="15"/>
        </w:numPr>
        <w:autoSpaceDE/>
        <w:autoSpaceDN/>
        <w:spacing w:line="480" w:lineRule="exact"/>
        <w:ind w:leftChars="585" w:left="1559" w:hanging="272"/>
        <w:rPr>
          <w:rFonts w:ascii="標楷體" w:eastAsia="標楷體" w:hAnsi="標楷體" w:cs="新細明體"/>
          <w:color w:val="FF0000"/>
          <w:sz w:val="28"/>
          <w:szCs w:val="28"/>
        </w:rPr>
      </w:pPr>
      <w:r w:rsidRPr="00015AB1">
        <w:rPr>
          <w:rFonts w:ascii="標楷體" w:eastAsia="標楷體" w:hAnsi="標楷體" w:cs="新細明體"/>
          <w:bCs/>
          <w:color w:val="FF0000"/>
          <w:sz w:val="28"/>
          <w:szCs w:val="28"/>
        </w:rPr>
        <w:t>佳作4名：</w:t>
      </w:r>
      <w:r w:rsidRPr="00015AB1">
        <w:rPr>
          <w:rFonts w:ascii="標楷體" w:eastAsia="標楷體" w:hAnsi="標楷體" w:cs="新細明體"/>
          <w:color w:val="FF0000"/>
          <w:sz w:val="28"/>
          <w:szCs w:val="28"/>
        </w:rPr>
        <w:t>花蓮縣政府獎狀每人乙張。</w:t>
      </w:r>
    </w:p>
    <w:p w14:paraId="62CD659E" w14:textId="6DDFF15D" w:rsidR="00865E40"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三、本競賽之承辦工作人員、指導老師請准予公假登記，並得於活動結束後，在不影響課務情形下，依規定予以補休。</w:t>
      </w:r>
    </w:p>
    <w:p w14:paraId="78E8A41E" w14:textId="485E7CAA" w:rsidR="000F70F6"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四、比賽結果當場公告，現場頒發代表性看板型獎狀、獎品並合影留念，正式獎狀及參與證明於縣府簽發作業完成後公告領取【</w:t>
      </w:r>
      <w:r w:rsidRPr="009E56A7">
        <w:rPr>
          <w:rFonts w:ascii="標楷體" w:eastAsia="標楷體" w:hAnsi="標楷體" w:hint="eastAsia"/>
          <w:spacing w:val="-1"/>
          <w:sz w:val="28"/>
          <w:szCs w:val="28"/>
        </w:rPr>
        <w:t>http://</w:t>
      </w:r>
      <w:hyperlink r:id="rId8">
        <w:r w:rsidR="000F70F6" w:rsidRPr="009E56A7">
          <w:rPr>
            <w:rFonts w:ascii="標楷體" w:eastAsia="標楷體" w:hAnsi="標楷體" w:hint="eastAsia"/>
            <w:spacing w:val="-1"/>
            <w:sz w:val="28"/>
            <w:szCs w:val="28"/>
          </w:rPr>
          <w:t>www.hlc.edu.tw</w:t>
        </w:r>
      </w:hyperlink>
      <w:r w:rsidRPr="009E56A7">
        <w:rPr>
          <w:rFonts w:ascii="標楷體" w:eastAsia="標楷體" w:hAnsi="標楷體"/>
          <w:spacing w:val="-1"/>
          <w:sz w:val="28"/>
          <w:szCs w:val="28"/>
        </w:rPr>
        <w:t>】。</w:t>
      </w:r>
    </w:p>
    <w:p w14:paraId="0E01A3E0" w14:textId="77777777" w:rsidR="001D3FC1" w:rsidRDefault="001D3FC1" w:rsidP="00771CEA">
      <w:pPr>
        <w:pStyle w:val="a3"/>
        <w:spacing w:line="480" w:lineRule="exact"/>
        <w:ind w:left="120" w:right="2"/>
        <w:jc w:val="both"/>
        <w:rPr>
          <w:rFonts w:ascii="標楷體" w:eastAsia="標楷體" w:hAnsi="標楷體"/>
          <w:spacing w:val="-2"/>
          <w:sz w:val="28"/>
          <w:szCs w:val="28"/>
        </w:rPr>
      </w:pPr>
    </w:p>
    <w:p w14:paraId="0FED17F9" w14:textId="213F21D5" w:rsidR="000F70F6" w:rsidRPr="009E56A7" w:rsidRDefault="00DD20C1" w:rsidP="009E56A7">
      <w:pPr>
        <w:pStyle w:val="a3"/>
        <w:spacing w:line="480" w:lineRule="exact"/>
        <w:ind w:left="602" w:right="2" w:hanging="483"/>
        <w:jc w:val="both"/>
        <w:rPr>
          <w:rFonts w:ascii="標楷體" w:eastAsia="標楷體" w:hAnsi="標楷體"/>
          <w:spacing w:val="-2"/>
          <w:sz w:val="28"/>
          <w:szCs w:val="28"/>
        </w:rPr>
      </w:pPr>
      <w:r w:rsidRPr="00994A7B">
        <w:rPr>
          <w:rFonts w:ascii="標楷體" w:eastAsia="標楷體" w:hAnsi="標楷體"/>
          <w:spacing w:val="-2"/>
          <w:sz w:val="28"/>
          <w:szCs w:val="28"/>
        </w:rPr>
        <w:t>捌、其他事項</w:t>
      </w:r>
    </w:p>
    <w:p w14:paraId="1AB357C7" w14:textId="4EF6CDFB" w:rsidR="00865E40"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一、競賽所有參賽人員及指導老師必需為宜</w:t>
      </w:r>
      <w:r w:rsidR="00345603">
        <w:rPr>
          <w:rFonts w:ascii="標楷體" w:eastAsia="標楷體" w:hAnsi="標楷體"/>
          <w:spacing w:val="-1"/>
          <w:sz w:val="28"/>
          <w:szCs w:val="28"/>
        </w:rPr>
        <w:t>蘭、</w:t>
      </w:r>
      <w:r w:rsidRPr="009E56A7">
        <w:rPr>
          <w:rFonts w:ascii="標楷體" w:eastAsia="標楷體" w:hAnsi="標楷體"/>
          <w:spacing w:val="-1"/>
          <w:sz w:val="28"/>
          <w:szCs w:val="28"/>
        </w:rPr>
        <w:t>花</w:t>
      </w:r>
      <w:r w:rsidR="00345603">
        <w:rPr>
          <w:rFonts w:ascii="標楷體" w:eastAsia="標楷體" w:hAnsi="標楷體"/>
          <w:spacing w:val="-1"/>
          <w:sz w:val="28"/>
          <w:szCs w:val="28"/>
        </w:rPr>
        <w:t>蓮、台</w:t>
      </w:r>
      <w:r w:rsidRPr="009E56A7">
        <w:rPr>
          <w:rFonts w:ascii="標楷體" w:eastAsia="標楷體" w:hAnsi="標楷體"/>
          <w:spacing w:val="-1"/>
          <w:sz w:val="28"/>
          <w:szCs w:val="28"/>
        </w:rPr>
        <w:t>東地區學校。</w:t>
      </w:r>
    </w:p>
    <w:p w14:paraId="0636DCC9" w14:textId="6BE15AE0" w:rsidR="00865E40"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二、報到時應出示身分證明文件正本</w:t>
      </w:r>
      <w:r w:rsidRPr="009E56A7">
        <w:rPr>
          <w:rFonts w:ascii="標楷體" w:eastAsia="標楷體" w:hAnsi="標楷體" w:hint="eastAsia"/>
          <w:spacing w:val="-1"/>
          <w:sz w:val="28"/>
          <w:szCs w:val="28"/>
        </w:rPr>
        <w:t>(</w:t>
      </w:r>
      <w:r w:rsidRPr="009E56A7">
        <w:rPr>
          <w:rFonts w:ascii="標楷體" w:eastAsia="標楷體" w:hAnsi="標楷體"/>
          <w:spacing w:val="-1"/>
          <w:sz w:val="28"/>
          <w:szCs w:val="28"/>
        </w:rPr>
        <w:t>如健保卡、學生證、身分證等公家單位製作且有照片之證件</w:t>
      </w:r>
      <w:r w:rsidRPr="009E56A7">
        <w:rPr>
          <w:rFonts w:ascii="標楷體" w:eastAsia="標楷體" w:hAnsi="標楷體" w:hint="eastAsia"/>
          <w:spacing w:val="-1"/>
          <w:sz w:val="28"/>
          <w:szCs w:val="28"/>
        </w:rPr>
        <w:t>)</w:t>
      </w:r>
      <w:r w:rsidRPr="009E56A7">
        <w:rPr>
          <w:rFonts w:ascii="標楷體" w:eastAsia="標楷體" w:hAnsi="標楷體"/>
          <w:spacing w:val="-1"/>
          <w:sz w:val="28"/>
          <w:szCs w:val="28"/>
        </w:rPr>
        <w:t>驗畢歸還，未攜帶者應於競賽結束前補齊，未補驗證件者取消得獎資格，不得異議。</w:t>
      </w:r>
    </w:p>
    <w:p w14:paraId="5B381711" w14:textId="0C61B3D3" w:rsidR="00865E40"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三、同一作品不得重複報名競賽主題與類別，選手單項競賽僅能參加一隊，除新增之科技賦能組除外。選手可以同時參加多項競賽類別，但若賽程衝突選手需自行評估，評審時未到場說明者以棄權論。</w:t>
      </w:r>
    </w:p>
    <w:p w14:paraId="1D9EA0CB" w14:textId="3F682A67" w:rsidR="00865E40"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四、競賽不限制跨校組隊，指導老師亦可同時指導多支隊伍，但第一指導老師必需為學校老師。</w:t>
      </w:r>
    </w:p>
    <w:p w14:paraId="48190A3E" w14:textId="451B5340" w:rsidR="00865E40"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五、比賽隊伍需自備電腦</w:t>
      </w:r>
      <w:r w:rsidRPr="009E56A7">
        <w:rPr>
          <w:rFonts w:ascii="標楷體" w:eastAsia="標楷體" w:hAnsi="標楷體" w:hint="eastAsia"/>
          <w:spacing w:val="-1"/>
          <w:sz w:val="28"/>
          <w:szCs w:val="28"/>
        </w:rPr>
        <w:t>(</w:t>
      </w:r>
      <w:r w:rsidRPr="009E56A7">
        <w:rPr>
          <w:rFonts w:ascii="標楷體" w:eastAsia="標楷體" w:hAnsi="標楷體"/>
          <w:spacing w:val="-1"/>
          <w:sz w:val="28"/>
          <w:szCs w:val="28"/>
        </w:rPr>
        <w:t>筆電佳</w:t>
      </w:r>
      <w:r w:rsidRPr="009E56A7">
        <w:rPr>
          <w:rFonts w:ascii="標楷體" w:eastAsia="標楷體" w:hAnsi="標楷體" w:hint="eastAsia"/>
          <w:spacing w:val="-1"/>
          <w:sz w:val="28"/>
          <w:szCs w:val="28"/>
        </w:rPr>
        <w:t>)</w:t>
      </w:r>
      <w:r w:rsidRPr="009E56A7">
        <w:rPr>
          <w:rFonts w:ascii="標楷體" w:eastAsia="標楷體" w:hAnsi="標楷體"/>
          <w:spacing w:val="-1"/>
          <w:sz w:val="28"/>
          <w:szCs w:val="28"/>
        </w:rPr>
        <w:t>及延長線，現場提供每攤位一個插座，需注意用電量除電腦外不得超過</w:t>
      </w:r>
      <w:r w:rsidR="00345603">
        <w:rPr>
          <w:rFonts w:ascii="標楷體" w:eastAsia="標楷體" w:hAnsi="標楷體"/>
          <w:spacing w:val="-1"/>
          <w:sz w:val="28"/>
          <w:szCs w:val="28"/>
        </w:rPr>
        <w:t xml:space="preserve"> </w:t>
      </w:r>
      <w:r w:rsidRPr="009E56A7">
        <w:rPr>
          <w:rFonts w:ascii="標楷體" w:eastAsia="標楷體" w:hAnsi="標楷體" w:hint="eastAsia"/>
          <w:spacing w:val="-1"/>
          <w:sz w:val="28"/>
          <w:szCs w:val="28"/>
        </w:rPr>
        <w:t>150W</w:t>
      </w:r>
      <w:r w:rsidRPr="009E56A7">
        <w:rPr>
          <w:rFonts w:ascii="標楷體" w:eastAsia="標楷體" w:hAnsi="標楷體"/>
          <w:spacing w:val="-1"/>
          <w:sz w:val="28"/>
          <w:szCs w:val="28"/>
        </w:rPr>
        <w:t>。</w:t>
      </w:r>
    </w:p>
    <w:p w14:paraId="3EF4E6E6" w14:textId="4E1114F9" w:rsidR="00865E40"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六、場地提供無線網路，惟人數過多恐無法保證正常運作，建議參與競賽隊伍各自準備手機網路以確保作品正常運作。</w:t>
      </w:r>
    </w:p>
    <w:p w14:paraId="4F795920" w14:textId="1BA083E6" w:rsidR="00865E40" w:rsidRDefault="00DD20C1" w:rsidP="009E56A7">
      <w:pPr>
        <w:pStyle w:val="a3"/>
        <w:spacing w:line="480" w:lineRule="exact"/>
        <w:ind w:leftChars="194" w:left="993" w:right="2" w:hangingChars="203" w:hanging="566"/>
        <w:jc w:val="both"/>
        <w:rPr>
          <w:rFonts w:ascii="標楷體" w:eastAsia="標楷體" w:hAnsi="標楷體"/>
          <w:sz w:val="28"/>
          <w:szCs w:val="28"/>
        </w:rPr>
      </w:pPr>
      <w:r w:rsidRPr="009E56A7">
        <w:rPr>
          <w:rFonts w:ascii="標楷體" w:eastAsia="標楷體" w:hAnsi="標楷體"/>
          <w:spacing w:val="-1"/>
          <w:sz w:val="28"/>
          <w:szCs w:val="28"/>
        </w:rPr>
        <w:t>七、活動成果發表：本活動的作品及比賽精彩過程之記錄，將以新聞稿</w:t>
      </w:r>
      <w:r w:rsidRPr="00994A7B">
        <w:rPr>
          <w:rFonts w:ascii="標楷體" w:eastAsia="標楷體" w:hAnsi="標楷體"/>
          <w:sz w:val="28"/>
          <w:szCs w:val="28"/>
        </w:rPr>
        <w:t>發</w:t>
      </w:r>
      <w:r w:rsidRPr="00994A7B">
        <w:rPr>
          <w:rFonts w:ascii="標楷體" w:eastAsia="標楷體" w:hAnsi="標楷體"/>
          <w:spacing w:val="-2"/>
          <w:sz w:val="28"/>
          <w:szCs w:val="28"/>
        </w:rPr>
        <w:t>送於媒體與網路上，甚至另案製作教材書籍等，以作為日後教學及活動上的參考。</w:t>
      </w:r>
    </w:p>
    <w:p w14:paraId="42A50346" w14:textId="2B99C4B0" w:rsidR="000F70F6" w:rsidRPr="009E56A7" w:rsidRDefault="00DD20C1" w:rsidP="009E56A7">
      <w:pPr>
        <w:pStyle w:val="a3"/>
        <w:spacing w:line="480" w:lineRule="exact"/>
        <w:ind w:leftChars="194" w:left="993" w:right="2" w:hangingChars="203" w:hanging="566"/>
        <w:jc w:val="both"/>
        <w:rPr>
          <w:rFonts w:ascii="標楷體" w:eastAsia="標楷體" w:hAnsi="標楷體"/>
          <w:spacing w:val="-1"/>
          <w:sz w:val="28"/>
          <w:szCs w:val="28"/>
        </w:rPr>
      </w:pPr>
      <w:r w:rsidRPr="009E56A7">
        <w:rPr>
          <w:rFonts w:ascii="標楷體" w:eastAsia="標楷體" w:hAnsi="標楷體"/>
          <w:spacing w:val="-1"/>
          <w:sz w:val="28"/>
          <w:szCs w:val="28"/>
        </w:rPr>
        <w:t>八、競賽宗旨希望學生觀摩學習，參賽隊伍於頒獎前不能撤場，提前撤場者</w:t>
      </w:r>
      <w:r w:rsidR="00345603">
        <w:rPr>
          <w:rFonts w:ascii="標楷體" w:eastAsia="標楷體" w:hAnsi="標楷體"/>
          <w:spacing w:val="-1"/>
          <w:sz w:val="28"/>
          <w:szCs w:val="28"/>
        </w:rPr>
        <w:t>，</w:t>
      </w:r>
      <w:r w:rsidR="00345603" w:rsidRPr="009E56A7">
        <w:rPr>
          <w:rFonts w:ascii="標楷體" w:eastAsia="標楷體" w:hAnsi="標楷體"/>
          <w:spacing w:val="-1"/>
          <w:sz w:val="28"/>
          <w:szCs w:val="28"/>
        </w:rPr>
        <w:t>扣</w:t>
      </w:r>
      <w:r w:rsidRPr="009E56A7">
        <w:rPr>
          <w:rFonts w:ascii="標楷體" w:eastAsia="標楷體" w:hAnsi="標楷體"/>
          <w:spacing w:val="-1"/>
          <w:sz w:val="28"/>
          <w:szCs w:val="28"/>
        </w:rPr>
        <w:t>總分</w:t>
      </w:r>
      <w:r w:rsidRPr="009E56A7">
        <w:rPr>
          <w:rFonts w:ascii="標楷體" w:eastAsia="標楷體" w:hAnsi="標楷體" w:hint="eastAsia"/>
          <w:spacing w:val="-1"/>
          <w:sz w:val="28"/>
          <w:szCs w:val="28"/>
        </w:rPr>
        <w:t>20</w:t>
      </w:r>
      <w:r w:rsidRPr="009E56A7">
        <w:rPr>
          <w:rFonts w:ascii="標楷體" w:eastAsia="標楷體" w:hAnsi="標楷體"/>
          <w:spacing w:val="-1"/>
          <w:sz w:val="28"/>
          <w:szCs w:val="28"/>
        </w:rPr>
        <w:t>分。</w:t>
      </w:r>
    </w:p>
    <w:p w14:paraId="06D535D3" w14:textId="77777777" w:rsidR="007866CF" w:rsidRDefault="007866CF" w:rsidP="00771CEA">
      <w:pPr>
        <w:pStyle w:val="a3"/>
        <w:spacing w:line="480" w:lineRule="exact"/>
        <w:ind w:left="120" w:right="2"/>
        <w:jc w:val="both"/>
        <w:rPr>
          <w:rFonts w:ascii="標楷體" w:eastAsia="標楷體" w:hAnsi="標楷體"/>
          <w:spacing w:val="-2"/>
          <w:sz w:val="28"/>
          <w:szCs w:val="28"/>
        </w:rPr>
      </w:pPr>
    </w:p>
    <w:p w14:paraId="4F7B67F9" w14:textId="6FF88464" w:rsidR="000F70F6" w:rsidRDefault="00DD20C1" w:rsidP="00771CEA">
      <w:pPr>
        <w:pStyle w:val="a3"/>
        <w:spacing w:line="480" w:lineRule="exact"/>
        <w:ind w:left="120" w:right="2"/>
        <w:jc w:val="both"/>
        <w:rPr>
          <w:rFonts w:ascii="標楷體" w:eastAsia="標楷體" w:hAnsi="標楷體"/>
          <w:spacing w:val="-2"/>
          <w:sz w:val="28"/>
          <w:szCs w:val="28"/>
        </w:rPr>
      </w:pPr>
      <w:r w:rsidRPr="00994A7B">
        <w:rPr>
          <w:rFonts w:ascii="標楷體" w:eastAsia="標楷體" w:hAnsi="標楷體"/>
          <w:spacing w:val="-2"/>
          <w:sz w:val="28"/>
          <w:szCs w:val="28"/>
        </w:rPr>
        <w:lastRenderedPageBreak/>
        <w:t>玖、各校聯絡人</w:t>
      </w:r>
    </w:p>
    <w:tbl>
      <w:tblPr>
        <w:tblStyle w:val="a7"/>
        <w:tblW w:w="0" w:type="auto"/>
        <w:tblInd w:w="534" w:type="dxa"/>
        <w:tblLook w:val="04A0" w:firstRow="1" w:lastRow="0" w:firstColumn="1" w:lastColumn="0" w:noHBand="0" w:noVBand="1"/>
      </w:tblPr>
      <w:tblGrid>
        <w:gridCol w:w="1800"/>
        <w:gridCol w:w="2156"/>
        <w:gridCol w:w="2139"/>
        <w:gridCol w:w="2661"/>
      </w:tblGrid>
      <w:tr w:rsidR="00865E40" w:rsidRPr="001D3FC1" w14:paraId="0ECC2BA1" w14:textId="77777777" w:rsidTr="0086311C">
        <w:tc>
          <w:tcPr>
            <w:tcW w:w="1800" w:type="dxa"/>
          </w:tcPr>
          <w:p w14:paraId="0F0ED6DF" w14:textId="0C4FE80E" w:rsidR="00865E40" w:rsidRPr="001D3FC1" w:rsidRDefault="00865E40" w:rsidP="00771CEA">
            <w:pPr>
              <w:pStyle w:val="a3"/>
              <w:spacing w:line="400" w:lineRule="exact"/>
              <w:ind w:left="0" w:right="2"/>
              <w:jc w:val="center"/>
              <w:rPr>
                <w:rFonts w:ascii="Times New Roman" w:eastAsia="標楷體" w:hAnsi="Times New Roman" w:cs="Times New Roman"/>
                <w:sz w:val="28"/>
                <w:szCs w:val="28"/>
              </w:rPr>
            </w:pPr>
            <w:r w:rsidRPr="001D3FC1">
              <w:rPr>
                <w:rFonts w:ascii="Times New Roman" w:eastAsia="標楷體" w:hAnsi="Times New Roman" w:cs="Times New Roman"/>
                <w:sz w:val="28"/>
                <w:szCs w:val="28"/>
              </w:rPr>
              <w:t>姓名</w:t>
            </w:r>
          </w:p>
        </w:tc>
        <w:tc>
          <w:tcPr>
            <w:tcW w:w="2156" w:type="dxa"/>
          </w:tcPr>
          <w:p w14:paraId="4755F1C4" w14:textId="6B90F15D" w:rsidR="00865E40" w:rsidRPr="001D3FC1" w:rsidRDefault="00865E40" w:rsidP="00771CEA">
            <w:pPr>
              <w:pStyle w:val="a3"/>
              <w:spacing w:line="400" w:lineRule="exact"/>
              <w:ind w:left="0" w:right="2"/>
              <w:jc w:val="center"/>
              <w:rPr>
                <w:rFonts w:ascii="Times New Roman" w:eastAsia="標楷體" w:hAnsi="Times New Roman" w:cs="Times New Roman"/>
                <w:sz w:val="28"/>
                <w:szCs w:val="28"/>
              </w:rPr>
            </w:pPr>
            <w:r w:rsidRPr="001D3FC1">
              <w:rPr>
                <w:rFonts w:ascii="Times New Roman" w:eastAsia="標楷體" w:hAnsi="Times New Roman" w:cs="Times New Roman"/>
                <w:sz w:val="28"/>
                <w:szCs w:val="28"/>
              </w:rPr>
              <w:t>地址</w:t>
            </w:r>
          </w:p>
        </w:tc>
        <w:tc>
          <w:tcPr>
            <w:tcW w:w="2139" w:type="dxa"/>
          </w:tcPr>
          <w:p w14:paraId="4728D45A" w14:textId="4B7C324F" w:rsidR="00865E40" w:rsidRPr="001D3FC1" w:rsidRDefault="00865E40" w:rsidP="00771CEA">
            <w:pPr>
              <w:pStyle w:val="a3"/>
              <w:spacing w:line="400" w:lineRule="exact"/>
              <w:ind w:left="0" w:right="2"/>
              <w:jc w:val="center"/>
              <w:rPr>
                <w:rFonts w:ascii="Times New Roman" w:eastAsia="標楷體" w:hAnsi="Times New Roman" w:cs="Times New Roman"/>
                <w:sz w:val="28"/>
                <w:szCs w:val="28"/>
              </w:rPr>
            </w:pPr>
            <w:r w:rsidRPr="001D3FC1">
              <w:rPr>
                <w:rFonts w:ascii="Times New Roman" w:eastAsia="標楷體" w:hAnsi="Times New Roman" w:cs="Times New Roman"/>
                <w:sz w:val="28"/>
                <w:szCs w:val="28"/>
              </w:rPr>
              <w:t>電話</w:t>
            </w:r>
          </w:p>
        </w:tc>
        <w:tc>
          <w:tcPr>
            <w:tcW w:w="2661" w:type="dxa"/>
          </w:tcPr>
          <w:p w14:paraId="04676CF8" w14:textId="7433E124" w:rsidR="00865E40" w:rsidRPr="001D3FC1" w:rsidRDefault="00865E40" w:rsidP="00771CEA">
            <w:pPr>
              <w:pStyle w:val="a3"/>
              <w:spacing w:line="400" w:lineRule="exact"/>
              <w:ind w:left="0" w:right="2"/>
              <w:jc w:val="center"/>
              <w:rPr>
                <w:rFonts w:ascii="Times New Roman" w:eastAsia="標楷體" w:hAnsi="Times New Roman" w:cs="Times New Roman"/>
                <w:sz w:val="28"/>
                <w:szCs w:val="28"/>
              </w:rPr>
            </w:pPr>
            <w:r w:rsidRPr="001D3FC1">
              <w:rPr>
                <w:rFonts w:ascii="Times New Roman" w:eastAsia="標楷體" w:hAnsi="Times New Roman" w:cs="Times New Roman"/>
                <w:sz w:val="28"/>
                <w:szCs w:val="28"/>
              </w:rPr>
              <w:t>信箱</w:t>
            </w:r>
          </w:p>
        </w:tc>
      </w:tr>
      <w:tr w:rsidR="00524DBE" w:rsidRPr="001D3FC1" w14:paraId="0E97D5A0" w14:textId="77777777" w:rsidTr="0086311C">
        <w:tc>
          <w:tcPr>
            <w:tcW w:w="1800" w:type="dxa"/>
          </w:tcPr>
          <w:p w14:paraId="49B2888B" w14:textId="46485ED1"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spacing w:val="-2"/>
              </w:rPr>
              <w:t>賴志明教授</w:t>
            </w:r>
          </w:p>
        </w:tc>
        <w:tc>
          <w:tcPr>
            <w:tcW w:w="2156" w:type="dxa"/>
          </w:tcPr>
          <w:p w14:paraId="612D1A28" w14:textId="3C90CB46"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spacing w:val="-2"/>
              </w:rPr>
              <w:t>慈濟大學</w:t>
            </w:r>
          </w:p>
        </w:tc>
        <w:tc>
          <w:tcPr>
            <w:tcW w:w="2139" w:type="dxa"/>
          </w:tcPr>
          <w:p w14:paraId="1A514C52" w14:textId="00D122DC"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rPr>
              <w:t>03-</w:t>
            </w:r>
            <w:r w:rsidRPr="0025477E">
              <w:rPr>
                <w:rFonts w:ascii="Times New Roman" w:eastAsia="標楷體" w:hAnsi="Times New Roman" w:cs="Times New Roman"/>
                <w:color w:val="0070C0"/>
                <w:spacing w:val="-2"/>
              </w:rPr>
              <w:t>85</w:t>
            </w:r>
            <w:r w:rsidR="0086311C" w:rsidRPr="0025477E">
              <w:rPr>
                <w:rFonts w:ascii="Times New Roman" w:eastAsia="標楷體" w:hAnsi="Times New Roman" w:cs="Times New Roman" w:hint="eastAsia"/>
                <w:color w:val="0070C0"/>
                <w:spacing w:val="-2"/>
              </w:rPr>
              <w:t>72677</w:t>
            </w:r>
            <w:r w:rsidRPr="0025477E">
              <w:rPr>
                <w:rFonts w:ascii="Times New Roman" w:eastAsia="標楷體" w:hAnsi="Times New Roman" w:cs="Times New Roman"/>
                <w:color w:val="0070C0"/>
                <w:spacing w:val="-2"/>
              </w:rPr>
              <w:t>#</w:t>
            </w:r>
            <w:r w:rsidR="0086311C" w:rsidRPr="0025477E">
              <w:rPr>
                <w:rFonts w:ascii="Times New Roman" w:eastAsia="標楷體" w:hAnsi="Times New Roman" w:cs="Times New Roman" w:hint="eastAsia"/>
                <w:color w:val="0070C0"/>
                <w:spacing w:val="-2"/>
              </w:rPr>
              <w:t>33178</w:t>
            </w:r>
          </w:p>
        </w:tc>
        <w:tc>
          <w:tcPr>
            <w:tcW w:w="2661" w:type="dxa"/>
          </w:tcPr>
          <w:p w14:paraId="3BE9ACD2" w14:textId="68A6A43C" w:rsidR="00524DBE" w:rsidRPr="0025477E" w:rsidRDefault="000D1AB0" w:rsidP="00771CEA">
            <w:pPr>
              <w:pStyle w:val="a3"/>
              <w:spacing w:line="400" w:lineRule="exact"/>
              <w:ind w:left="0" w:right="2"/>
              <w:jc w:val="both"/>
              <w:rPr>
                <w:rFonts w:ascii="Times New Roman" w:eastAsia="標楷體" w:hAnsi="Times New Roman" w:cs="Times New Roman"/>
                <w:color w:val="0070C0"/>
              </w:rPr>
            </w:pPr>
            <w:hyperlink r:id="rId9" w:history="1">
              <w:r w:rsidR="0086311C" w:rsidRPr="0025477E">
                <w:rPr>
                  <w:rStyle w:val="a6"/>
                  <w:rFonts w:ascii="Times New Roman" w:eastAsia="標楷體" w:hAnsi="Times New Roman" w:cs="Times New Roman"/>
                  <w:color w:val="0070C0"/>
                  <w:spacing w:val="-2"/>
                </w:rPr>
                <w:t>liber@</w:t>
              </w:r>
              <w:r w:rsidR="0086311C" w:rsidRPr="0025477E">
                <w:rPr>
                  <w:rStyle w:val="a6"/>
                  <w:rFonts w:ascii="Times New Roman" w:eastAsia="標楷體" w:hAnsi="Times New Roman" w:cs="Times New Roman" w:hint="eastAsia"/>
                  <w:color w:val="0070C0"/>
                  <w:spacing w:val="-2"/>
                </w:rPr>
                <w:t>g</w:t>
              </w:r>
              <w:r w:rsidR="0086311C" w:rsidRPr="0025477E">
                <w:rPr>
                  <w:rStyle w:val="a6"/>
                  <w:rFonts w:ascii="Times New Roman" w:eastAsia="標楷體" w:hAnsi="Times New Roman" w:cs="Times New Roman"/>
                  <w:color w:val="0070C0"/>
                  <w:spacing w:val="-2"/>
                </w:rPr>
                <w:t>ms.tcu.edu.tw</w:t>
              </w:r>
            </w:hyperlink>
          </w:p>
        </w:tc>
      </w:tr>
      <w:tr w:rsidR="00524DBE" w:rsidRPr="001D3FC1" w14:paraId="0CEC9218" w14:textId="77777777" w:rsidTr="0086311C">
        <w:tc>
          <w:tcPr>
            <w:tcW w:w="1800" w:type="dxa"/>
          </w:tcPr>
          <w:p w14:paraId="71EB0CBA" w14:textId="6FD2C16A" w:rsidR="00524DBE" w:rsidRPr="0025477E" w:rsidRDefault="008E00A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hint="eastAsia"/>
                <w:color w:val="0070C0"/>
                <w:spacing w:val="-2"/>
              </w:rPr>
              <w:t>李政蒲校長</w:t>
            </w:r>
          </w:p>
        </w:tc>
        <w:tc>
          <w:tcPr>
            <w:tcW w:w="2156" w:type="dxa"/>
          </w:tcPr>
          <w:p w14:paraId="61541ED9" w14:textId="20A18BDC"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spacing w:val="-2"/>
              </w:rPr>
              <w:t>花蓮縣教育處</w:t>
            </w:r>
          </w:p>
        </w:tc>
        <w:tc>
          <w:tcPr>
            <w:tcW w:w="2139" w:type="dxa"/>
          </w:tcPr>
          <w:p w14:paraId="73305E98" w14:textId="1BFF47EB"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rPr>
              <w:t>03-</w:t>
            </w:r>
            <w:r w:rsidRPr="0025477E">
              <w:rPr>
                <w:rFonts w:ascii="Times New Roman" w:eastAsia="標楷體" w:hAnsi="Times New Roman" w:cs="Times New Roman"/>
                <w:color w:val="0070C0"/>
                <w:spacing w:val="-2"/>
              </w:rPr>
              <w:t>8462860#</w:t>
            </w:r>
            <w:r w:rsidRPr="0025477E">
              <w:rPr>
                <w:rFonts w:ascii="Times New Roman" w:eastAsia="標楷體" w:hAnsi="Times New Roman" w:cs="Times New Roman"/>
                <w:color w:val="FF0000"/>
                <w:spacing w:val="-2"/>
              </w:rPr>
              <w:t>501</w:t>
            </w:r>
          </w:p>
        </w:tc>
        <w:tc>
          <w:tcPr>
            <w:tcW w:w="2661" w:type="dxa"/>
          </w:tcPr>
          <w:p w14:paraId="21A9DF69" w14:textId="48C977F9" w:rsidR="00524DBE" w:rsidRPr="0025477E" w:rsidRDefault="00307D02"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rPr>
              <w:t>leeaoo@hl.gov.tw</w:t>
            </w:r>
          </w:p>
        </w:tc>
      </w:tr>
      <w:tr w:rsidR="0086311C" w:rsidRPr="001D3FC1" w14:paraId="610CDC79" w14:textId="77777777" w:rsidTr="0086311C">
        <w:tc>
          <w:tcPr>
            <w:tcW w:w="1800" w:type="dxa"/>
          </w:tcPr>
          <w:p w14:paraId="1B3C7D82" w14:textId="67687F6F" w:rsidR="0086311C" w:rsidRPr="0025477E" w:rsidRDefault="0086311C" w:rsidP="00771CEA">
            <w:pPr>
              <w:pStyle w:val="a3"/>
              <w:spacing w:line="400" w:lineRule="exact"/>
              <w:ind w:left="0" w:right="2"/>
              <w:jc w:val="both"/>
              <w:rPr>
                <w:rFonts w:ascii="Times New Roman" w:eastAsia="標楷體" w:hAnsi="Times New Roman" w:cs="Times New Roman"/>
                <w:color w:val="0070C0"/>
                <w:spacing w:val="-2"/>
              </w:rPr>
            </w:pPr>
            <w:r w:rsidRPr="0025477E">
              <w:rPr>
                <w:rFonts w:ascii="Times New Roman" w:eastAsia="標楷體" w:hAnsi="Times New Roman" w:cs="Times New Roman" w:hint="eastAsia"/>
                <w:color w:val="0070C0"/>
                <w:spacing w:val="-2"/>
              </w:rPr>
              <w:t>呂奎漢輔導員</w:t>
            </w:r>
          </w:p>
        </w:tc>
        <w:tc>
          <w:tcPr>
            <w:tcW w:w="2156" w:type="dxa"/>
          </w:tcPr>
          <w:p w14:paraId="7AA7B346" w14:textId="7D24DE01" w:rsidR="0086311C" w:rsidRPr="0025477E" w:rsidRDefault="0086311C" w:rsidP="00771CEA">
            <w:pPr>
              <w:pStyle w:val="a3"/>
              <w:spacing w:line="400" w:lineRule="exact"/>
              <w:ind w:left="0" w:right="2"/>
              <w:jc w:val="both"/>
              <w:rPr>
                <w:rFonts w:ascii="Times New Roman" w:eastAsia="標楷體" w:hAnsi="Times New Roman" w:cs="Times New Roman"/>
                <w:color w:val="0070C0"/>
                <w:spacing w:val="-2"/>
              </w:rPr>
            </w:pPr>
            <w:r w:rsidRPr="0025477E">
              <w:rPr>
                <w:rFonts w:ascii="Times New Roman" w:eastAsia="標楷體" w:hAnsi="Times New Roman" w:cs="Times New Roman"/>
                <w:color w:val="0070C0"/>
                <w:spacing w:val="-2"/>
              </w:rPr>
              <w:t>花蓮縣教育處</w:t>
            </w:r>
          </w:p>
        </w:tc>
        <w:tc>
          <w:tcPr>
            <w:tcW w:w="2139" w:type="dxa"/>
          </w:tcPr>
          <w:p w14:paraId="0E957679" w14:textId="7A59136F" w:rsidR="0086311C" w:rsidRPr="0025477E" w:rsidRDefault="0086311C"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hint="eastAsia"/>
                <w:color w:val="0070C0"/>
              </w:rPr>
              <w:t>03-8841359#35</w:t>
            </w:r>
          </w:p>
        </w:tc>
        <w:tc>
          <w:tcPr>
            <w:tcW w:w="2661" w:type="dxa"/>
          </w:tcPr>
          <w:p w14:paraId="16EEC51E" w14:textId="52BFE3B6" w:rsidR="0086311C" w:rsidRPr="0025477E" w:rsidRDefault="0086311C" w:rsidP="00771CEA">
            <w:pPr>
              <w:pStyle w:val="a3"/>
              <w:spacing w:line="400" w:lineRule="exact"/>
              <w:ind w:left="0" w:right="2"/>
              <w:jc w:val="both"/>
              <w:rPr>
                <w:rFonts w:eastAsiaTheme="minorEastAsia" w:hint="eastAsia"/>
                <w:color w:val="0070C0"/>
              </w:rPr>
            </w:pPr>
            <w:r w:rsidRPr="0025477E">
              <w:rPr>
                <w:rFonts w:eastAsiaTheme="minorEastAsia"/>
                <w:color w:val="0070C0"/>
              </w:rPr>
              <w:t>u854007@gmail.com</w:t>
            </w:r>
          </w:p>
        </w:tc>
      </w:tr>
      <w:tr w:rsidR="00524DBE" w:rsidRPr="001D3FC1" w14:paraId="221141A2" w14:textId="77777777" w:rsidTr="0086311C">
        <w:tc>
          <w:tcPr>
            <w:tcW w:w="1800" w:type="dxa"/>
          </w:tcPr>
          <w:p w14:paraId="3AB1AAA5" w14:textId="43741C45"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spacing w:val="-2"/>
              </w:rPr>
              <w:t>張吉南老師</w:t>
            </w:r>
          </w:p>
        </w:tc>
        <w:tc>
          <w:tcPr>
            <w:tcW w:w="2156" w:type="dxa"/>
          </w:tcPr>
          <w:p w14:paraId="4CEC5927" w14:textId="0F1B37D8"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spacing w:val="-3"/>
              </w:rPr>
              <w:t>花崗國中</w:t>
            </w:r>
          </w:p>
        </w:tc>
        <w:tc>
          <w:tcPr>
            <w:tcW w:w="2139" w:type="dxa"/>
          </w:tcPr>
          <w:p w14:paraId="22250583" w14:textId="7214C92C"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rPr>
              <w:t>03-</w:t>
            </w:r>
            <w:r w:rsidRPr="0025477E">
              <w:rPr>
                <w:rFonts w:ascii="Times New Roman" w:eastAsia="標楷體" w:hAnsi="Times New Roman" w:cs="Times New Roman"/>
                <w:color w:val="0070C0"/>
                <w:spacing w:val="-2"/>
              </w:rPr>
              <w:t>8323924#227</w:t>
            </w:r>
          </w:p>
        </w:tc>
        <w:tc>
          <w:tcPr>
            <w:tcW w:w="2661" w:type="dxa"/>
          </w:tcPr>
          <w:p w14:paraId="01512BFD" w14:textId="35B1BA16" w:rsidR="00524DBE" w:rsidRPr="0025477E" w:rsidRDefault="000D1AB0" w:rsidP="00771CEA">
            <w:pPr>
              <w:pStyle w:val="a3"/>
              <w:spacing w:line="400" w:lineRule="exact"/>
              <w:ind w:left="0" w:right="2"/>
              <w:jc w:val="both"/>
              <w:rPr>
                <w:rFonts w:ascii="Times New Roman" w:eastAsia="標楷體" w:hAnsi="Times New Roman" w:cs="Times New Roman"/>
                <w:color w:val="0070C0"/>
              </w:rPr>
            </w:pPr>
            <w:hyperlink r:id="rId10">
              <w:r w:rsidR="00524DBE" w:rsidRPr="0025477E">
                <w:rPr>
                  <w:rFonts w:ascii="Times New Roman" w:hAnsi="Times New Roman" w:cs="Times New Roman"/>
                  <w:color w:val="0070C0"/>
                  <w:spacing w:val="-2"/>
                </w:rPr>
                <w:t>auchinan@hlc.edu.tw</w:t>
              </w:r>
            </w:hyperlink>
          </w:p>
        </w:tc>
      </w:tr>
      <w:tr w:rsidR="00524DBE" w:rsidRPr="001D3FC1" w14:paraId="046BEB3A" w14:textId="77777777" w:rsidTr="0086311C">
        <w:tc>
          <w:tcPr>
            <w:tcW w:w="1800" w:type="dxa"/>
          </w:tcPr>
          <w:p w14:paraId="3CAAAA64" w14:textId="7F4B7EDD"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spacing w:val="-2"/>
              </w:rPr>
              <w:t>高忠福執秘</w:t>
            </w:r>
          </w:p>
        </w:tc>
        <w:tc>
          <w:tcPr>
            <w:tcW w:w="2156" w:type="dxa"/>
          </w:tcPr>
          <w:p w14:paraId="7A5797B7" w14:textId="10A9C270"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spacing w:val="-3"/>
              </w:rPr>
              <w:t>花蓮高工</w:t>
            </w:r>
          </w:p>
        </w:tc>
        <w:tc>
          <w:tcPr>
            <w:tcW w:w="2139" w:type="dxa"/>
          </w:tcPr>
          <w:p w14:paraId="0D643C13" w14:textId="577AD755" w:rsidR="00524DBE" w:rsidRPr="0025477E" w:rsidRDefault="00524DBE" w:rsidP="00771CEA">
            <w:pPr>
              <w:pStyle w:val="a3"/>
              <w:spacing w:line="400" w:lineRule="exact"/>
              <w:ind w:left="0" w:right="2"/>
              <w:jc w:val="both"/>
              <w:rPr>
                <w:rFonts w:ascii="Times New Roman" w:eastAsia="標楷體" w:hAnsi="Times New Roman" w:cs="Times New Roman"/>
                <w:color w:val="0070C0"/>
              </w:rPr>
            </w:pPr>
            <w:r w:rsidRPr="0025477E">
              <w:rPr>
                <w:rFonts w:ascii="Times New Roman" w:eastAsia="標楷體" w:hAnsi="Times New Roman" w:cs="Times New Roman"/>
                <w:color w:val="0070C0"/>
              </w:rPr>
              <w:t>03-</w:t>
            </w:r>
            <w:r w:rsidRPr="0025477E">
              <w:rPr>
                <w:rFonts w:ascii="Times New Roman" w:eastAsia="標楷體" w:hAnsi="Times New Roman" w:cs="Times New Roman"/>
                <w:color w:val="0070C0"/>
                <w:spacing w:val="-2"/>
              </w:rPr>
              <w:t>8226108#611</w:t>
            </w:r>
          </w:p>
        </w:tc>
        <w:tc>
          <w:tcPr>
            <w:tcW w:w="2661" w:type="dxa"/>
          </w:tcPr>
          <w:p w14:paraId="59614A4A" w14:textId="5A52522A" w:rsidR="00524DBE" w:rsidRPr="0025477E" w:rsidRDefault="000D1AB0" w:rsidP="00771CEA">
            <w:pPr>
              <w:pStyle w:val="a3"/>
              <w:spacing w:line="400" w:lineRule="exact"/>
              <w:ind w:left="0" w:right="2"/>
              <w:jc w:val="both"/>
              <w:rPr>
                <w:rFonts w:ascii="Times New Roman" w:eastAsia="標楷體" w:hAnsi="Times New Roman" w:cs="Times New Roman"/>
                <w:color w:val="0070C0"/>
              </w:rPr>
            </w:pPr>
            <w:hyperlink r:id="rId11">
              <w:r w:rsidR="00524DBE" w:rsidRPr="0025477E">
                <w:rPr>
                  <w:rFonts w:ascii="Times New Roman" w:hAnsi="Times New Roman" w:cs="Times New Roman"/>
                  <w:color w:val="0070C0"/>
                  <w:spacing w:val="-2"/>
                </w:rPr>
                <w:t>Andrew.kao@go.edu.tw</w:t>
              </w:r>
            </w:hyperlink>
          </w:p>
        </w:tc>
      </w:tr>
    </w:tbl>
    <w:p w14:paraId="1B90B173" w14:textId="77777777" w:rsidR="00771CEA" w:rsidRDefault="00771CEA" w:rsidP="00771CEA">
      <w:pPr>
        <w:pStyle w:val="a3"/>
        <w:spacing w:line="480" w:lineRule="exact"/>
        <w:ind w:leftChars="65" w:left="1134" w:right="2" w:hangingChars="354" w:hanging="991"/>
        <w:jc w:val="both"/>
        <w:rPr>
          <w:rFonts w:ascii="標楷體" w:eastAsia="標楷體" w:hAnsi="標楷體"/>
          <w:sz w:val="28"/>
          <w:szCs w:val="28"/>
        </w:rPr>
      </w:pPr>
    </w:p>
    <w:p w14:paraId="1B82D003" w14:textId="5215F722" w:rsidR="000F70F6" w:rsidRPr="00994A7B" w:rsidRDefault="00865E40" w:rsidP="00771CEA">
      <w:pPr>
        <w:pStyle w:val="a3"/>
        <w:spacing w:line="480" w:lineRule="exact"/>
        <w:ind w:leftChars="65" w:left="1134" w:right="2" w:hangingChars="354" w:hanging="991"/>
        <w:jc w:val="both"/>
        <w:rPr>
          <w:rFonts w:ascii="標楷體" w:eastAsia="標楷體" w:hAnsi="標楷體"/>
          <w:sz w:val="28"/>
          <w:szCs w:val="28"/>
        </w:rPr>
      </w:pPr>
      <w:r w:rsidRPr="00994A7B">
        <w:rPr>
          <w:rFonts w:ascii="標楷體" w:eastAsia="標楷體" w:hAnsi="標楷體"/>
          <w:sz w:val="28"/>
          <w:szCs w:val="28"/>
        </w:rPr>
        <w:t>壹拾、</w:t>
      </w:r>
      <w:r w:rsidR="00345603" w:rsidRPr="00994A7B">
        <w:rPr>
          <w:rFonts w:ascii="標楷體" w:eastAsia="標楷體" w:hAnsi="標楷體"/>
          <w:spacing w:val="-2"/>
          <w:sz w:val="28"/>
          <w:szCs w:val="28"/>
        </w:rPr>
        <w:t>經費概算</w:t>
      </w:r>
      <w:r w:rsidR="00345603" w:rsidRPr="00994A7B">
        <w:rPr>
          <w:rFonts w:ascii="標楷體" w:eastAsia="標楷體" w:hAnsi="標楷體" w:hint="eastAsia"/>
          <w:spacing w:val="-2"/>
          <w:sz w:val="28"/>
          <w:szCs w:val="28"/>
        </w:rPr>
        <w:t>(</w:t>
      </w:r>
      <w:r w:rsidR="00345603" w:rsidRPr="00994A7B">
        <w:rPr>
          <w:rFonts w:ascii="標楷體" w:eastAsia="標楷體" w:hAnsi="標楷體"/>
          <w:spacing w:val="-2"/>
          <w:sz w:val="28"/>
          <w:szCs w:val="28"/>
        </w:rPr>
        <w:t>略</w:t>
      </w:r>
      <w:r w:rsidR="00345603" w:rsidRPr="00994A7B">
        <w:rPr>
          <w:rFonts w:ascii="標楷體" w:eastAsia="標楷體" w:hAnsi="標楷體" w:hint="eastAsia"/>
          <w:spacing w:val="-2"/>
          <w:sz w:val="28"/>
          <w:szCs w:val="28"/>
        </w:rPr>
        <w:t>)</w:t>
      </w:r>
    </w:p>
    <w:p w14:paraId="6E6787E2" w14:textId="033464C4" w:rsidR="00771CEA" w:rsidRDefault="00771CEA" w:rsidP="00771CEA">
      <w:pPr>
        <w:pStyle w:val="a3"/>
        <w:tabs>
          <w:tab w:val="left" w:pos="1284"/>
        </w:tabs>
        <w:spacing w:line="480" w:lineRule="exact"/>
        <w:ind w:left="120" w:right="2"/>
        <w:jc w:val="both"/>
        <w:rPr>
          <w:rFonts w:ascii="標楷體" w:eastAsia="標楷體" w:hAnsi="標楷體"/>
          <w:spacing w:val="-4"/>
          <w:sz w:val="28"/>
          <w:szCs w:val="28"/>
        </w:rPr>
      </w:pPr>
    </w:p>
    <w:p w14:paraId="741A4918" w14:textId="768F3197" w:rsidR="00524DBE" w:rsidRDefault="00DD20C1" w:rsidP="00345603">
      <w:pPr>
        <w:pStyle w:val="a3"/>
        <w:spacing w:line="480" w:lineRule="exact"/>
        <w:ind w:leftChars="65" w:left="1274" w:right="2" w:hangingChars="404" w:hanging="1131"/>
        <w:jc w:val="both"/>
        <w:rPr>
          <w:rFonts w:ascii="標楷體" w:eastAsia="標楷體" w:hAnsi="標楷體"/>
          <w:sz w:val="28"/>
          <w:szCs w:val="28"/>
        </w:rPr>
      </w:pPr>
      <w:r w:rsidRPr="00345603">
        <w:rPr>
          <w:rFonts w:ascii="標楷體" w:eastAsia="標楷體" w:hAnsi="標楷體"/>
          <w:sz w:val="28"/>
          <w:szCs w:val="28"/>
        </w:rPr>
        <w:t>壹拾壹、</w:t>
      </w:r>
      <w:r w:rsidR="00345603" w:rsidRPr="00994A7B">
        <w:rPr>
          <w:rFonts w:ascii="標楷體" w:eastAsia="標楷體" w:hAnsi="標楷體"/>
          <w:sz w:val="28"/>
          <w:szCs w:val="28"/>
        </w:rPr>
        <w:t>本計畫相關承辦人員於完成核銷後，依花蓮縣政府所屬各級學校教育專</w:t>
      </w:r>
      <w:r w:rsidR="00345603" w:rsidRPr="00345603">
        <w:rPr>
          <w:rFonts w:ascii="標楷體" w:eastAsia="標楷體" w:hAnsi="標楷體"/>
          <w:sz w:val="28"/>
          <w:szCs w:val="28"/>
        </w:rPr>
        <w:t>人員獎懲作業要點進行敘獎事宜。</w:t>
      </w:r>
    </w:p>
    <w:p w14:paraId="464F2F5C" w14:textId="50FCA3DC" w:rsidR="00771CEA" w:rsidRDefault="00771CEA" w:rsidP="00771CEA">
      <w:pPr>
        <w:pStyle w:val="a3"/>
        <w:tabs>
          <w:tab w:val="left" w:pos="1284"/>
        </w:tabs>
        <w:spacing w:line="480" w:lineRule="exact"/>
        <w:ind w:left="120" w:right="2"/>
        <w:jc w:val="both"/>
        <w:rPr>
          <w:rFonts w:ascii="標楷體" w:eastAsia="標楷體" w:hAnsi="標楷體"/>
          <w:spacing w:val="-4"/>
          <w:sz w:val="28"/>
          <w:szCs w:val="28"/>
        </w:rPr>
      </w:pPr>
    </w:p>
    <w:p w14:paraId="0472C687" w14:textId="6FB6C7A5" w:rsidR="000F70F6" w:rsidRDefault="00DD20C1" w:rsidP="00771CEA">
      <w:pPr>
        <w:pStyle w:val="a3"/>
        <w:tabs>
          <w:tab w:val="left" w:pos="1284"/>
        </w:tabs>
        <w:spacing w:line="480" w:lineRule="exact"/>
        <w:ind w:left="120" w:right="2"/>
        <w:jc w:val="both"/>
        <w:rPr>
          <w:rFonts w:ascii="標楷體" w:eastAsia="標楷體" w:hAnsi="標楷體"/>
          <w:spacing w:val="-2"/>
          <w:sz w:val="28"/>
          <w:szCs w:val="28"/>
        </w:rPr>
      </w:pPr>
      <w:r w:rsidRPr="00994A7B">
        <w:rPr>
          <w:rFonts w:ascii="標楷體" w:eastAsia="標楷體" w:hAnsi="標楷體"/>
          <w:spacing w:val="-4"/>
          <w:sz w:val="28"/>
          <w:szCs w:val="28"/>
        </w:rPr>
        <w:t>壹拾貳、</w:t>
      </w:r>
      <w:r w:rsidR="00345603" w:rsidRPr="00994A7B">
        <w:rPr>
          <w:rFonts w:ascii="標楷體" w:eastAsia="標楷體" w:hAnsi="標楷體"/>
          <w:sz w:val="28"/>
          <w:szCs w:val="28"/>
        </w:rPr>
        <w:tab/>
        <w:t>計畫奉</w:t>
      </w:r>
      <w:r w:rsidR="00345603" w:rsidRPr="00994A7B">
        <w:rPr>
          <w:rFonts w:ascii="標楷體" w:eastAsia="標楷體" w:hAnsi="標楷體"/>
          <w:spacing w:val="33"/>
          <w:sz w:val="28"/>
          <w:szCs w:val="28"/>
        </w:rPr>
        <w:t xml:space="preserve"> </w:t>
      </w:r>
      <w:r w:rsidR="00345603" w:rsidRPr="00994A7B">
        <w:rPr>
          <w:rFonts w:ascii="標楷體" w:eastAsia="標楷體" w:hAnsi="標楷體"/>
          <w:sz w:val="28"/>
          <w:szCs w:val="28"/>
        </w:rPr>
        <w:t>縣長核定後實施，修正時亦同。</w:t>
      </w:r>
      <w:r w:rsidRPr="00994A7B">
        <w:rPr>
          <w:rFonts w:ascii="標楷體" w:eastAsia="標楷體" w:hAnsi="標楷體"/>
          <w:sz w:val="28"/>
          <w:szCs w:val="28"/>
        </w:rPr>
        <w:tab/>
      </w:r>
    </w:p>
    <w:p w14:paraId="4A5608B0" w14:textId="093A9AFE" w:rsidR="00380FCB" w:rsidRDefault="00380FCB" w:rsidP="00771CEA">
      <w:pPr>
        <w:pStyle w:val="a3"/>
        <w:tabs>
          <w:tab w:val="left" w:pos="1284"/>
        </w:tabs>
        <w:spacing w:line="480" w:lineRule="exact"/>
        <w:ind w:left="120" w:right="2"/>
        <w:jc w:val="both"/>
        <w:rPr>
          <w:rFonts w:ascii="標楷體" w:eastAsia="標楷體" w:hAnsi="標楷體"/>
          <w:sz w:val="28"/>
          <w:szCs w:val="28"/>
        </w:rPr>
      </w:pPr>
    </w:p>
    <w:p w14:paraId="2548F5F9" w14:textId="249BFDA6" w:rsidR="00380FCB" w:rsidRDefault="00380FCB" w:rsidP="00771CEA">
      <w:pPr>
        <w:pStyle w:val="a3"/>
        <w:tabs>
          <w:tab w:val="left" w:pos="1284"/>
        </w:tabs>
        <w:spacing w:line="480" w:lineRule="exact"/>
        <w:ind w:left="120" w:right="2"/>
        <w:jc w:val="both"/>
        <w:rPr>
          <w:rFonts w:ascii="標楷體" w:eastAsia="標楷體" w:hAnsi="標楷體"/>
          <w:sz w:val="28"/>
          <w:szCs w:val="28"/>
        </w:rPr>
      </w:pPr>
    </w:p>
    <w:p w14:paraId="5BE4FDB8" w14:textId="5D80660C" w:rsidR="00380FCB" w:rsidRDefault="00380FCB" w:rsidP="00771CEA">
      <w:pPr>
        <w:pStyle w:val="a3"/>
        <w:tabs>
          <w:tab w:val="left" w:pos="1284"/>
        </w:tabs>
        <w:spacing w:line="480" w:lineRule="exact"/>
        <w:ind w:left="120" w:right="2"/>
        <w:jc w:val="both"/>
        <w:rPr>
          <w:rFonts w:ascii="標楷體" w:eastAsia="標楷體" w:hAnsi="標楷體"/>
          <w:sz w:val="28"/>
          <w:szCs w:val="28"/>
        </w:rPr>
      </w:pPr>
    </w:p>
    <w:p w14:paraId="5FE98C33" w14:textId="77777777" w:rsidR="00380FCB" w:rsidRPr="00307D02" w:rsidRDefault="00380FCB" w:rsidP="00771CEA">
      <w:pPr>
        <w:pStyle w:val="a3"/>
        <w:tabs>
          <w:tab w:val="left" w:pos="1284"/>
        </w:tabs>
        <w:spacing w:line="480" w:lineRule="exact"/>
        <w:ind w:left="120" w:right="2"/>
        <w:jc w:val="both"/>
        <w:rPr>
          <w:rFonts w:ascii="標楷體" w:eastAsia="標楷體" w:hAnsi="標楷體"/>
          <w:sz w:val="28"/>
          <w:szCs w:val="28"/>
        </w:rPr>
      </w:pPr>
    </w:p>
    <w:sectPr w:rsidR="00380FCB" w:rsidRPr="00307D02" w:rsidSect="00771CEA">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58B7" w14:textId="77777777" w:rsidR="000D1AB0" w:rsidRDefault="000D1AB0" w:rsidP="00A950AA">
      <w:r>
        <w:separator/>
      </w:r>
    </w:p>
  </w:endnote>
  <w:endnote w:type="continuationSeparator" w:id="0">
    <w:p w14:paraId="3ABBC59E" w14:textId="77777777" w:rsidR="000D1AB0" w:rsidRDefault="000D1AB0" w:rsidP="00A9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HK">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rlito">
    <w:altName w:val="Calibri"/>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200247B" w:usb2="00000009" w:usb3="00000000" w:csb0="000001FF" w:csb1="00000000"/>
  </w:font>
  <w:font w:name="Noto Sans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00"/>
    <w:family w:val="roman"/>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CD6A7" w14:textId="77777777" w:rsidR="000D1AB0" w:rsidRDefault="000D1AB0" w:rsidP="00A950AA">
      <w:r>
        <w:separator/>
      </w:r>
    </w:p>
  </w:footnote>
  <w:footnote w:type="continuationSeparator" w:id="0">
    <w:p w14:paraId="7CFB0BDF" w14:textId="77777777" w:rsidR="000D1AB0" w:rsidRDefault="000D1AB0" w:rsidP="00A9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65EE"/>
    <w:multiLevelType w:val="hybridMultilevel"/>
    <w:tmpl w:val="6A302AE6"/>
    <w:lvl w:ilvl="0" w:tplc="E3B07A88">
      <w:start w:val="1"/>
      <w:numFmt w:val="decimal"/>
      <w:lvlText w:val="%1."/>
      <w:lvlJc w:val="left"/>
      <w:pPr>
        <w:ind w:left="2040" w:hanging="502"/>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5B320AD2">
      <w:numFmt w:val="bullet"/>
      <w:lvlText w:val="•"/>
      <w:lvlJc w:val="left"/>
      <w:pPr>
        <w:ind w:left="2724" w:hanging="502"/>
      </w:pPr>
      <w:rPr>
        <w:rFonts w:hint="default"/>
        <w:lang w:val="en-US" w:eastAsia="zh-TW" w:bidi="ar-SA"/>
      </w:rPr>
    </w:lvl>
    <w:lvl w:ilvl="2" w:tplc="5F36EE80">
      <w:numFmt w:val="bullet"/>
      <w:lvlText w:val="•"/>
      <w:lvlJc w:val="left"/>
      <w:pPr>
        <w:ind w:left="3409" w:hanging="502"/>
      </w:pPr>
      <w:rPr>
        <w:rFonts w:hint="default"/>
        <w:lang w:val="en-US" w:eastAsia="zh-TW" w:bidi="ar-SA"/>
      </w:rPr>
    </w:lvl>
    <w:lvl w:ilvl="3" w:tplc="68E235CE">
      <w:numFmt w:val="bullet"/>
      <w:lvlText w:val="•"/>
      <w:lvlJc w:val="left"/>
      <w:pPr>
        <w:ind w:left="4093" w:hanging="502"/>
      </w:pPr>
      <w:rPr>
        <w:rFonts w:hint="default"/>
        <w:lang w:val="en-US" w:eastAsia="zh-TW" w:bidi="ar-SA"/>
      </w:rPr>
    </w:lvl>
    <w:lvl w:ilvl="4" w:tplc="8774F474">
      <w:numFmt w:val="bullet"/>
      <w:lvlText w:val="•"/>
      <w:lvlJc w:val="left"/>
      <w:pPr>
        <w:ind w:left="4778" w:hanging="502"/>
      </w:pPr>
      <w:rPr>
        <w:rFonts w:hint="default"/>
        <w:lang w:val="en-US" w:eastAsia="zh-TW" w:bidi="ar-SA"/>
      </w:rPr>
    </w:lvl>
    <w:lvl w:ilvl="5" w:tplc="8CFE61AA">
      <w:numFmt w:val="bullet"/>
      <w:lvlText w:val="•"/>
      <w:lvlJc w:val="left"/>
      <w:pPr>
        <w:ind w:left="5463" w:hanging="502"/>
      </w:pPr>
      <w:rPr>
        <w:rFonts w:hint="default"/>
        <w:lang w:val="en-US" w:eastAsia="zh-TW" w:bidi="ar-SA"/>
      </w:rPr>
    </w:lvl>
    <w:lvl w:ilvl="6" w:tplc="20C21B00">
      <w:numFmt w:val="bullet"/>
      <w:lvlText w:val="•"/>
      <w:lvlJc w:val="left"/>
      <w:pPr>
        <w:ind w:left="6147" w:hanging="502"/>
      </w:pPr>
      <w:rPr>
        <w:rFonts w:hint="default"/>
        <w:lang w:val="en-US" w:eastAsia="zh-TW" w:bidi="ar-SA"/>
      </w:rPr>
    </w:lvl>
    <w:lvl w:ilvl="7" w:tplc="43C09656">
      <w:numFmt w:val="bullet"/>
      <w:lvlText w:val="•"/>
      <w:lvlJc w:val="left"/>
      <w:pPr>
        <w:ind w:left="6832" w:hanging="502"/>
      </w:pPr>
      <w:rPr>
        <w:rFonts w:hint="default"/>
        <w:lang w:val="en-US" w:eastAsia="zh-TW" w:bidi="ar-SA"/>
      </w:rPr>
    </w:lvl>
    <w:lvl w:ilvl="8" w:tplc="F46A25D4">
      <w:numFmt w:val="bullet"/>
      <w:lvlText w:val="•"/>
      <w:lvlJc w:val="left"/>
      <w:pPr>
        <w:ind w:left="7517" w:hanging="502"/>
      </w:pPr>
      <w:rPr>
        <w:rFonts w:hint="default"/>
        <w:lang w:val="en-US" w:eastAsia="zh-TW" w:bidi="ar-SA"/>
      </w:rPr>
    </w:lvl>
  </w:abstractNum>
  <w:abstractNum w:abstractNumId="1" w15:restartNumberingAfterBreak="0">
    <w:nsid w:val="0B9B6BB2"/>
    <w:multiLevelType w:val="hybridMultilevel"/>
    <w:tmpl w:val="DFCACD76"/>
    <w:lvl w:ilvl="0" w:tplc="D5C80910">
      <w:start w:val="1"/>
      <w:numFmt w:val="decimal"/>
      <w:lvlText w:val="%1."/>
      <w:lvlJc w:val="left"/>
      <w:pPr>
        <w:ind w:left="2040" w:hanging="504"/>
      </w:pPr>
      <w:rPr>
        <w:rFonts w:ascii="標楷體" w:eastAsia="標楷體" w:hAnsi="標楷體" w:cs="Noto Sans Mono CJK HK" w:hint="default"/>
        <w:b w:val="0"/>
        <w:bCs w:val="0"/>
        <w:i w:val="0"/>
        <w:iCs w:val="0"/>
        <w:spacing w:val="0"/>
        <w:w w:val="100"/>
        <w:sz w:val="28"/>
        <w:szCs w:val="28"/>
        <w:lang w:val="en-US" w:eastAsia="zh-TW" w:bidi="ar-SA"/>
      </w:rPr>
    </w:lvl>
    <w:lvl w:ilvl="1" w:tplc="C86C5636">
      <w:numFmt w:val="bullet"/>
      <w:lvlText w:val="•"/>
      <w:lvlJc w:val="left"/>
      <w:pPr>
        <w:ind w:left="2724" w:hanging="504"/>
      </w:pPr>
      <w:rPr>
        <w:rFonts w:hint="default"/>
        <w:lang w:val="en-US" w:eastAsia="zh-TW" w:bidi="ar-SA"/>
      </w:rPr>
    </w:lvl>
    <w:lvl w:ilvl="2" w:tplc="ECA04A16">
      <w:numFmt w:val="bullet"/>
      <w:lvlText w:val="•"/>
      <w:lvlJc w:val="left"/>
      <w:pPr>
        <w:ind w:left="3409" w:hanging="504"/>
      </w:pPr>
      <w:rPr>
        <w:rFonts w:hint="default"/>
        <w:lang w:val="en-US" w:eastAsia="zh-TW" w:bidi="ar-SA"/>
      </w:rPr>
    </w:lvl>
    <w:lvl w:ilvl="3" w:tplc="C46849D8">
      <w:numFmt w:val="bullet"/>
      <w:lvlText w:val="•"/>
      <w:lvlJc w:val="left"/>
      <w:pPr>
        <w:ind w:left="4093" w:hanging="504"/>
      </w:pPr>
      <w:rPr>
        <w:rFonts w:hint="default"/>
        <w:lang w:val="en-US" w:eastAsia="zh-TW" w:bidi="ar-SA"/>
      </w:rPr>
    </w:lvl>
    <w:lvl w:ilvl="4" w:tplc="36A02194">
      <w:numFmt w:val="bullet"/>
      <w:lvlText w:val="•"/>
      <w:lvlJc w:val="left"/>
      <w:pPr>
        <w:ind w:left="4778" w:hanging="504"/>
      </w:pPr>
      <w:rPr>
        <w:rFonts w:hint="default"/>
        <w:lang w:val="en-US" w:eastAsia="zh-TW" w:bidi="ar-SA"/>
      </w:rPr>
    </w:lvl>
    <w:lvl w:ilvl="5" w:tplc="AE708914">
      <w:numFmt w:val="bullet"/>
      <w:lvlText w:val="•"/>
      <w:lvlJc w:val="left"/>
      <w:pPr>
        <w:ind w:left="5463" w:hanging="504"/>
      </w:pPr>
      <w:rPr>
        <w:rFonts w:hint="default"/>
        <w:lang w:val="en-US" w:eastAsia="zh-TW" w:bidi="ar-SA"/>
      </w:rPr>
    </w:lvl>
    <w:lvl w:ilvl="6" w:tplc="5ECC4B6E">
      <w:numFmt w:val="bullet"/>
      <w:lvlText w:val="•"/>
      <w:lvlJc w:val="left"/>
      <w:pPr>
        <w:ind w:left="6147" w:hanging="504"/>
      </w:pPr>
      <w:rPr>
        <w:rFonts w:hint="default"/>
        <w:lang w:val="en-US" w:eastAsia="zh-TW" w:bidi="ar-SA"/>
      </w:rPr>
    </w:lvl>
    <w:lvl w:ilvl="7" w:tplc="1ECA7EDE">
      <w:numFmt w:val="bullet"/>
      <w:lvlText w:val="•"/>
      <w:lvlJc w:val="left"/>
      <w:pPr>
        <w:ind w:left="6832" w:hanging="504"/>
      </w:pPr>
      <w:rPr>
        <w:rFonts w:hint="default"/>
        <w:lang w:val="en-US" w:eastAsia="zh-TW" w:bidi="ar-SA"/>
      </w:rPr>
    </w:lvl>
    <w:lvl w:ilvl="8" w:tplc="9CE6B570">
      <w:numFmt w:val="bullet"/>
      <w:lvlText w:val="•"/>
      <w:lvlJc w:val="left"/>
      <w:pPr>
        <w:ind w:left="7517" w:hanging="504"/>
      </w:pPr>
      <w:rPr>
        <w:rFonts w:hint="default"/>
        <w:lang w:val="en-US" w:eastAsia="zh-TW" w:bidi="ar-SA"/>
      </w:rPr>
    </w:lvl>
  </w:abstractNum>
  <w:abstractNum w:abstractNumId="2" w15:restartNumberingAfterBreak="0">
    <w:nsid w:val="16CD6048"/>
    <w:multiLevelType w:val="hybridMultilevel"/>
    <w:tmpl w:val="FEA21482"/>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29345C89"/>
    <w:multiLevelType w:val="hybridMultilevel"/>
    <w:tmpl w:val="6664645C"/>
    <w:lvl w:ilvl="0" w:tplc="93AA8584">
      <w:start w:val="1"/>
      <w:numFmt w:val="decimal"/>
      <w:lvlText w:val="%1."/>
      <w:lvlJc w:val="left"/>
      <w:pPr>
        <w:ind w:left="1569" w:hanging="483"/>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9816FB16">
      <w:start w:val="1"/>
      <w:numFmt w:val="decimal"/>
      <w:lvlText w:val="(%2)."/>
      <w:lvlJc w:val="left"/>
      <w:pPr>
        <w:ind w:left="2047" w:hanging="481"/>
      </w:pPr>
      <w:rPr>
        <w:rFonts w:ascii="Noto Sans Mono CJK HK" w:eastAsia="Noto Sans Mono CJK HK" w:hAnsi="Noto Sans Mono CJK HK" w:cs="Noto Sans Mono CJK HK" w:hint="default"/>
        <w:b w:val="0"/>
        <w:bCs w:val="0"/>
        <w:i w:val="0"/>
        <w:iCs w:val="0"/>
        <w:spacing w:val="0"/>
        <w:w w:val="100"/>
        <w:sz w:val="22"/>
        <w:szCs w:val="22"/>
        <w:lang w:val="en-US" w:eastAsia="zh-TW" w:bidi="ar-SA"/>
      </w:rPr>
    </w:lvl>
    <w:lvl w:ilvl="2" w:tplc="27BCDB2C">
      <w:numFmt w:val="bullet"/>
      <w:lvlText w:val="•"/>
      <w:lvlJc w:val="left"/>
      <w:pPr>
        <w:ind w:left="2800" w:hanging="481"/>
      </w:pPr>
      <w:rPr>
        <w:rFonts w:hint="default"/>
        <w:lang w:val="en-US" w:eastAsia="zh-TW" w:bidi="ar-SA"/>
      </w:rPr>
    </w:lvl>
    <w:lvl w:ilvl="3" w:tplc="DB8E91BE">
      <w:numFmt w:val="bullet"/>
      <w:lvlText w:val="•"/>
      <w:lvlJc w:val="left"/>
      <w:pPr>
        <w:ind w:left="3561" w:hanging="481"/>
      </w:pPr>
      <w:rPr>
        <w:rFonts w:hint="default"/>
        <w:lang w:val="en-US" w:eastAsia="zh-TW" w:bidi="ar-SA"/>
      </w:rPr>
    </w:lvl>
    <w:lvl w:ilvl="4" w:tplc="AF2A7988">
      <w:numFmt w:val="bullet"/>
      <w:lvlText w:val="•"/>
      <w:lvlJc w:val="left"/>
      <w:pPr>
        <w:ind w:left="4322" w:hanging="481"/>
      </w:pPr>
      <w:rPr>
        <w:rFonts w:hint="default"/>
        <w:lang w:val="en-US" w:eastAsia="zh-TW" w:bidi="ar-SA"/>
      </w:rPr>
    </w:lvl>
    <w:lvl w:ilvl="5" w:tplc="EB129226">
      <w:numFmt w:val="bullet"/>
      <w:lvlText w:val="•"/>
      <w:lvlJc w:val="left"/>
      <w:pPr>
        <w:ind w:left="5082" w:hanging="481"/>
      </w:pPr>
      <w:rPr>
        <w:rFonts w:hint="default"/>
        <w:lang w:val="en-US" w:eastAsia="zh-TW" w:bidi="ar-SA"/>
      </w:rPr>
    </w:lvl>
    <w:lvl w:ilvl="6" w:tplc="2AA2DD34">
      <w:numFmt w:val="bullet"/>
      <w:lvlText w:val="•"/>
      <w:lvlJc w:val="left"/>
      <w:pPr>
        <w:ind w:left="5843" w:hanging="481"/>
      </w:pPr>
      <w:rPr>
        <w:rFonts w:hint="default"/>
        <w:lang w:val="en-US" w:eastAsia="zh-TW" w:bidi="ar-SA"/>
      </w:rPr>
    </w:lvl>
    <w:lvl w:ilvl="7" w:tplc="BB8C9CF6">
      <w:numFmt w:val="bullet"/>
      <w:lvlText w:val="•"/>
      <w:lvlJc w:val="left"/>
      <w:pPr>
        <w:ind w:left="6604" w:hanging="481"/>
      </w:pPr>
      <w:rPr>
        <w:rFonts w:hint="default"/>
        <w:lang w:val="en-US" w:eastAsia="zh-TW" w:bidi="ar-SA"/>
      </w:rPr>
    </w:lvl>
    <w:lvl w:ilvl="8" w:tplc="1C3CA12C">
      <w:numFmt w:val="bullet"/>
      <w:lvlText w:val="•"/>
      <w:lvlJc w:val="left"/>
      <w:pPr>
        <w:ind w:left="7364" w:hanging="481"/>
      </w:pPr>
      <w:rPr>
        <w:rFonts w:hint="default"/>
        <w:lang w:val="en-US" w:eastAsia="zh-TW" w:bidi="ar-SA"/>
      </w:rPr>
    </w:lvl>
  </w:abstractNum>
  <w:abstractNum w:abstractNumId="4" w15:restartNumberingAfterBreak="0">
    <w:nsid w:val="30433B42"/>
    <w:multiLevelType w:val="hybridMultilevel"/>
    <w:tmpl w:val="F83E06A8"/>
    <w:lvl w:ilvl="0" w:tplc="37FAE014">
      <w:start w:val="1"/>
      <w:numFmt w:val="decimal"/>
      <w:lvlText w:val="%1."/>
      <w:lvlJc w:val="left"/>
      <w:pPr>
        <w:ind w:left="1079" w:hanging="36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5" w15:restartNumberingAfterBreak="0">
    <w:nsid w:val="39AC4D6B"/>
    <w:multiLevelType w:val="hybridMultilevel"/>
    <w:tmpl w:val="22F2EDA4"/>
    <w:lvl w:ilvl="0" w:tplc="0409000B">
      <w:start w:val="1"/>
      <w:numFmt w:val="bullet"/>
      <w:lvlText w:val=""/>
      <w:lvlJc w:val="left"/>
      <w:pPr>
        <w:ind w:left="1199" w:hanging="480"/>
      </w:pPr>
      <w:rPr>
        <w:rFonts w:ascii="Wingdings" w:hAnsi="Wingdings" w:hint="default"/>
      </w:rPr>
    </w:lvl>
    <w:lvl w:ilvl="1" w:tplc="04090003" w:tentative="1">
      <w:start w:val="1"/>
      <w:numFmt w:val="bullet"/>
      <w:lvlText w:val=""/>
      <w:lvlJc w:val="left"/>
      <w:pPr>
        <w:ind w:left="1679" w:hanging="480"/>
      </w:pPr>
      <w:rPr>
        <w:rFonts w:ascii="Wingdings" w:hAnsi="Wingdings" w:hint="default"/>
      </w:rPr>
    </w:lvl>
    <w:lvl w:ilvl="2" w:tplc="04090005" w:tentative="1">
      <w:start w:val="1"/>
      <w:numFmt w:val="bullet"/>
      <w:lvlText w:val=""/>
      <w:lvlJc w:val="left"/>
      <w:pPr>
        <w:ind w:left="2159" w:hanging="480"/>
      </w:pPr>
      <w:rPr>
        <w:rFonts w:ascii="Wingdings" w:hAnsi="Wingdings" w:hint="default"/>
      </w:rPr>
    </w:lvl>
    <w:lvl w:ilvl="3" w:tplc="04090001" w:tentative="1">
      <w:start w:val="1"/>
      <w:numFmt w:val="bullet"/>
      <w:lvlText w:val=""/>
      <w:lvlJc w:val="left"/>
      <w:pPr>
        <w:ind w:left="2639" w:hanging="480"/>
      </w:pPr>
      <w:rPr>
        <w:rFonts w:ascii="Wingdings" w:hAnsi="Wingdings" w:hint="default"/>
      </w:rPr>
    </w:lvl>
    <w:lvl w:ilvl="4" w:tplc="04090003" w:tentative="1">
      <w:start w:val="1"/>
      <w:numFmt w:val="bullet"/>
      <w:lvlText w:val=""/>
      <w:lvlJc w:val="left"/>
      <w:pPr>
        <w:ind w:left="3119" w:hanging="480"/>
      </w:pPr>
      <w:rPr>
        <w:rFonts w:ascii="Wingdings" w:hAnsi="Wingdings" w:hint="default"/>
      </w:rPr>
    </w:lvl>
    <w:lvl w:ilvl="5" w:tplc="04090005" w:tentative="1">
      <w:start w:val="1"/>
      <w:numFmt w:val="bullet"/>
      <w:lvlText w:val=""/>
      <w:lvlJc w:val="left"/>
      <w:pPr>
        <w:ind w:left="3599" w:hanging="480"/>
      </w:pPr>
      <w:rPr>
        <w:rFonts w:ascii="Wingdings" w:hAnsi="Wingdings" w:hint="default"/>
      </w:rPr>
    </w:lvl>
    <w:lvl w:ilvl="6" w:tplc="04090001" w:tentative="1">
      <w:start w:val="1"/>
      <w:numFmt w:val="bullet"/>
      <w:lvlText w:val=""/>
      <w:lvlJc w:val="left"/>
      <w:pPr>
        <w:ind w:left="4079" w:hanging="480"/>
      </w:pPr>
      <w:rPr>
        <w:rFonts w:ascii="Wingdings" w:hAnsi="Wingdings" w:hint="default"/>
      </w:rPr>
    </w:lvl>
    <w:lvl w:ilvl="7" w:tplc="04090003" w:tentative="1">
      <w:start w:val="1"/>
      <w:numFmt w:val="bullet"/>
      <w:lvlText w:val=""/>
      <w:lvlJc w:val="left"/>
      <w:pPr>
        <w:ind w:left="4559" w:hanging="480"/>
      </w:pPr>
      <w:rPr>
        <w:rFonts w:ascii="Wingdings" w:hAnsi="Wingdings" w:hint="default"/>
      </w:rPr>
    </w:lvl>
    <w:lvl w:ilvl="8" w:tplc="04090005" w:tentative="1">
      <w:start w:val="1"/>
      <w:numFmt w:val="bullet"/>
      <w:lvlText w:val=""/>
      <w:lvlJc w:val="left"/>
      <w:pPr>
        <w:ind w:left="5039" w:hanging="480"/>
      </w:pPr>
      <w:rPr>
        <w:rFonts w:ascii="Wingdings" w:hAnsi="Wingdings" w:hint="default"/>
      </w:rPr>
    </w:lvl>
  </w:abstractNum>
  <w:abstractNum w:abstractNumId="6" w15:restartNumberingAfterBreak="0">
    <w:nsid w:val="3C38686B"/>
    <w:multiLevelType w:val="hybridMultilevel"/>
    <w:tmpl w:val="E8DE114C"/>
    <w:lvl w:ilvl="0" w:tplc="EA44DE42">
      <w:start w:val="1"/>
      <w:numFmt w:val="decimal"/>
      <w:lvlText w:val="%1."/>
      <w:lvlJc w:val="left"/>
      <w:pPr>
        <w:ind w:left="1687" w:hanging="480"/>
      </w:pPr>
      <w:rPr>
        <w:rFonts w:ascii="標楷體" w:eastAsia="標楷體" w:hAnsi="標楷體" w:cs="Noto Sans Mono CJK HK" w:hint="default"/>
        <w:b w:val="0"/>
        <w:bCs w:val="0"/>
        <w:i w:val="0"/>
        <w:iCs w:val="0"/>
        <w:spacing w:val="0"/>
        <w:w w:val="100"/>
        <w:sz w:val="28"/>
        <w:szCs w:val="28"/>
        <w:lang w:val="en-US" w:eastAsia="zh-TW" w:bidi="ar-SA"/>
      </w:rPr>
    </w:lvl>
    <w:lvl w:ilvl="1" w:tplc="BEA09F54">
      <w:numFmt w:val="bullet"/>
      <w:lvlText w:val="•"/>
      <w:lvlJc w:val="left"/>
      <w:pPr>
        <w:ind w:left="2400" w:hanging="480"/>
      </w:pPr>
      <w:rPr>
        <w:rFonts w:hint="default"/>
        <w:lang w:val="en-US" w:eastAsia="zh-TW" w:bidi="ar-SA"/>
      </w:rPr>
    </w:lvl>
    <w:lvl w:ilvl="2" w:tplc="F3DCD832">
      <w:numFmt w:val="bullet"/>
      <w:lvlText w:val="•"/>
      <w:lvlJc w:val="left"/>
      <w:pPr>
        <w:ind w:left="3121" w:hanging="480"/>
      </w:pPr>
      <w:rPr>
        <w:rFonts w:hint="default"/>
        <w:lang w:val="en-US" w:eastAsia="zh-TW" w:bidi="ar-SA"/>
      </w:rPr>
    </w:lvl>
    <w:lvl w:ilvl="3" w:tplc="A02E7220">
      <w:numFmt w:val="bullet"/>
      <w:lvlText w:val="•"/>
      <w:lvlJc w:val="left"/>
      <w:pPr>
        <w:ind w:left="3841" w:hanging="480"/>
      </w:pPr>
      <w:rPr>
        <w:rFonts w:hint="default"/>
        <w:lang w:val="en-US" w:eastAsia="zh-TW" w:bidi="ar-SA"/>
      </w:rPr>
    </w:lvl>
    <w:lvl w:ilvl="4" w:tplc="A748E2F8">
      <w:numFmt w:val="bullet"/>
      <w:lvlText w:val="•"/>
      <w:lvlJc w:val="left"/>
      <w:pPr>
        <w:ind w:left="4562" w:hanging="480"/>
      </w:pPr>
      <w:rPr>
        <w:rFonts w:hint="default"/>
        <w:lang w:val="en-US" w:eastAsia="zh-TW" w:bidi="ar-SA"/>
      </w:rPr>
    </w:lvl>
    <w:lvl w:ilvl="5" w:tplc="D7F462B4">
      <w:numFmt w:val="bullet"/>
      <w:lvlText w:val="•"/>
      <w:lvlJc w:val="left"/>
      <w:pPr>
        <w:ind w:left="5283" w:hanging="480"/>
      </w:pPr>
      <w:rPr>
        <w:rFonts w:hint="default"/>
        <w:lang w:val="en-US" w:eastAsia="zh-TW" w:bidi="ar-SA"/>
      </w:rPr>
    </w:lvl>
    <w:lvl w:ilvl="6" w:tplc="0FD6098E">
      <w:numFmt w:val="bullet"/>
      <w:lvlText w:val="•"/>
      <w:lvlJc w:val="left"/>
      <w:pPr>
        <w:ind w:left="6003" w:hanging="480"/>
      </w:pPr>
      <w:rPr>
        <w:rFonts w:hint="default"/>
        <w:lang w:val="en-US" w:eastAsia="zh-TW" w:bidi="ar-SA"/>
      </w:rPr>
    </w:lvl>
    <w:lvl w:ilvl="7" w:tplc="E788F60C">
      <w:numFmt w:val="bullet"/>
      <w:lvlText w:val="•"/>
      <w:lvlJc w:val="left"/>
      <w:pPr>
        <w:ind w:left="6724" w:hanging="480"/>
      </w:pPr>
      <w:rPr>
        <w:rFonts w:hint="default"/>
        <w:lang w:val="en-US" w:eastAsia="zh-TW" w:bidi="ar-SA"/>
      </w:rPr>
    </w:lvl>
    <w:lvl w:ilvl="8" w:tplc="D136974A">
      <w:numFmt w:val="bullet"/>
      <w:lvlText w:val="•"/>
      <w:lvlJc w:val="left"/>
      <w:pPr>
        <w:ind w:left="7445" w:hanging="480"/>
      </w:pPr>
      <w:rPr>
        <w:rFonts w:hint="default"/>
        <w:lang w:val="en-US" w:eastAsia="zh-TW" w:bidi="ar-SA"/>
      </w:rPr>
    </w:lvl>
  </w:abstractNum>
  <w:abstractNum w:abstractNumId="7" w15:restartNumberingAfterBreak="0">
    <w:nsid w:val="3D8E2968"/>
    <w:multiLevelType w:val="hybridMultilevel"/>
    <w:tmpl w:val="F928FCBE"/>
    <w:lvl w:ilvl="0" w:tplc="908018AA">
      <w:start w:val="1"/>
      <w:numFmt w:val="decimal"/>
      <w:lvlText w:val="%1."/>
      <w:lvlJc w:val="left"/>
      <w:pPr>
        <w:ind w:left="2040" w:hanging="480"/>
      </w:pPr>
      <w:rPr>
        <w:rFonts w:ascii="標楷體" w:eastAsia="標楷體" w:hAnsi="標楷體" w:cs="Noto Sans Mono CJK HK" w:hint="default"/>
        <w:b w:val="0"/>
        <w:bCs w:val="0"/>
        <w:i w:val="0"/>
        <w:iCs w:val="0"/>
        <w:spacing w:val="0"/>
        <w:w w:val="100"/>
        <w:sz w:val="28"/>
        <w:szCs w:val="28"/>
        <w:lang w:val="en-US" w:eastAsia="zh-TW" w:bidi="ar-SA"/>
      </w:rPr>
    </w:lvl>
    <w:lvl w:ilvl="1" w:tplc="4E4E8AC8">
      <w:numFmt w:val="bullet"/>
      <w:lvlText w:val="•"/>
      <w:lvlJc w:val="left"/>
      <w:pPr>
        <w:ind w:left="2400" w:hanging="480"/>
      </w:pPr>
      <w:rPr>
        <w:rFonts w:hint="default"/>
        <w:lang w:val="en-US" w:eastAsia="zh-TW" w:bidi="ar-SA"/>
      </w:rPr>
    </w:lvl>
    <w:lvl w:ilvl="2" w:tplc="A1FCCD4C">
      <w:numFmt w:val="bullet"/>
      <w:lvlText w:val="•"/>
      <w:lvlJc w:val="left"/>
      <w:pPr>
        <w:ind w:left="3121" w:hanging="480"/>
      </w:pPr>
      <w:rPr>
        <w:rFonts w:hint="default"/>
        <w:lang w:val="en-US" w:eastAsia="zh-TW" w:bidi="ar-SA"/>
      </w:rPr>
    </w:lvl>
    <w:lvl w:ilvl="3" w:tplc="71DC7AF4">
      <w:numFmt w:val="bullet"/>
      <w:lvlText w:val="•"/>
      <w:lvlJc w:val="left"/>
      <w:pPr>
        <w:ind w:left="3841" w:hanging="480"/>
      </w:pPr>
      <w:rPr>
        <w:rFonts w:hint="default"/>
        <w:lang w:val="en-US" w:eastAsia="zh-TW" w:bidi="ar-SA"/>
      </w:rPr>
    </w:lvl>
    <w:lvl w:ilvl="4" w:tplc="54687C10">
      <w:numFmt w:val="bullet"/>
      <w:lvlText w:val="•"/>
      <w:lvlJc w:val="left"/>
      <w:pPr>
        <w:ind w:left="4562" w:hanging="480"/>
      </w:pPr>
      <w:rPr>
        <w:rFonts w:hint="default"/>
        <w:lang w:val="en-US" w:eastAsia="zh-TW" w:bidi="ar-SA"/>
      </w:rPr>
    </w:lvl>
    <w:lvl w:ilvl="5" w:tplc="16982142">
      <w:numFmt w:val="bullet"/>
      <w:lvlText w:val="•"/>
      <w:lvlJc w:val="left"/>
      <w:pPr>
        <w:ind w:left="5283" w:hanging="480"/>
      </w:pPr>
      <w:rPr>
        <w:rFonts w:hint="default"/>
        <w:lang w:val="en-US" w:eastAsia="zh-TW" w:bidi="ar-SA"/>
      </w:rPr>
    </w:lvl>
    <w:lvl w:ilvl="6" w:tplc="43DCC22C">
      <w:numFmt w:val="bullet"/>
      <w:lvlText w:val="•"/>
      <w:lvlJc w:val="left"/>
      <w:pPr>
        <w:ind w:left="6003" w:hanging="480"/>
      </w:pPr>
      <w:rPr>
        <w:rFonts w:hint="default"/>
        <w:lang w:val="en-US" w:eastAsia="zh-TW" w:bidi="ar-SA"/>
      </w:rPr>
    </w:lvl>
    <w:lvl w:ilvl="7" w:tplc="C174F9B0">
      <w:numFmt w:val="bullet"/>
      <w:lvlText w:val="•"/>
      <w:lvlJc w:val="left"/>
      <w:pPr>
        <w:ind w:left="6724" w:hanging="480"/>
      </w:pPr>
      <w:rPr>
        <w:rFonts w:hint="default"/>
        <w:lang w:val="en-US" w:eastAsia="zh-TW" w:bidi="ar-SA"/>
      </w:rPr>
    </w:lvl>
    <w:lvl w:ilvl="8" w:tplc="69D81292">
      <w:numFmt w:val="bullet"/>
      <w:lvlText w:val="•"/>
      <w:lvlJc w:val="left"/>
      <w:pPr>
        <w:ind w:left="7445" w:hanging="480"/>
      </w:pPr>
      <w:rPr>
        <w:rFonts w:hint="default"/>
        <w:lang w:val="en-US" w:eastAsia="zh-TW" w:bidi="ar-SA"/>
      </w:rPr>
    </w:lvl>
  </w:abstractNum>
  <w:abstractNum w:abstractNumId="8" w15:restartNumberingAfterBreak="0">
    <w:nsid w:val="3F3C204A"/>
    <w:multiLevelType w:val="hybridMultilevel"/>
    <w:tmpl w:val="EDD491D4"/>
    <w:lvl w:ilvl="0" w:tplc="CBAC454C">
      <w:start w:val="1"/>
      <w:numFmt w:val="decimal"/>
      <w:lvlText w:val="(%1)."/>
      <w:lvlJc w:val="left"/>
      <w:pPr>
        <w:ind w:left="2018" w:hanging="48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9" w15:restartNumberingAfterBreak="0">
    <w:nsid w:val="408D3549"/>
    <w:multiLevelType w:val="hybridMultilevel"/>
    <w:tmpl w:val="E288FA12"/>
    <w:lvl w:ilvl="0" w:tplc="3EFE140E">
      <w:start w:val="1"/>
      <w:numFmt w:val="decimal"/>
      <w:lvlText w:val="%1."/>
      <w:lvlJc w:val="left"/>
      <w:pPr>
        <w:ind w:left="1493" w:hanging="360"/>
      </w:pPr>
      <w:rPr>
        <w:rFonts w:cs="新細明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4DBE24AD"/>
    <w:multiLevelType w:val="hybridMultilevel"/>
    <w:tmpl w:val="92FEB7C0"/>
    <w:lvl w:ilvl="0" w:tplc="706A1350">
      <w:start w:val="1"/>
      <w:numFmt w:val="decimal"/>
      <w:lvlText w:val="(%1)."/>
      <w:lvlJc w:val="left"/>
      <w:pPr>
        <w:ind w:left="1899" w:hanging="480"/>
      </w:pPr>
      <w:rPr>
        <w:rFonts w:ascii="Noto Sans Mono CJK HK" w:eastAsia="Noto Sans Mono CJK HK" w:hAnsi="Noto Sans Mono CJK HK" w:cs="Noto Sans Mono CJK HK" w:hint="default"/>
        <w:b w:val="0"/>
        <w:bCs w:val="0"/>
        <w:i w:val="0"/>
        <w:iCs w:val="0"/>
        <w:spacing w:val="0"/>
        <w:w w:val="95"/>
        <w:sz w:val="24"/>
        <w:szCs w:val="24"/>
        <w:lang w:val="en-US" w:eastAsia="zh-TW" w:bidi="ar-S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1" w15:restartNumberingAfterBreak="0">
    <w:nsid w:val="4F245182"/>
    <w:multiLevelType w:val="hybridMultilevel"/>
    <w:tmpl w:val="55A65284"/>
    <w:lvl w:ilvl="0" w:tplc="1F8ED0F4">
      <w:start w:val="1"/>
      <w:numFmt w:val="decimal"/>
      <w:lvlText w:val="%1."/>
      <w:lvlJc w:val="left"/>
      <w:pPr>
        <w:ind w:left="2047" w:hanging="480"/>
      </w:pPr>
      <w:rPr>
        <w:rFonts w:ascii="標楷體" w:eastAsia="標楷體" w:hAnsi="標楷體" w:cs="Noto Sans Mono CJK HK" w:hint="default"/>
        <w:b w:val="0"/>
        <w:bCs w:val="0"/>
        <w:i w:val="0"/>
        <w:iCs w:val="0"/>
        <w:spacing w:val="0"/>
        <w:w w:val="100"/>
        <w:sz w:val="28"/>
        <w:szCs w:val="28"/>
        <w:lang w:val="en-US" w:eastAsia="zh-TW" w:bidi="ar-SA"/>
      </w:rPr>
    </w:lvl>
    <w:lvl w:ilvl="1" w:tplc="1CE62BE2">
      <w:numFmt w:val="bullet"/>
      <w:lvlText w:val="•"/>
      <w:lvlJc w:val="left"/>
      <w:pPr>
        <w:ind w:left="2724" w:hanging="480"/>
      </w:pPr>
      <w:rPr>
        <w:rFonts w:hint="default"/>
        <w:lang w:val="en-US" w:eastAsia="zh-TW" w:bidi="ar-SA"/>
      </w:rPr>
    </w:lvl>
    <w:lvl w:ilvl="2" w:tplc="E01C1522">
      <w:numFmt w:val="bullet"/>
      <w:lvlText w:val="•"/>
      <w:lvlJc w:val="left"/>
      <w:pPr>
        <w:ind w:left="3409" w:hanging="480"/>
      </w:pPr>
      <w:rPr>
        <w:rFonts w:hint="default"/>
        <w:lang w:val="en-US" w:eastAsia="zh-TW" w:bidi="ar-SA"/>
      </w:rPr>
    </w:lvl>
    <w:lvl w:ilvl="3" w:tplc="3B3A94D0">
      <w:numFmt w:val="bullet"/>
      <w:lvlText w:val="•"/>
      <w:lvlJc w:val="left"/>
      <w:pPr>
        <w:ind w:left="4093" w:hanging="480"/>
      </w:pPr>
      <w:rPr>
        <w:rFonts w:hint="default"/>
        <w:lang w:val="en-US" w:eastAsia="zh-TW" w:bidi="ar-SA"/>
      </w:rPr>
    </w:lvl>
    <w:lvl w:ilvl="4" w:tplc="9AA8BAD2">
      <w:numFmt w:val="bullet"/>
      <w:lvlText w:val="•"/>
      <w:lvlJc w:val="left"/>
      <w:pPr>
        <w:ind w:left="4778" w:hanging="480"/>
      </w:pPr>
      <w:rPr>
        <w:rFonts w:hint="default"/>
        <w:lang w:val="en-US" w:eastAsia="zh-TW" w:bidi="ar-SA"/>
      </w:rPr>
    </w:lvl>
    <w:lvl w:ilvl="5" w:tplc="90966A5C">
      <w:numFmt w:val="bullet"/>
      <w:lvlText w:val="•"/>
      <w:lvlJc w:val="left"/>
      <w:pPr>
        <w:ind w:left="5463" w:hanging="480"/>
      </w:pPr>
      <w:rPr>
        <w:rFonts w:hint="default"/>
        <w:lang w:val="en-US" w:eastAsia="zh-TW" w:bidi="ar-SA"/>
      </w:rPr>
    </w:lvl>
    <w:lvl w:ilvl="6" w:tplc="D91A3CBC">
      <w:numFmt w:val="bullet"/>
      <w:lvlText w:val="•"/>
      <w:lvlJc w:val="left"/>
      <w:pPr>
        <w:ind w:left="6147" w:hanging="480"/>
      </w:pPr>
      <w:rPr>
        <w:rFonts w:hint="default"/>
        <w:lang w:val="en-US" w:eastAsia="zh-TW" w:bidi="ar-SA"/>
      </w:rPr>
    </w:lvl>
    <w:lvl w:ilvl="7" w:tplc="541AC4AA">
      <w:numFmt w:val="bullet"/>
      <w:lvlText w:val="•"/>
      <w:lvlJc w:val="left"/>
      <w:pPr>
        <w:ind w:left="6832" w:hanging="480"/>
      </w:pPr>
      <w:rPr>
        <w:rFonts w:hint="default"/>
        <w:lang w:val="en-US" w:eastAsia="zh-TW" w:bidi="ar-SA"/>
      </w:rPr>
    </w:lvl>
    <w:lvl w:ilvl="8" w:tplc="607A967A">
      <w:numFmt w:val="bullet"/>
      <w:lvlText w:val="•"/>
      <w:lvlJc w:val="left"/>
      <w:pPr>
        <w:ind w:left="7517" w:hanging="480"/>
      </w:pPr>
      <w:rPr>
        <w:rFonts w:hint="default"/>
        <w:lang w:val="en-US" w:eastAsia="zh-TW" w:bidi="ar-SA"/>
      </w:rPr>
    </w:lvl>
  </w:abstractNum>
  <w:abstractNum w:abstractNumId="12" w15:restartNumberingAfterBreak="0">
    <w:nsid w:val="514F7F90"/>
    <w:multiLevelType w:val="hybridMultilevel"/>
    <w:tmpl w:val="2570B182"/>
    <w:lvl w:ilvl="0" w:tplc="706A1350">
      <w:start w:val="1"/>
      <w:numFmt w:val="decimal"/>
      <w:lvlText w:val="(%1)."/>
      <w:lvlJc w:val="left"/>
      <w:pPr>
        <w:ind w:left="2040" w:hanging="502"/>
      </w:pPr>
      <w:rPr>
        <w:rFonts w:ascii="Noto Sans Mono CJK HK" w:eastAsia="Noto Sans Mono CJK HK" w:hAnsi="Noto Sans Mono CJK HK" w:cs="Noto Sans Mono CJK HK" w:hint="default"/>
        <w:b w:val="0"/>
        <w:bCs w:val="0"/>
        <w:i w:val="0"/>
        <w:iCs w:val="0"/>
        <w:spacing w:val="0"/>
        <w:w w:val="95"/>
        <w:sz w:val="24"/>
        <w:szCs w:val="24"/>
        <w:lang w:val="en-US" w:eastAsia="zh-TW" w:bidi="ar-SA"/>
      </w:rPr>
    </w:lvl>
    <w:lvl w:ilvl="1" w:tplc="5B320AD2">
      <w:numFmt w:val="bullet"/>
      <w:lvlText w:val="•"/>
      <w:lvlJc w:val="left"/>
      <w:pPr>
        <w:ind w:left="2724" w:hanging="502"/>
      </w:pPr>
      <w:rPr>
        <w:rFonts w:hint="default"/>
        <w:lang w:val="en-US" w:eastAsia="zh-TW" w:bidi="ar-SA"/>
      </w:rPr>
    </w:lvl>
    <w:lvl w:ilvl="2" w:tplc="5F36EE80">
      <w:numFmt w:val="bullet"/>
      <w:lvlText w:val="•"/>
      <w:lvlJc w:val="left"/>
      <w:pPr>
        <w:ind w:left="3409" w:hanging="502"/>
      </w:pPr>
      <w:rPr>
        <w:rFonts w:hint="default"/>
        <w:lang w:val="en-US" w:eastAsia="zh-TW" w:bidi="ar-SA"/>
      </w:rPr>
    </w:lvl>
    <w:lvl w:ilvl="3" w:tplc="68E235CE">
      <w:numFmt w:val="bullet"/>
      <w:lvlText w:val="•"/>
      <w:lvlJc w:val="left"/>
      <w:pPr>
        <w:ind w:left="4093" w:hanging="502"/>
      </w:pPr>
      <w:rPr>
        <w:rFonts w:hint="default"/>
        <w:lang w:val="en-US" w:eastAsia="zh-TW" w:bidi="ar-SA"/>
      </w:rPr>
    </w:lvl>
    <w:lvl w:ilvl="4" w:tplc="8774F474">
      <w:numFmt w:val="bullet"/>
      <w:lvlText w:val="•"/>
      <w:lvlJc w:val="left"/>
      <w:pPr>
        <w:ind w:left="4778" w:hanging="502"/>
      </w:pPr>
      <w:rPr>
        <w:rFonts w:hint="default"/>
        <w:lang w:val="en-US" w:eastAsia="zh-TW" w:bidi="ar-SA"/>
      </w:rPr>
    </w:lvl>
    <w:lvl w:ilvl="5" w:tplc="8CFE61AA">
      <w:numFmt w:val="bullet"/>
      <w:lvlText w:val="•"/>
      <w:lvlJc w:val="left"/>
      <w:pPr>
        <w:ind w:left="5463" w:hanging="502"/>
      </w:pPr>
      <w:rPr>
        <w:rFonts w:hint="default"/>
        <w:lang w:val="en-US" w:eastAsia="zh-TW" w:bidi="ar-SA"/>
      </w:rPr>
    </w:lvl>
    <w:lvl w:ilvl="6" w:tplc="20C21B00">
      <w:numFmt w:val="bullet"/>
      <w:lvlText w:val="•"/>
      <w:lvlJc w:val="left"/>
      <w:pPr>
        <w:ind w:left="6147" w:hanging="502"/>
      </w:pPr>
      <w:rPr>
        <w:rFonts w:hint="default"/>
        <w:lang w:val="en-US" w:eastAsia="zh-TW" w:bidi="ar-SA"/>
      </w:rPr>
    </w:lvl>
    <w:lvl w:ilvl="7" w:tplc="43C09656">
      <w:numFmt w:val="bullet"/>
      <w:lvlText w:val="•"/>
      <w:lvlJc w:val="left"/>
      <w:pPr>
        <w:ind w:left="6832" w:hanging="502"/>
      </w:pPr>
      <w:rPr>
        <w:rFonts w:hint="default"/>
        <w:lang w:val="en-US" w:eastAsia="zh-TW" w:bidi="ar-SA"/>
      </w:rPr>
    </w:lvl>
    <w:lvl w:ilvl="8" w:tplc="F46A25D4">
      <w:numFmt w:val="bullet"/>
      <w:lvlText w:val="•"/>
      <w:lvlJc w:val="left"/>
      <w:pPr>
        <w:ind w:left="7517" w:hanging="502"/>
      </w:pPr>
      <w:rPr>
        <w:rFonts w:hint="default"/>
        <w:lang w:val="en-US" w:eastAsia="zh-TW" w:bidi="ar-SA"/>
      </w:rPr>
    </w:lvl>
  </w:abstractNum>
  <w:abstractNum w:abstractNumId="13" w15:restartNumberingAfterBreak="0">
    <w:nsid w:val="51DC3CEE"/>
    <w:multiLevelType w:val="hybridMultilevel"/>
    <w:tmpl w:val="4B7425B2"/>
    <w:lvl w:ilvl="0" w:tplc="953EEA1C">
      <w:start w:val="1"/>
      <w:numFmt w:val="decimal"/>
      <w:lvlText w:val="%1."/>
      <w:lvlJc w:val="left"/>
      <w:pPr>
        <w:ind w:left="2047" w:hanging="480"/>
      </w:pPr>
      <w:rPr>
        <w:rFonts w:ascii="標楷體" w:eastAsia="標楷體" w:hAnsi="標楷體" w:cs="Noto Sans Mono CJK HK" w:hint="default"/>
        <w:b w:val="0"/>
        <w:bCs w:val="0"/>
        <w:i w:val="0"/>
        <w:iCs w:val="0"/>
        <w:spacing w:val="0"/>
        <w:w w:val="100"/>
        <w:sz w:val="28"/>
        <w:szCs w:val="28"/>
        <w:lang w:val="en-US" w:eastAsia="zh-TW" w:bidi="ar-SA"/>
      </w:rPr>
    </w:lvl>
    <w:lvl w:ilvl="1" w:tplc="1CE62BE2">
      <w:numFmt w:val="bullet"/>
      <w:lvlText w:val="•"/>
      <w:lvlJc w:val="left"/>
      <w:pPr>
        <w:ind w:left="2724" w:hanging="480"/>
      </w:pPr>
      <w:rPr>
        <w:rFonts w:hint="default"/>
        <w:lang w:val="en-US" w:eastAsia="zh-TW" w:bidi="ar-SA"/>
      </w:rPr>
    </w:lvl>
    <w:lvl w:ilvl="2" w:tplc="E01C1522">
      <w:numFmt w:val="bullet"/>
      <w:lvlText w:val="•"/>
      <w:lvlJc w:val="left"/>
      <w:pPr>
        <w:ind w:left="3409" w:hanging="480"/>
      </w:pPr>
      <w:rPr>
        <w:rFonts w:hint="default"/>
        <w:lang w:val="en-US" w:eastAsia="zh-TW" w:bidi="ar-SA"/>
      </w:rPr>
    </w:lvl>
    <w:lvl w:ilvl="3" w:tplc="3B3A94D0">
      <w:numFmt w:val="bullet"/>
      <w:lvlText w:val="•"/>
      <w:lvlJc w:val="left"/>
      <w:pPr>
        <w:ind w:left="4093" w:hanging="480"/>
      </w:pPr>
      <w:rPr>
        <w:rFonts w:hint="default"/>
        <w:lang w:val="en-US" w:eastAsia="zh-TW" w:bidi="ar-SA"/>
      </w:rPr>
    </w:lvl>
    <w:lvl w:ilvl="4" w:tplc="9AA8BAD2">
      <w:numFmt w:val="bullet"/>
      <w:lvlText w:val="•"/>
      <w:lvlJc w:val="left"/>
      <w:pPr>
        <w:ind w:left="4778" w:hanging="480"/>
      </w:pPr>
      <w:rPr>
        <w:rFonts w:hint="default"/>
        <w:lang w:val="en-US" w:eastAsia="zh-TW" w:bidi="ar-SA"/>
      </w:rPr>
    </w:lvl>
    <w:lvl w:ilvl="5" w:tplc="90966A5C">
      <w:numFmt w:val="bullet"/>
      <w:lvlText w:val="•"/>
      <w:lvlJc w:val="left"/>
      <w:pPr>
        <w:ind w:left="5463" w:hanging="480"/>
      </w:pPr>
      <w:rPr>
        <w:rFonts w:hint="default"/>
        <w:lang w:val="en-US" w:eastAsia="zh-TW" w:bidi="ar-SA"/>
      </w:rPr>
    </w:lvl>
    <w:lvl w:ilvl="6" w:tplc="D91A3CBC">
      <w:numFmt w:val="bullet"/>
      <w:lvlText w:val="•"/>
      <w:lvlJc w:val="left"/>
      <w:pPr>
        <w:ind w:left="6147" w:hanging="480"/>
      </w:pPr>
      <w:rPr>
        <w:rFonts w:hint="default"/>
        <w:lang w:val="en-US" w:eastAsia="zh-TW" w:bidi="ar-SA"/>
      </w:rPr>
    </w:lvl>
    <w:lvl w:ilvl="7" w:tplc="541AC4AA">
      <w:numFmt w:val="bullet"/>
      <w:lvlText w:val="•"/>
      <w:lvlJc w:val="left"/>
      <w:pPr>
        <w:ind w:left="6832" w:hanging="480"/>
      </w:pPr>
      <w:rPr>
        <w:rFonts w:hint="default"/>
        <w:lang w:val="en-US" w:eastAsia="zh-TW" w:bidi="ar-SA"/>
      </w:rPr>
    </w:lvl>
    <w:lvl w:ilvl="8" w:tplc="607A967A">
      <w:numFmt w:val="bullet"/>
      <w:lvlText w:val="•"/>
      <w:lvlJc w:val="left"/>
      <w:pPr>
        <w:ind w:left="7517" w:hanging="480"/>
      </w:pPr>
      <w:rPr>
        <w:rFonts w:hint="default"/>
        <w:lang w:val="en-US" w:eastAsia="zh-TW" w:bidi="ar-SA"/>
      </w:rPr>
    </w:lvl>
  </w:abstractNum>
  <w:abstractNum w:abstractNumId="14" w15:restartNumberingAfterBreak="0">
    <w:nsid w:val="530368D1"/>
    <w:multiLevelType w:val="hybridMultilevel"/>
    <w:tmpl w:val="EB6651E8"/>
    <w:lvl w:ilvl="0" w:tplc="8C46D61C">
      <w:start w:val="1"/>
      <w:numFmt w:val="decimal"/>
      <w:lvlText w:val="%1."/>
      <w:lvlJc w:val="left"/>
      <w:pPr>
        <w:ind w:left="2047" w:hanging="480"/>
      </w:pPr>
      <w:rPr>
        <w:rFonts w:ascii="Noto Sans Mono CJK HK" w:eastAsia="新細明體" w:hAnsi="Noto Sans Mono CJK HK" w:cs="Noto Sans Mono CJK HK" w:hint="default"/>
        <w:b w:val="0"/>
        <w:bCs w:val="0"/>
        <w:i w:val="0"/>
        <w:iCs w:val="0"/>
        <w:spacing w:val="0"/>
        <w:w w:val="100"/>
        <w:sz w:val="24"/>
        <w:szCs w:val="24"/>
        <w:lang w:val="en-US" w:eastAsia="zh-TW" w:bidi="ar-SA"/>
      </w:rPr>
    </w:lvl>
    <w:lvl w:ilvl="1" w:tplc="1CE62BE2">
      <w:numFmt w:val="bullet"/>
      <w:lvlText w:val="•"/>
      <w:lvlJc w:val="left"/>
      <w:pPr>
        <w:ind w:left="2724" w:hanging="480"/>
      </w:pPr>
      <w:rPr>
        <w:rFonts w:hint="default"/>
        <w:lang w:val="en-US" w:eastAsia="zh-TW" w:bidi="ar-SA"/>
      </w:rPr>
    </w:lvl>
    <w:lvl w:ilvl="2" w:tplc="E01C1522">
      <w:numFmt w:val="bullet"/>
      <w:lvlText w:val="•"/>
      <w:lvlJc w:val="left"/>
      <w:pPr>
        <w:ind w:left="3409" w:hanging="480"/>
      </w:pPr>
      <w:rPr>
        <w:rFonts w:hint="default"/>
        <w:lang w:val="en-US" w:eastAsia="zh-TW" w:bidi="ar-SA"/>
      </w:rPr>
    </w:lvl>
    <w:lvl w:ilvl="3" w:tplc="3B3A94D0">
      <w:numFmt w:val="bullet"/>
      <w:lvlText w:val="•"/>
      <w:lvlJc w:val="left"/>
      <w:pPr>
        <w:ind w:left="4093" w:hanging="480"/>
      </w:pPr>
      <w:rPr>
        <w:rFonts w:hint="default"/>
        <w:lang w:val="en-US" w:eastAsia="zh-TW" w:bidi="ar-SA"/>
      </w:rPr>
    </w:lvl>
    <w:lvl w:ilvl="4" w:tplc="9AA8BAD2">
      <w:numFmt w:val="bullet"/>
      <w:lvlText w:val="•"/>
      <w:lvlJc w:val="left"/>
      <w:pPr>
        <w:ind w:left="4778" w:hanging="480"/>
      </w:pPr>
      <w:rPr>
        <w:rFonts w:hint="default"/>
        <w:lang w:val="en-US" w:eastAsia="zh-TW" w:bidi="ar-SA"/>
      </w:rPr>
    </w:lvl>
    <w:lvl w:ilvl="5" w:tplc="90966A5C">
      <w:numFmt w:val="bullet"/>
      <w:lvlText w:val="•"/>
      <w:lvlJc w:val="left"/>
      <w:pPr>
        <w:ind w:left="5463" w:hanging="480"/>
      </w:pPr>
      <w:rPr>
        <w:rFonts w:hint="default"/>
        <w:lang w:val="en-US" w:eastAsia="zh-TW" w:bidi="ar-SA"/>
      </w:rPr>
    </w:lvl>
    <w:lvl w:ilvl="6" w:tplc="D91A3CBC">
      <w:numFmt w:val="bullet"/>
      <w:lvlText w:val="•"/>
      <w:lvlJc w:val="left"/>
      <w:pPr>
        <w:ind w:left="6147" w:hanging="480"/>
      </w:pPr>
      <w:rPr>
        <w:rFonts w:hint="default"/>
        <w:lang w:val="en-US" w:eastAsia="zh-TW" w:bidi="ar-SA"/>
      </w:rPr>
    </w:lvl>
    <w:lvl w:ilvl="7" w:tplc="541AC4AA">
      <w:numFmt w:val="bullet"/>
      <w:lvlText w:val="•"/>
      <w:lvlJc w:val="left"/>
      <w:pPr>
        <w:ind w:left="6832" w:hanging="480"/>
      </w:pPr>
      <w:rPr>
        <w:rFonts w:hint="default"/>
        <w:lang w:val="en-US" w:eastAsia="zh-TW" w:bidi="ar-SA"/>
      </w:rPr>
    </w:lvl>
    <w:lvl w:ilvl="8" w:tplc="607A967A">
      <w:numFmt w:val="bullet"/>
      <w:lvlText w:val="•"/>
      <w:lvlJc w:val="left"/>
      <w:pPr>
        <w:ind w:left="7517" w:hanging="480"/>
      </w:pPr>
      <w:rPr>
        <w:rFonts w:hint="default"/>
        <w:lang w:val="en-US" w:eastAsia="zh-TW" w:bidi="ar-SA"/>
      </w:rPr>
    </w:lvl>
  </w:abstractNum>
  <w:abstractNum w:abstractNumId="15" w15:restartNumberingAfterBreak="0">
    <w:nsid w:val="54D70B7F"/>
    <w:multiLevelType w:val="hybridMultilevel"/>
    <w:tmpl w:val="659EC4F0"/>
    <w:lvl w:ilvl="0" w:tplc="22D23AB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49742CF"/>
    <w:multiLevelType w:val="hybridMultilevel"/>
    <w:tmpl w:val="D2441D4E"/>
    <w:lvl w:ilvl="0" w:tplc="BE5E9C38">
      <w:start w:val="1"/>
      <w:numFmt w:val="decimal"/>
      <w:lvlText w:val="%1."/>
      <w:lvlJc w:val="left"/>
      <w:pPr>
        <w:ind w:left="2018" w:hanging="480"/>
      </w:pPr>
      <w:rPr>
        <w:rFonts w:ascii="標楷體" w:eastAsia="標楷體" w:hAnsi="標楷體" w:cs="Noto Sans Mono CJK HK"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17" w15:restartNumberingAfterBreak="0">
    <w:nsid w:val="68BF366E"/>
    <w:multiLevelType w:val="hybridMultilevel"/>
    <w:tmpl w:val="12F21530"/>
    <w:lvl w:ilvl="0" w:tplc="4C2473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C61D5D"/>
    <w:multiLevelType w:val="hybridMultilevel"/>
    <w:tmpl w:val="5FB89460"/>
    <w:lvl w:ilvl="0" w:tplc="CBAC454C">
      <w:start w:val="1"/>
      <w:numFmt w:val="decimal"/>
      <w:lvlText w:val="(%1)."/>
      <w:lvlJc w:val="left"/>
      <w:pPr>
        <w:ind w:left="2040" w:hanging="504"/>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C86C5636">
      <w:numFmt w:val="bullet"/>
      <w:lvlText w:val="•"/>
      <w:lvlJc w:val="left"/>
      <w:pPr>
        <w:ind w:left="2724" w:hanging="504"/>
      </w:pPr>
      <w:rPr>
        <w:rFonts w:hint="default"/>
        <w:lang w:val="en-US" w:eastAsia="zh-TW" w:bidi="ar-SA"/>
      </w:rPr>
    </w:lvl>
    <w:lvl w:ilvl="2" w:tplc="ECA04A16">
      <w:numFmt w:val="bullet"/>
      <w:lvlText w:val="•"/>
      <w:lvlJc w:val="left"/>
      <w:pPr>
        <w:ind w:left="3409" w:hanging="504"/>
      </w:pPr>
      <w:rPr>
        <w:rFonts w:hint="default"/>
        <w:lang w:val="en-US" w:eastAsia="zh-TW" w:bidi="ar-SA"/>
      </w:rPr>
    </w:lvl>
    <w:lvl w:ilvl="3" w:tplc="C46849D8">
      <w:numFmt w:val="bullet"/>
      <w:lvlText w:val="•"/>
      <w:lvlJc w:val="left"/>
      <w:pPr>
        <w:ind w:left="4093" w:hanging="504"/>
      </w:pPr>
      <w:rPr>
        <w:rFonts w:hint="default"/>
        <w:lang w:val="en-US" w:eastAsia="zh-TW" w:bidi="ar-SA"/>
      </w:rPr>
    </w:lvl>
    <w:lvl w:ilvl="4" w:tplc="36A02194">
      <w:numFmt w:val="bullet"/>
      <w:lvlText w:val="•"/>
      <w:lvlJc w:val="left"/>
      <w:pPr>
        <w:ind w:left="4778" w:hanging="504"/>
      </w:pPr>
      <w:rPr>
        <w:rFonts w:hint="default"/>
        <w:lang w:val="en-US" w:eastAsia="zh-TW" w:bidi="ar-SA"/>
      </w:rPr>
    </w:lvl>
    <w:lvl w:ilvl="5" w:tplc="AE708914">
      <w:numFmt w:val="bullet"/>
      <w:lvlText w:val="•"/>
      <w:lvlJc w:val="left"/>
      <w:pPr>
        <w:ind w:left="5463" w:hanging="504"/>
      </w:pPr>
      <w:rPr>
        <w:rFonts w:hint="default"/>
        <w:lang w:val="en-US" w:eastAsia="zh-TW" w:bidi="ar-SA"/>
      </w:rPr>
    </w:lvl>
    <w:lvl w:ilvl="6" w:tplc="5ECC4B6E">
      <w:numFmt w:val="bullet"/>
      <w:lvlText w:val="•"/>
      <w:lvlJc w:val="left"/>
      <w:pPr>
        <w:ind w:left="6147" w:hanging="504"/>
      </w:pPr>
      <w:rPr>
        <w:rFonts w:hint="default"/>
        <w:lang w:val="en-US" w:eastAsia="zh-TW" w:bidi="ar-SA"/>
      </w:rPr>
    </w:lvl>
    <w:lvl w:ilvl="7" w:tplc="1ECA7EDE">
      <w:numFmt w:val="bullet"/>
      <w:lvlText w:val="•"/>
      <w:lvlJc w:val="left"/>
      <w:pPr>
        <w:ind w:left="6832" w:hanging="504"/>
      </w:pPr>
      <w:rPr>
        <w:rFonts w:hint="default"/>
        <w:lang w:val="en-US" w:eastAsia="zh-TW" w:bidi="ar-SA"/>
      </w:rPr>
    </w:lvl>
    <w:lvl w:ilvl="8" w:tplc="9CE6B570">
      <w:numFmt w:val="bullet"/>
      <w:lvlText w:val="•"/>
      <w:lvlJc w:val="left"/>
      <w:pPr>
        <w:ind w:left="7517" w:hanging="504"/>
      </w:pPr>
      <w:rPr>
        <w:rFonts w:hint="default"/>
        <w:lang w:val="en-US" w:eastAsia="zh-TW" w:bidi="ar-SA"/>
      </w:rPr>
    </w:lvl>
  </w:abstractNum>
  <w:abstractNum w:abstractNumId="19" w15:restartNumberingAfterBreak="0">
    <w:nsid w:val="74634110"/>
    <w:multiLevelType w:val="hybridMultilevel"/>
    <w:tmpl w:val="9878BC6A"/>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7CC2049F"/>
    <w:multiLevelType w:val="multilevel"/>
    <w:tmpl w:val="F398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07152"/>
    <w:multiLevelType w:val="hybridMultilevel"/>
    <w:tmpl w:val="55307BA6"/>
    <w:lvl w:ilvl="0" w:tplc="10642614">
      <w:start w:val="1"/>
      <w:numFmt w:val="decimal"/>
      <w:lvlText w:val="(%1)."/>
      <w:lvlJc w:val="left"/>
      <w:pPr>
        <w:ind w:left="2047" w:hanging="480"/>
      </w:pPr>
      <w:rPr>
        <w:rFonts w:ascii="Carlito" w:eastAsia="Carlito" w:hAnsi="Carlito" w:cs="Carlito" w:hint="default"/>
        <w:b w:val="0"/>
        <w:bCs w:val="0"/>
        <w:i w:val="0"/>
        <w:iCs w:val="0"/>
        <w:spacing w:val="-1"/>
        <w:w w:val="100"/>
        <w:sz w:val="24"/>
        <w:szCs w:val="24"/>
        <w:lang w:val="en-US" w:eastAsia="zh-TW" w:bidi="ar-SA"/>
      </w:rPr>
    </w:lvl>
    <w:lvl w:ilvl="1" w:tplc="1CE62BE2">
      <w:numFmt w:val="bullet"/>
      <w:lvlText w:val="•"/>
      <w:lvlJc w:val="left"/>
      <w:pPr>
        <w:ind w:left="2724" w:hanging="480"/>
      </w:pPr>
      <w:rPr>
        <w:rFonts w:hint="default"/>
        <w:lang w:val="en-US" w:eastAsia="zh-TW" w:bidi="ar-SA"/>
      </w:rPr>
    </w:lvl>
    <w:lvl w:ilvl="2" w:tplc="E01C1522">
      <w:numFmt w:val="bullet"/>
      <w:lvlText w:val="•"/>
      <w:lvlJc w:val="left"/>
      <w:pPr>
        <w:ind w:left="3409" w:hanging="480"/>
      </w:pPr>
      <w:rPr>
        <w:rFonts w:hint="default"/>
        <w:lang w:val="en-US" w:eastAsia="zh-TW" w:bidi="ar-SA"/>
      </w:rPr>
    </w:lvl>
    <w:lvl w:ilvl="3" w:tplc="3B3A94D0">
      <w:numFmt w:val="bullet"/>
      <w:lvlText w:val="•"/>
      <w:lvlJc w:val="left"/>
      <w:pPr>
        <w:ind w:left="4093" w:hanging="480"/>
      </w:pPr>
      <w:rPr>
        <w:rFonts w:hint="default"/>
        <w:lang w:val="en-US" w:eastAsia="zh-TW" w:bidi="ar-SA"/>
      </w:rPr>
    </w:lvl>
    <w:lvl w:ilvl="4" w:tplc="9AA8BAD2">
      <w:numFmt w:val="bullet"/>
      <w:lvlText w:val="•"/>
      <w:lvlJc w:val="left"/>
      <w:pPr>
        <w:ind w:left="4778" w:hanging="480"/>
      </w:pPr>
      <w:rPr>
        <w:rFonts w:hint="default"/>
        <w:lang w:val="en-US" w:eastAsia="zh-TW" w:bidi="ar-SA"/>
      </w:rPr>
    </w:lvl>
    <w:lvl w:ilvl="5" w:tplc="90966A5C">
      <w:numFmt w:val="bullet"/>
      <w:lvlText w:val="•"/>
      <w:lvlJc w:val="left"/>
      <w:pPr>
        <w:ind w:left="5463" w:hanging="480"/>
      </w:pPr>
      <w:rPr>
        <w:rFonts w:hint="default"/>
        <w:lang w:val="en-US" w:eastAsia="zh-TW" w:bidi="ar-SA"/>
      </w:rPr>
    </w:lvl>
    <w:lvl w:ilvl="6" w:tplc="D91A3CBC">
      <w:numFmt w:val="bullet"/>
      <w:lvlText w:val="•"/>
      <w:lvlJc w:val="left"/>
      <w:pPr>
        <w:ind w:left="6147" w:hanging="480"/>
      </w:pPr>
      <w:rPr>
        <w:rFonts w:hint="default"/>
        <w:lang w:val="en-US" w:eastAsia="zh-TW" w:bidi="ar-SA"/>
      </w:rPr>
    </w:lvl>
    <w:lvl w:ilvl="7" w:tplc="541AC4AA">
      <w:numFmt w:val="bullet"/>
      <w:lvlText w:val="•"/>
      <w:lvlJc w:val="left"/>
      <w:pPr>
        <w:ind w:left="6832" w:hanging="480"/>
      </w:pPr>
      <w:rPr>
        <w:rFonts w:hint="default"/>
        <w:lang w:val="en-US" w:eastAsia="zh-TW" w:bidi="ar-SA"/>
      </w:rPr>
    </w:lvl>
    <w:lvl w:ilvl="8" w:tplc="607A967A">
      <w:numFmt w:val="bullet"/>
      <w:lvlText w:val="•"/>
      <w:lvlJc w:val="left"/>
      <w:pPr>
        <w:ind w:left="7517" w:hanging="480"/>
      </w:pPr>
      <w:rPr>
        <w:rFonts w:hint="default"/>
        <w:lang w:val="en-US" w:eastAsia="zh-TW" w:bidi="ar-SA"/>
      </w:rPr>
    </w:lvl>
  </w:abstractNum>
  <w:num w:numId="1">
    <w:abstractNumId w:val="6"/>
  </w:num>
  <w:num w:numId="2">
    <w:abstractNumId w:val="7"/>
  </w:num>
  <w:num w:numId="3">
    <w:abstractNumId w:val="18"/>
  </w:num>
  <w:num w:numId="4">
    <w:abstractNumId w:val="3"/>
  </w:num>
  <w:num w:numId="5">
    <w:abstractNumId w:val="12"/>
  </w:num>
  <w:num w:numId="6">
    <w:abstractNumId w:val="21"/>
  </w:num>
  <w:num w:numId="7">
    <w:abstractNumId w:val="10"/>
  </w:num>
  <w:num w:numId="8">
    <w:abstractNumId w:val="2"/>
  </w:num>
  <w:num w:numId="9">
    <w:abstractNumId w:val="9"/>
  </w:num>
  <w:num w:numId="10">
    <w:abstractNumId w:val="8"/>
  </w:num>
  <w:num w:numId="11">
    <w:abstractNumId w:val="17"/>
  </w:num>
  <w:num w:numId="12">
    <w:abstractNumId w:val="20"/>
  </w:num>
  <w:num w:numId="13">
    <w:abstractNumId w:val="19"/>
  </w:num>
  <w:num w:numId="14">
    <w:abstractNumId w:val="15"/>
  </w:num>
  <w:num w:numId="15">
    <w:abstractNumId w:val="5"/>
  </w:num>
  <w:num w:numId="16">
    <w:abstractNumId w:val="4"/>
  </w:num>
  <w:num w:numId="17">
    <w:abstractNumId w:val="1"/>
  </w:num>
  <w:num w:numId="18">
    <w:abstractNumId w:val="16"/>
  </w:num>
  <w:num w:numId="19">
    <w:abstractNumId w:val="11"/>
  </w:num>
  <w:num w:numId="20">
    <w:abstractNumId w:val="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F6"/>
    <w:rsid w:val="00015AB1"/>
    <w:rsid w:val="000D1AB0"/>
    <w:rsid w:val="000F70F6"/>
    <w:rsid w:val="001572A9"/>
    <w:rsid w:val="0017322A"/>
    <w:rsid w:val="001D3FC1"/>
    <w:rsid w:val="0025477E"/>
    <w:rsid w:val="00280B7B"/>
    <w:rsid w:val="00307D02"/>
    <w:rsid w:val="00316C93"/>
    <w:rsid w:val="00342947"/>
    <w:rsid w:val="00344307"/>
    <w:rsid w:val="00345603"/>
    <w:rsid w:val="00380D7C"/>
    <w:rsid w:val="00380FCB"/>
    <w:rsid w:val="004D2B34"/>
    <w:rsid w:val="00524DBE"/>
    <w:rsid w:val="00647B15"/>
    <w:rsid w:val="00675FAA"/>
    <w:rsid w:val="00715B2E"/>
    <w:rsid w:val="00741FD9"/>
    <w:rsid w:val="00771CEA"/>
    <w:rsid w:val="007866CF"/>
    <w:rsid w:val="0086311C"/>
    <w:rsid w:val="00865E40"/>
    <w:rsid w:val="008672E6"/>
    <w:rsid w:val="008A5DAA"/>
    <w:rsid w:val="008E00AE"/>
    <w:rsid w:val="00971D1D"/>
    <w:rsid w:val="00994A7B"/>
    <w:rsid w:val="009E56A7"/>
    <w:rsid w:val="00A16699"/>
    <w:rsid w:val="00A322FC"/>
    <w:rsid w:val="00A77910"/>
    <w:rsid w:val="00A82822"/>
    <w:rsid w:val="00A92010"/>
    <w:rsid w:val="00A950AA"/>
    <w:rsid w:val="00AF3374"/>
    <w:rsid w:val="00B27C3D"/>
    <w:rsid w:val="00C06EE3"/>
    <w:rsid w:val="00CE379F"/>
    <w:rsid w:val="00CE480D"/>
    <w:rsid w:val="00D02E30"/>
    <w:rsid w:val="00D1337D"/>
    <w:rsid w:val="00D62FFC"/>
    <w:rsid w:val="00D73E29"/>
    <w:rsid w:val="00DA06F5"/>
    <w:rsid w:val="00DB1120"/>
    <w:rsid w:val="00DD20C1"/>
    <w:rsid w:val="00E047BF"/>
    <w:rsid w:val="00E11DE6"/>
    <w:rsid w:val="00E7565A"/>
    <w:rsid w:val="00EF1C35"/>
    <w:rsid w:val="00F17B9D"/>
    <w:rsid w:val="00F42393"/>
    <w:rsid w:val="00F46640"/>
    <w:rsid w:val="00F7401A"/>
    <w:rsid w:val="00F916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E7CA0"/>
  <w15:docId w15:val="{097E2848-DD57-4919-906D-80FF0C3B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HK" w:eastAsia="Noto Sans CJK HK" w:hAnsi="Noto Sans CJK HK" w:cs="Noto Sans CJK H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3"/>
    </w:pPr>
    <w:rPr>
      <w:sz w:val="24"/>
      <w:szCs w:val="24"/>
    </w:rPr>
  </w:style>
  <w:style w:type="paragraph" w:styleId="a4">
    <w:name w:val="Title"/>
    <w:basedOn w:val="a"/>
    <w:uiPriority w:val="10"/>
    <w:qFormat/>
    <w:pPr>
      <w:spacing w:line="511" w:lineRule="exact"/>
      <w:ind w:right="337"/>
      <w:jc w:val="center"/>
    </w:pPr>
    <w:rPr>
      <w:sz w:val="32"/>
      <w:szCs w:val="32"/>
    </w:rPr>
  </w:style>
  <w:style w:type="paragraph" w:styleId="a5">
    <w:name w:val="List Paragraph"/>
    <w:basedOn w:val="a"/>
    <w:uiPriority w:val="1"/>
    <w:qFormat/>
    <w:pPr>
      <w:spacing w:line="312" w:lineRule="exact"/>
      <w:ind w:left="2039" w:hanging="480"/>
    </w:pPr>
  </w:style>
  <w:style w:type="paragraph" w:customStyle="1" w:styleId="TableParagraph">
    <w:name w:val="Table Paragraph"/>
    <w:basedOn w:val="a"/>
    <w:uiPriority w:val="1"/>
    <w:qFormat/>
    <w:pPr>
      <w:spacing w:line="292" w:lineRule="exact"/>
      <w:ind w:left="108"/>
    </w:pPr>
    <w:rPr>
      <w:rFonts w:ascii="Noto Sans Mono CJK HK" w:eastAsia="Noto Sans Mono CJK HK" w:hAnsi="Noto Sans Mono CJK HK" w:cs="Noto Sans Mono CJK HK"/>
    </w:rPr>
  </w:style>
  <w:style w:type="character" w:styleId="a6">
    <w:name w:val="Hyperlink"/>
    <w:basedOn w:val="a0"/>
    <w:uiPriority w:val="99"/>
    <w:unhideWhenUsed/>
    <w:rsid w:val="00316C93"/>
    <w:rPr>
      <w:color w:val="0000FF" w:themeColor="hyperlink"/>
      <w:u w:val="single"/>
    </w:rPr>
  </w:style>
  <w:style w:type="character" w:customStyle="1" w:styleId="1">
    <w:name w:val="未解析的提及項目1"/>
    <w:basedOn w:val="a0"/>
    <w:uiPriority w:val="99"/>
    <w:semiHidden/>
    <w:unhideWhenUsed/>
    <w:rsid w:val="00316C93"/>
    <w:rPr>
      <w:color w:val="605E5C"/>
      <w:shd w:val="clear" w:color="auto" w:fill="E1DFDD"/>
    </w:rPr>
  </w:style>
  <w:style w:type="table" w:styleId="a7">
    <w:name w:val="Table Grid"/>
    <w:basedOn w:val="a1"/>
    <w:uiPriority w:val="39"/>
    <w:rsid w:val="0086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80FCB"/>
  </w:style>
  <w:style w:type="paragraph" w:styleId="Web">
    <w:name w:val="Normal (Web)"/>
    <w:basedOn w:val="a"/>
    <w:uiPriority w:val="99"/>
    <w:unhideWhenUsed/>
    <w:rsid w:val="00380D7C"/>
    <w:pPr>
      <w:widowControl/>
      <w:autoSpaceDE/>
      <w:autoSpaceDN/>
      <w:spacing w:before="100" w:beforeAutospacing="1" w:after="100" w:afterAutospacing="1"/>
    </w:pPr>
    <w:rPr>
      <w:rFonts w:ascii="新細明體" w:eastAsia="新細明體" w:hAnsi="新細明體" w:cs="新細明體"/>
      <w:sz w:val="24"/>
      <w:szCs w:val="24"/>
    </w:rPr>
  </w:style>
  <w:style w:type="character" w:styleId="a8">
    <w:name w:val="Strong"/>
    <w:basedOn w:val="a0"/>
    <w:uiPriority w:val="22"/>
    <w:qFormat/>
    <w:rsid w:val="00380D7C"/>
    <w:rPr>
      <w:b/>
      <w:bCs/>
    </w:rPr>
  </w:style>
  <w:style w:type="paragraph" w:styleId="a9">
    <w:name w:val="header"/>
    <w:basedOn w:val="a"/>
    <w:link w:val="aa"/>
    <w:uiPriority w:val="99"/>
    <w:unhideWhenUsed/>
    <w:rsid w:val="00A950AA"/>
    <w:pPr>
      <w:tabs>
        <w:tab w:val="center" w:pos="4153"/>
        <w:tab w:val="right" w:pos="8306"/>
      </w:tabs>
      <w:snapToGrid w:val="0"/>
    </w:pPr>
    <w:rPr>
      <w:sz w:val="20"/>
      <w:szCs w:val="20"/>
    </w:rPr>
  </w:style>
  <w:style w:type="character" w:customStyle="1" w:styleId="aa">
    <w:name w:val="頁首 字元"/>
    <w:basedOn w:val="a0"/>
    <w:link w:val="a9"/>
    <w:uiPriority w:val="99"/>
    <w:rsid w:val="00A950AA"/>
    <w:rPr>
      <w:rFonts w:ascii="Noto Sans CJK HK" w:eastAsia="Noto Sans CJK HK" w:hAnsi="Noto Sans CJK HK" w:cs="Noto Sans CJK HK"/>
      <w:sz w:val="20"/>
      <w:szCs w:val="20"/>
      <w:lang w:eastAsia="zh-TW"/>
    </w:rPr>
  </w:style>
  <w:style w:type="paragraph" w:styleId="ab">
    <w:name w:val="footer"/>
    <w:basedOn w:val="a"/>
    <w:link w:val="ac"/>
    <w:uiPriority w:val="99"/>
    <w:unhideWhenUsed/>
    <w:rsid w:val="00A950AA"/>
    <w:pPr>
      <w:tabs>
        <w:tab w:val="center" w:pos="4153"/>
        <w:tab w:val="right" w:pos="8306"/>
      </w:tabs>
      <w:snapToGrid w:val="0"/>
    </w:pPr>
    <w:rPr>
      <w:sz w:val="20"/>
      <w:szCs w:val="20"/>
    </w:rPr>
  </w:style>
  <w:style w:type="character" w:customStyle="1" w:styleId="ac">
    <w:name w:val="頁尾 字元"/>
    <w:basedOn w:val="a0"/>
    <w:link w:val="ab"/>
    <w:uiPriority w:val="99"/>
    <w:rsid w:val="00A950AA"/>
    <w:rPr>
      <w:rFonts w:ascii="Noto Sans CJK HK" w:eastAsia="Noto Sans CJK HK" w:hAnsi="Noto Sans CJK HK" w:cs="Noto Sans CJK HK"/>
      <w:sz w:val="20"/>
      <w:szCs w:val="20"/>
      <w:lang w:eastAsia="zh-TW"/>
    </w:rPr>
  </w:style>
  <w:style w:type="paragraph" w:styleId="ad">
    <w:name w:val="Balloon Text"/>
    <w:basedOn w:val="a"/>
    <w:link w:val="ae"/>
    <w:uiPriority w:val="99"/>
    <w:semiHidden/>
    <w:unhideWhenUsed/>
    <w:rsid w:val="00741FD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41FD9"/>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75135">
      <w:bodyDiv w:val="1"/>
      <w:marLeft w:val="0"/>
      <w:marRight w:val="0"/>
      <w:marTop w:val="0"/>
      <w:marBottom w:val="0"/>
      <w:divBdr>
        <w:top w:val="none" w:sz="0" w:space="0" w:color="auto"/>
        <w:left w:val="none" w:sz="0" w:space="0" w:color="auto"/>
        <w:bottom w:val="none" w:sz="0" w:space="0" w:color="auto"/>
        <w:right w:val="none" w:sz="0" w:space="0" w:color="auto"/>
      </w:divBdr>
    </w:div>
    <w:div w:id="596138950">
      <w:bodyDiv w:val="1"/>
      <w:marLeft w:val="0"/>
      <w:marRight w:val="0"/>
      <w:marTop w:val="0"/>
      <w:marBottom w:val="0"/>
      <w:divBdr>
        <w:top w:val="none" w:sz="0" w:space="0" w:color="auto"/>
        <w:left w:val="none" w:sz="0" w:space="0" w:color="auto"/>
        <w:bottom w:val="none" w:sz="0" w:space="0" w:color="auto"/>
        <w:right w:val="none" w:sz="0" w:space="0" w:color="auto"/>
      </w:divBdr>
      <w:divsChild>
        <w:div w:id="2024168110">
          <w:marLeft w:val="0"/>
          <w:marRight w:val="0"/>
          <w:marTop w:val="0"/>
          <w:marBottom w:val="0"/>
          <w:divBdr>
            <w:top w:val="none" w:sz="0" w:space="0" w:color="auto"/>
            <w:left w:val="none" w:sz="0" w:space="0" w:color="auto"/>
            <w:bottom w:val="none" w:sz="0" w:space="0" w:color="auto"/>
            <w:right w:val="none" w:sz="0" w:space="0" w:color="auto"/>
          </w:divBdr>
          <w:divsChild>
            <w:div w:id="1704792148">
              <w:marLeft w:val="0"/>
              <w:marRight w:val="0"/>
              <w:marTop w:val="0"/>
              <w:marBottom w:val="0"/>
              <w:divBdr>
                <w:top w:val="none" w:sz="0" w:space="0" w:color="auto"/>
                <w:left w:val="none" w:sz="0" w:space="0" w:color="auto"/>
                <w:bottom w:val="none" w:sz="0" w:space="0" w:color="auto"/>
                <w:right w:val="none" w:sz="0" w:space="0" w:color="auto"/>
              </w:divBdr>
            </w:div>
          </w:divsChild>
        </w:div>
        <w:div w:id="1846673612">
          <w:marLeft w:val="0"/>
          <w:marRight w:val="0"/>
          <w:marTop w:val="0"/>
          <w:marBottom w:val="0"/>
          <w:divBdr>
            <w:top w:val="none" w:sz="0" w:space="0" w:color="auto"/>
            <w:left w:val="none" w:sz="0" w:space="0" w:color="auto"/>
            <w:bottom w:val="none" w:sz="0" w:space="0" w:color="auto"/>
            <w:right w:val="none" w:sz="0" w:space="0" w:color="auto"/>
          </w:divBdr>
          <w:divsChild>
            <w:div w:id="19214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kao@go.edu.tw" TargetMode="External"/><Relationship Id="rId5" Type="http://schemas.openxmlformats.org/officeDocument/2006/relationships/footnotes" Target="footnotes.xml"/><Relationship Id="rId10" Type="http://schemas.openxmlformats.org/officeDocument/2006/relationships/hyperlink" Target="mailto:auchinan@hlc.edu.tw" TargetMode="External"/><Relationship Id="rId4" Type="http://schemas.openxmlformats.org/officeDocument/2006/relationships/webSettings" Target="webSettings.xml"/><Relationship Id="rId9" Type="http://schemas.openxmlformats.org/officeDocument/2006/relationships/hyperlink" Target="mailto:liber@gms.tc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851</Words>
  <Characters>4855</Characters>
  <Application>Microsoft Office Word</Application>
  <DocSecurity>0</DocSecurity>
  <Lines>40</Lines>
  <Paragraphs>11</Paragraphs>
  <ScaleCrop>false</ScaleCrop>
  <Company>Toshiba</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吳沛芸</dc:creator>
  <cp:lastModifiedBy>USER</cp:lastModifiedBy>
  <cp:revision>2</cp:revision>
  <cp:lastPrinted>2024-10-17T00:40:00Z</cp:lastPrinted>
  <dcterms:created xsi:type="dcterms:W3CDTF">2024-11-04T02:09:00Z</dcterms:created>
  <dcterms:modified xsi:type="dcterms:W3CDTF">2024-11-04T02:09:00Z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Acrobat PDFMaker 17 Word 版</vt:lpwstr>
  </property>
  <property fmtid="{D5CDD505-2E9C-101B-9397-08002B2CF9AE}" pid="4" name="HyperlinksChanged">
    <vt:lpwstr>0</vt:lpwstr>
  </property>
  <property fmtid="{D5CDD505-2E9C-101B-9397-08002B2CF9AE}" pid="5" name="LastSaved">
    <vt:filetime>2024-10-16T00:00:00Z</vt:filetime>
  </property>
  <property fmtid="{D5CDD505-2E9C-101B-9397-08002B2CF9AE}" pid="6" name="LinksUpToDate">
    <vt:lpwstr>0</vt:lpwstr>
  </property>
  <property fmtid="{D5CDD505-2E9C-101B-9397-08002B2CF9AE}" pid="7" name="Producer">
    <vt:lpwstr>3-Heights(TM) PDF Security Shell 4.8.25.2 (http://www.pdf-tools.com)</vt:lpwstr>
  </property>
  <property fmtid="{D5CDD505-2E9C-101B-9397-08002B2CF9AE}" pid="8" name="ScaleCrop">
    <vt:lpwstr>0</vt:lpwstr>
  </property>
  <property fmtid="{D5CDD505-2E9C-101B-9397-08002B2CF9AE}" pid="9" name="ShareDoc">
    <vt:lpwstr>0</vt:lpwstr>
  </property>
  <property fmtid="{D5CDD505-2E9C-101B-9397-08002B2CF9AE}" pid="10" name="SourceModified">
    <vt:lpwstr>D:20231013054937</vt:lpwstr>
  </property>
</Properties>
</file>